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ADC" w:rsidRPr="00FC4D33" w:rsidRDefault="001F0ADC" w:rsidP="001F0ADC">
      <w:pPr>
        <w:suppressAutoHyphens/>
        <w:spacing w:after="0" w:line="240" w:lineRule="auto"/>
        <w:jc w:val="center"/>
        <w:rPr>
          <w:rFonts w:ascii="Times New Roman" w:eastAsia="Times New Roman" w:hAnsi="Times New Roman" w:cs="Times New Roman"/>
          <w:b/>
          <w:sz w:val="24"/>
          <w:szCs w:val="24"/>
          <w:lang w:eastAsia="ar-SA"/>
        </w:rPr>
      </w:pPr>
      <w:r w:rsidRPr="00FC4D33">
        <w:rPr>
          <w:rFonts w:ascii="Times New Roman" w:eastAsia="Times New Roman" w:hAnsi="Times New Roman" w:cs="Times New Roman"/>
          <w:b/>
          <w:sz w:val="24"/>
          <w:szCs w:val="24"/>
          <w:lang w:eastAsia="ar-SA"/>
        </w:rPr>
        <w:t xml:space="preserve">Администрация </w:t>
      </w:r>
    </w:p>
    <w:p w:rsidR="001F0ADC" w:rsidRPr="00FC4D33" w:rsidRDefault="001F0ADC" w:rsidP="001F0ADC">
      <w:pPr>
        <w:suppressAutoHyphens/>
        <w:spacing w:after="0" w:line="240" w:lineRule="auto"/>
        <w:jc w:val="center"/>
        <w:rPr>
          <w:rFonts w:ascii="Times New Roman" w:eastAsia="Times New Roman" w:hAnsi="Times New Roman" w:cs="Times New Roman"/>
          <w:b/>
          <w:sz w:val="24"/>
          <w:szCs w:val="24"/>
          <w:lang w:eastAsia="ar-SA"/>
        </w:rPr>
      </w:pPr>
      <w:r w:rsidRPr="00FC4D33">
        <w:rPr>
          <w:rFonts w:ascii="Times New Roman" w:eastAsia="Times New Roman" w:hAnsi="Times New Roman" w:cs="Times New Roman"/>
          <w:b/>
          <w:sz w:val="24"/>
          <w:szCs w:val="24"/>
          <w:lang w:eastAsia="ar-SA"/>
        </w:rPr>
        <w:t>Петровско</w:t>
      </w:r>
      <w:r w:rsidR="007372A3">
        <w:rPr>
          <w:rFonts w:ascii="Times New Roman" w:eastAsia="Times New Roman" w:hAnsi="Times New Roman" w:cs="Times New Roman"/>
          <w:b/>
          <w:sz w:val="24"/>
          <w:szCs w:val="24"/>
          <w:lang w:eastAsia="ar-SA"/>
        </w:rPr>
        <w:t xml:space="preserve">го </w:t>
      </w:r>
      <w:r w:rsidRPr="00FC4D33">
        <w:rPr>
          <w:rFonts w:ascii="Times New Roman" w:eastAsia="Times New Roman" w:hAnsi="Times New Roman" w:cs="Times New Roman"/>
          <w:b/>
          <w:sz w:val="24"/>
          <w:szCs w:val="24"/>
          <w:lang w:eastAsia="ar-SA"/>
        </w:rPr>
        <w:t>сельско</w:t>
      </w:r>
      <w:r w:rsidR="007372A3">
        <w:rPr>
          <w:rFonts w:ascii="Times New Roman" w:eastAsia="Times New Roman" w:hAnsi="Times New Roman" w:cs="Times New Roman"/>
          <w:b/>
          <w:sz w:val="24"/>
          <w:szCs w:val="24"/>
          <w:lang w:eastAsia="ar-SA"/>
        </w:rPr>
        <w:t>го</w:t>
      </w:r>
      <w:r w:rsidRPr="00FC4D33">
        <w:rPr>
          <w:rFonts w:ascii="Times New Roman" w:eastAsia="Times New Roman" w:hAnsi="Times New Roman" w:cs="Times New Roman"/>
          <w:b/>
          <w:sz w:val="24"/>
          <w:szCs w:val="24"/>
          <w:lang w:eastAsia="ar-SA"/>
        </w:rPr>
        <w:t xml:space="preserve"> поселени</w:t>
      </w:r>
      <w:r w:rsidR="007372A3">
        <w:rPr>
          <w:rFonts w:ascii="Times New Roman" w:eastAsia="Times New Roman" w:hAnsi="Times New Roman" w:cs="Times New Roman"/>
          <w:b/>
          <w:sz w:val="24"/>
          <w:szCs w:val="24"/>
          <w:lang w:eastAsia="ar-SA"/>
        </w:rPr>
        <w:t>я</w:t>
      </w:r>
      <w:r w:rsidRPr="00FC4D33">
        <w:rPr>
          <w:rFonts w:ascii="Times New Roman" w:eastAsia="Times New Roman" w:hAnsi="Times New Roman" w:cs="Times New Roman"/>
          <w:b/>
          <w:sz w:val="24"/>
          <w:szCs w:val="24"/>
          <w:lang w:eastAsia="ar-SA"/>
        </w:rPr>
        <w:t xml:space="preserve"> </w:t>
      </w:r>
    </w:p>
    <w:p w:rsidR="00CE7B43" w:rsidRDefault="001F0ADC" w:rsidP="001F0ADC">
      <w:pPr>
        <w:suppressAutoHyphens/>
        <w:spacing w:after="0" w:line="240" w:lineRule="auto"/>
        <w:jc w:val="center"/>
        <w:rPr>
          <w:rFonts w:ascii="Times New Roman" w:eastAsia="Times New Roman" w:hAnsi="Times New Roman" w:cs="Times New Roman"/>
          <w:b/>
          <w:sz w:val="24"/>
          <w:szCs w:val="24"/>
          <w:lang w:eastAsia="ar-SA"/>
        </w:rPr>
      </w:pPr>
      <w:r w:rsidRPr="00FC4D33">
        <w:rPr>
          <w:rFonts w:ascii="Times New Roman" w:eastAsia="Times New Roman" w:hAnsi="Times New Roman" w:cs="Times New Roman"/>
          <w:b/>
          <w:sz w:val="24"/>
          <w:szCs w:val="24"/>
          <w:lang w:eastAsia="ar-SA"/>
        </w:rPr>
        <w:t>Приозерск</w:t>
      </w:r>
      <w:r w:rsidR="007372A3">
        <w:rPr>
          <w:rFonts w:ascii="Times New Roman" w:eastAsia="Times New Roman" w:hAnsi="Times New Roman" w:cs="Times New Roman"/>
          <w:b/>
          <w:sz w:val="24"/>
          <w:szCs w:val="24"/>
          <w:lang w:eastAsia="ar-SA"/>
        </w:rPr>
        <w:t>ого</w:t>
      </w:r>
      <w:r w:rsidRPr="00FC4D33">
        <w:rPr>
          <w:rFonts w:ascii="Times New Roman" w:eastAsia="Times New Roman" w:hAnsi="Times New Roman" w:cs="Times New Roman"/>
          <w:b/>
          <w:sz w:val="24"/>
          <w:szCs w:val="24"/>
          <w:lang w:eastAsia="ar-SA"/>
        </w:rPr>
        <w:t xml:space="preserve"> муниципальн</w:t>
      </w:r>
      <w:r w:rsidR="007372A3">
        <w:rPr>
          <w:rFonts w:ascii="Times New Roman" w:eastAsia="Times New Roman" w:hAnsi="Times New Roman" w:cs="Times New Roman"/>
          <w:b/>
          <w:sz w:val="24"/>
          <w:szCs w:val="24"/>
          <w:lang w:eastAsia="ar-SA"/>
        </w:rPr>
        <w:t>ого</w:t>
      </w:r>
      <w:r w:rsidRPr="00FC4D33">
        <w:rPr>
          <w:rFonts w:ascii="Times New Roman" w:eastAsia="Times New Roman" w:hAnsi="Times New Roman" w:cs="Times New Roman"/>
          <w:b/>
          <w:sz w:val="24"/>
          <w:szCs w:val="24"/>
          <w:lang w:eastAsia="ar-SA"/>
        </w:rPr>
        <w:t xml:space="preserve"> район</w:t>
      </w:r>
      <w:r w:rsidR="007372A3">
        <w:rPr>
          <w:rFonts w:ascii="Times New Roman" w:eastAsia="Times New Roman" w:hAnsi="Times New Roman" w:cs="Times New Roman"/>
          <w:b/>
          <w:sz w:val="24"/>
          <w:szCs w:val="24"/>
          <w:lang w:eastAsia="ar-SA"/>
        </w:rPr>
        <w:t>а</w:t>
      </w:r>
    </w:p>
    <w:p w:rsidR="001F0ADC" w:rsidRPr="00FC4D33" w:rsidRDefault="001F0ADC" w:rsidP="001F0ADC">
      <w:pPr>
        <w:suppressAutoHyphens/>
        <w:spacing w:after="0" w:line="240" w:lineRule="auto"/>
        <w:jc w:val="center"/>
        <w:rPr>
          <w:rFonts w:ascii="Times New Roman" w:eastAsia="Times New Roman" w:hAnsi="Times New Roman" w:cs="Times New Roman"/>
          <w:b/>
          <w:sz w:val="24"/>
          <w:szCs w:val="24"/>
          <w:lang w:eastAsia="ar-SA"/>
        </w:rPr>
      </w:pPr>
      <w:r w:rsidRPr="00FC4D33">
        <w:rPr>
          <w:rFonts w:ascii="Times New Roman" w:eastAsia="Times New Roman" w:hAnsi="Times New Roman" w:cs="Times New Roman"/>
          <w:b/>
          <w:sz w:val="24"/>
          <w:szCs w:val="24"/>
          <w:lang w:eastAsia="ar-SA"/>
        </w:rPr>
        <w:t>Ленинградской области</w:t>
      </w:r>
    </w:p>
    <w:p w:rsidR="001F0ADC" w:rsidRPr="00FC4D33" w:rsidRDefault="001F0ADC" w:rsidP="001F0ADC">
      <w:pPr>
        <w:suppressAutoHyphens/>
        <w:spacing w:after="0" w:line="240" w:lineRule="auto"/>
        <w:jc w:val="center"/>
        <w:rPr>
          <w:rFonts w:ascii="Times New Roman" w:eastAsia="Times New Roman" w:hAnsi="Times New Roman" w:cs="Times New Roman"/>
          <w:b/>
          <w:sz w:val="24"/>
          <w:szCs w:val="24"/>
          <w:lang w:eastAsia="ar-SA"/>
        </w:rPr>
      </w:pPr>
    </w:p>
    <w:p w:rsidR="001F0ADC" w:rsidRPr="00FC4D33" w:rsidRDefault="00017671" w:rsidP="001F0ADC">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1F0ADC" w:rsidRPr="002120E1" w:rsidRDefault="001F0ADC" w:rsidP="001F0ADC">
      <w:pPr>
        <w:tabs>
          <w:tab w:val="left" w:pos="624"/>
        </w:tabs>
        <w:suppressAutoHyphens/>
        <w:spacing w:after="0" w:line="240" w:lineRule="auto"/>
        <w:rPr>
          <w:rFonts w:ascii="Times New Roman" w:eastAsia="Times New Roman" w:hAnsi="Times New Roman" w:cs="Times New Roman"/>
          <w:sz w:val="28"/>
          <w:szCs w:val="28"/>
          <w:lang w:eastAsia="ar-SA"/>
        </w:rPr>
      </w:pPr>
    </w:p>
    <w:p w:rsidR="001F0ADC" w:rsidRPr="002C050E" w:rsidRDefault="007372A3" w:rsidP="001F0ADC">
      <w:pPr>
        <w:tabs>
          <w:tab w:val="left" w:pos="624"/>
        </w:tabs>
        <w:suppressAutoHyphens/>
        <w:spacing w:after="0" w:line="240" w:lineRule="auto"/>
        <w:rPr>
          <w:rFonts w:ascii="Times New Roman" w:eastAsia="Times New Roman" w:hAnsi="Times New Roman" w:cs="Times New Roman"/>
          <w:sz w:val="28"/>
          <w:szCs w:val="28"/>
          <w:lang w:eastAsia="ar-SA"/>
        </w:rPr>
      </w:pPr>
      <w:r w:rsidRPr="002C050E">
        <w:rPr>
          <w:rFonts w:ascii="Times New Roman" w:eastAsia="Times New Roman" w:hAnsi="Times New Roman" w:cs="Times New Roman"/>
          <w:sz w:val="28"/>
          <w:szCs w:val="28"/>
          <w:lang w:eastAsia="ar-SA"/>
        </w:rPr>
        <w:t>о</w:t>
      </w:r>
      <w:r w:rsidR="001F0ADC" w:rsidRPr="002C050E">
        <w:rPr>
          <w:rFonts w:ascii="Times New Roman" w:eastAsia="Times New Roman" w:hAnsi="Times New Roman" w:cs="Times New Roman"/>
          <w:sz w:val="28"/>
          <w:szCs w:val="28"/>
          <w:lang w:eastAsia="ar-SA"/>
        </w:rPr>
        <w:t xml:space="preserve">т </w:t>
      </w:r>
      <w:r w:rsidR="00EC1E21" w:rsidRPr="002C050E">
        <w:rPr>
          <w:rFonts w:ascii="Times New Roman" w:eastAsia="Times New Roman" w:hAnsi="Times New Roman" w:cs="Times New Roman"/>
          <w:sz w:val="28"/>
          <w:szCs w:val="28"/>
          <w:lang w:eastAsia="ar-SA"/>
        </w:rPr>
        <w:t>20 июня</w:t>
      </w:r>
      <w:r w:rsidR="000B4CC0" w:rsidRPr="002C050E">
        <w:rPr>
          <w:rFonts w:ascii="Times New Roman" w:eastAsia="Times New Roman" w:hAnsi="Times New Roman" w:cs="Times New Roman"/>
          <w:sz w:val="28"/>
          <w:szCs w:val="28"/>
          <w:lang w:eastAsia="ar-SA"/>
        </w:rPr>
        <w:t xml:space="preserve"> 20</w:t>
      </w:r>
      <w:r w:rsidR="00EC1E21" w:rsidRPr="002C050E">
        <w:rPr>
          <w:rFonts w:ascii="Times New Roman" w:eastAsia="Times New Roman" w:hAnsi="Times New Roman" w:cs="Times New Roman"/>
          <w:sz w:val="28"/>
          <w:szCs w:val="28"/>
          <w:lang w:eastAsia="ar-SA"/>
        </w:rPr>
        <w:t>24</w:t>
      </w:r>
      <w:r w:rsidR="000B4CC0" w:rsidRPr="002C050E">
        <w:rPr>
          <w:rFonts w:ascii="Times New Roman" w:eastAsia="Times New Roman" w:hAnsi="Times New Roman" w:cs="Times New Roman"/>
          <w:sz w:val="28"/>
          <w:szCs w:val="28"/>
          <w:lang w:eastAsia="ar-SA"/>
        </w:rPr>
        <w:t xml:space="preserve"> </w:t>
      </w:r>
      <w:r w:rsidR="001F0ADC" w:rsidRPr="002C050E">
        <w:rPr>
          <w:rFonts w:ascii="Times New Roman" w:eastAsia="Times New Roman" w:hAnsi="Times New Roman" w:cs="Times New Roman"/>
          <w:sz w:val="28"/>
          <w:szCs w:val="28"/>
          <w:lang w:eastAsia="ar-SA"/>
        </w:rPr>
        <w:t xml:space="preserve"> года </w:t>
      </w:r>
      <w:r w:rsidR="009713E5" w:rsidRPr="002C050E">
        <w:rPr>
          <w:rFonts w:ascii="Times New Roman" w:eastAsia="Times New Roman" w:hAnsi="Times New Roman" w:cs="Times New Roman"/>
          <w:sz w:val="28"/>
          <w:szCs w:val="28"/>
          <w:lang w:eastAsia="ar-SA"/>
        </w:rPr>
        <w:tab/>
      </w:r>
      <w:r w:rsidR="009713E5" w:rsidRPr="002C050E">
        <w:rPr>
          <w:rFonts w:ascii="Times New Roman" w:eastAsia="Times New Roman" w:hAnsi="Times New Roman" w:cs="Times New Roman"/>
          <w:sz w:val="28"/>
          <w:szCs w:val="28"/>
          <w:lang w:eastAsia="ar-SA"/>
        </w:rPr>
        <w:tab/>
      </w:r>
      <w:r w:rsidR="009713E5" w:rsidRPr="002C050E">
        <w:rPr>
          <w:rFonts w:ascii="Times New Roman" w:eastAsia="Times New Roman" w:hAnsi="Times New Roman" w:cs="Times New Roman"/>
          <w:sz w:val="28"/>
          <w:szCs w:val="28"/>
          <w:lang w:eastAsia="ar-SA"/>
        </w:rPr>
        <w:tab/>
      </w:r>
      <w:r w:rsidR="009713E5" w:rsidRPr="002C050E">
        <w:rPr>
          <w:rFonts w:ascii="Times New Roman" w:eastAsia="Times New Roman" w:hAnsi="Times New Roman" w:cs="Times New Roman"/>
          <w:sz w:val="28"/>
          <w:szCs w:val="28"/>
          <w:lang w:eastAsia="ar-SA"/>
        </w:rPr>
        <w:tab/>
      </w:r>
      <w:r w:rsidR="009713E5" w:rsidRPr="002C050E">
        <w:rPr>
          <w:rFonts w:ascii="Times New Roman" w:eastAsia="Times New Roman" w:hAnsi="Times New Roman" w:cs="Times New Roman"/>
          <w:sz w:val="28"/>
          <w:szCs w:val="28"/>
          <w:lang w:eastAsia="ar-SA"/>
        </w:rPr>
        <w:tab/>
      </w:r>
      <w:r w:rsidR="009713E5" w:rsidRPr="002C050E">
        <w:rPr>
          <w:rFonts w:ascii="Times New Roman" w:eastAsia="Times New Roman" w:hAnsi="Times New Roman" w:cs="Times New Roman"/>
          <w:sz w:val="28"/>
          <w:szCs w:val="28"/>
          <w:lang w:eastAsia="ar-SA"/>
        </w:rPr>
        <w:tab/>
      </w:r>
      <w:r w:rsidR="00EC1E21" w:rsidRPr="002C050E">
        <w:rPr>
          <w:rFonts w:ascii="Times New Roman" w:eastAsia="Times New Roman" w:hAnsi="Times New Roman" w:cs="Times New Roman"/>
          <w:sz w:val="28"/>
          <w:szCs w:val="28"/>
          <w:lang w:eastAsia="ar-SA"/>
        </w:rPr>
        <w:t xml:space="preserve">     </w:t>
      </w:r>
      <w:r w:rsidR="009713E5" w:rsidRPr="002C050E">
        <w:rPr>
          <w:rFonts w:ascii="Times New Roman" w:eastAsia="Times New Roman" w:hAnsi="Times New Roman" w:cs="Times New Roman"/>
          <w:sz w:val="28"/>
          <w:szCs w:val="28"/>
          <w:lang w:eastAsia="ar-SA"/>
        </w:rPr>
        <w:tab/>
      </w:r>
      <w:r w:rsidR="009713E5" w:rsidRPr="002C050E">
        <w:rPr>
          <w:rFonts w:ascii="Times New Roman" w:eastAsia="Times New Roman" w:hAnsi="Times New Roman" w:cs="Times New Roman"/>
          <w:sz w:val="28"/>
          <w:szCs w:val="28"/>
          <w:lang w:eastAsia="ar-SA"/>
        </w:rPr>
        <w:tab/>
      </w:r>
      <w:r w:rsidR="002C050E">
        <w:rPr>
          <w:rFonts w:ascii="Times New Roman" w:eastAsia="Times New Roman" w:hAnsi="Times New Roman" w:cs="Times New Roman"/>
          <w:sz w:val="28"/>
          <w:szCs w:val="28"/>
          <w:lang w:eastAsia="ar-SA"/>
        </w:rPr>
        <w:t xml:space="preserve">    </w:t>
      </w:r>
      <w:r w:rsidR="00EC1E21" w:rsidRPr="002C050E">
        <w:rPr>
          <w:rFonts w:ascii="Times New Roman" w:eastAsia="Times New Roman" w:hAnsi="Times New Roman" w:cs="Times New Roman"/>
          <w:sz w:val="28"/>
          <w:szCs w:val="28"/>
          <w:lang w:eastAsia="ar-SA"/>
        </w:rPr>
        <w:t xml:space="preserve">             </w:t>
      </w:r>
      <w:r w:rsidR="001F0ADC" w:rsidRPr="002C050E">
        <w:rPr>
          <w:rFonts w:ascii="Times New Roman" w:eastAsia="Times New Roman" w:hAnsi="Times New Roman" w:cs="Times New Roman"/>
          <w:sz w:val="28"/>
          <w:szCs w:val="28"/>
          <w:lang w:eastAsia="ar-SA"/>
        </w:rPr>
        <w:t xml:space="preserve">№ </w:t>
      </w:r>
      <w:r w:rsidR="00EC1E21" w:rsidRPr="002C050E">
        <w:rPr>
          <w:rFonts w:ascii="Times New Roman" w:eastAsia="Times New Roman" w:hAnsi="Times New Roman" w:cs="Times New Roman"/>
          <w:sz w:val="28"/>
          <w:szCs w:val="28"/>
          <w:lang w:eastAsia="ar-SA"/>
        </w:rPr>
        <w:t>113</w:t>
      </w:r>
    </w:p>
    <w:p w:rsidR="002120E1" w:rsidRPr="002C050E" w:rsidRDefault="00AA299B" w:rsidP="001F0ADC">
      <w:pPr>
        <w:tabs>
          <w:tab w:val="left" w:pos="624"/>
        </w:tabs>
        <w:suppressAutoHyphens/>
        <w:spacing w:after="0" w:line="240" w:lineRule="auto"/>
        <w:rPr>
          <w:rFonts w:ascii="Times New Roman" w:eastAsia="Times New Roman" w:hAnsi="Times New Roman" w:cs="Times New Roman"/>
          <w:sz w:val="28"/>
          <w:szCs w:val="28"/>
          <w:lang w:eastAsia="ar-SA"/>
        </w:rPr>
      </w:pPr>
      <w:r w:rsidRPr="002C050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228600</wp:posOffset>
                </wp:positionV>
                <wp:extent cx="5048250" cy="211455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114550"/>
                        </a:xfrm>
                        <a:prstGeom prst="rect">
                          <a:avLst/>
                        </a:prstGeom>
                        <a:solidFill>
                          <a:srgbClr val="FFFFFF"/>
                        </a:solidFill>
                        <a:ln w="9525">
                          <a:solidFill>
                            <a:schemeClr val="bg1">
                              <a:lumMod val="100000"/>
                              <a:lumOff val="0"/>
                            </a:schemeClr>
                          </a:solidFill>
                          <a:miter lim="800000"/>
                          <a:headEnd/>
                          <a:tailEnd/>
                        </a:ln>
                      </wps:spPr>
                      <wps:txbx>
                        <w:txbxContent>
                          <w:p w:rsidR="00F21B7C" w:rsidRPr="002C050E" w:rsidRDefault="00F21B7C" w:rsidP="00AA299B">
                            <w:pPr>
                              <w:jc w:val="both"/>
                              <w:rPr>
                                <w:rFonts w:ascii="Times New Roman" w:hAnsi="Times New Roman" w:cs="Times New Roman"/>
                                <w:sz w:val="28"/>
                                <w:szCs w:val="26"/>
                              </w:rPr>
                            </w:pPr>
                            <w:r w:rsidRPr="002C050E">
                              <w:rPr>
                                <w:rFonts w:ascii="Times New Roman" w:hAnsi="Times New Roman" w:cs="Times New Roman"/>
                                <w:sz w:val="28"/>
                                <w:szCs w:val="26"/>
                              </w:rPr>
                              <w:t xml:space="preserve">Об утверждении административного </w:t>
                            </w:r>
                            <w:r w:rsidRPr="002C050E">
                              <w:rPr>
                                <w:rFonts w:ascii="Times New Roman" w:hAnsi="Times New Roman" w:cs="Times New Roman"/>
                                <w:sz w:val="28"/>
                                <w:szCs w:val="26"/>
                              </w:rPr>
                              <w:br/>
                              <w:t>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w:t>
                            </w:r>
                            <w:r w:rsidRPr="002C050E">
                              <w:rPr>
                                <w:sz w:val="24"/>
                              </w:rPr>
                              <w:t xml:space="preserve"> </w:t>
                            </w:r>
                            <w:r w:rsidRPr="002C050E">
                              <w:rPr>
                                <w:rFonts w:ascii="Times New Roman" w:hAnsi="Times New Roman" w:cs="Times New Roman"/>
                                <w:sz w:val="28"/>
                                <w:szCs w:val="26"/>
                              </w:rPr>
                              <w:t>администрации Петровского сельского поселения Приозерского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8pt;width:397.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" strokecolor="white [3212]">
                <v:textbox>
                  <w:txbxContent>
                    <w:p w:rsidR="00F21B7C" w:rsidRPr="002C050E" w:rsidRDefault="00F21B7C" w:rsidP="00AA299B">
                      <w:pPr>
                        <w:jc w:val="both"/>
                        <w:rPr>
                          <w:rFonts w:ascii="Times New Roman" w:hAnsi="Times New Roman" w:cs="Times New Roman"/>
                          <w:sz w:val="28"/>
                          <w:szCs w:val="26"/>
                        </w:rPr>
                      </w:pPr>
                      <w:r w:rsidRPr="002C050E">
                        <w:rPr>
                          <w:rFonts w:ascii="Times New Roman" w:hAnsi="Times New Roman" w:cs="Times New Roman"/>
                          <w:sz w:val="28"/>
                          <w:szCs w:val="26"/>
                        </w:rPr>
                        <w:t xml:space="preserve">Об утверждении административного </w:t>
                      </w:r>
                      <w:r w:rsidRPr="002C050E">
                        <w:rPr>
                          <w:rFonts w:ascii="Times New Roman" w:hAnsi="Times New Roman" w:cs="Times New Roman"/>
                          <w:sz w:val="28"/>
                          <w:szCs w:val="26"/>
                        </w:rPr>
                        <w:br/>
                        <w:t>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w:t>
                      </w:r>
                      <w:r w:rsidRPr="002C050E">
                        <w:rPr>
                          <w:sz w:val="24"/>
                        </w:rPr>
                        <w:t xml:space="preserve"> </w:t>
                      </w:r>
                      <w:r w:rsidRPr="002C050E">
                        <w:rPr>
                          <w:rFonts w:ascii="Times New Roman" w:hAnsi="Times New Roman" w:cs="Times New Roman"/>
                          <w:sz w:val="28"/>
                          <w:szCs w:val="26"/>
                        </w:rPr>
                        <w:t>администрации Петровского сельского поселения Приозерского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txbxContent>
                </v:textbox>
                <w10:wrap type="topAndBottom"/>
              </v:shape>
            </w:pict>
          </mc:Fallback>
        </mc:AlternateContent>
      </w:r>
    </w:p>
    <w:p w:rsidR="002120E1" w:rsidRPr="002C050E" w:rsidRDefault="002120E1" w:rsidP="001F0ADC">
      <w:pPr>
        <w:tabs>
          <w:tab w:val="left" w:pos="624"/>
        </w:tabs>
        <w:suppressAutoHyphens/>
        <w:spacing w:after="0" w:line="240" w:lineRule="auto"/>
        <w:rPr>
          <w:rFonts w:ascii="Times New Roman" w:eastAsia="Times New Roman" w:hAnsi="Times New Roman" w:cs="Times New Roman"/>
          <w:sz w:val="28"/>
          <w:szCs w:val="28"/>
          <w:lang w:eastAsia="ar-SA"/>
        </w:rPr>
      </w:pPr>
    </w:p>
    <w:p w:rsidR="00AA299B" w:rsidRPr="002C050E" w:rsidRDefault="00AA299B" w:rsidP="00AA299B">
      <w:pPr>
        <w:spacing w:after="0" w:line="240" w:lineRule="auto"/>
        <w:ind w:firstLine="709"/>
        <w:jc w:val="both"/>
        <w:rPr>
          <w:rFonts w:ascii="Times New Roman" w:hAnsi="Times New Roman" w:cs="Times New Roman"/>
          <w:sz w:val="28"/>
          <w:szCs w:val="28"/>
        </w:rPr>
      </w:pPr>
      <w:r w:rsidRPr="002C050E">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Приозерского муниципального района Ленинградской области, администрация Петровского сельского поселения ПОСТАНОВЛЯЕТ:</w:t>
      </w:r>
    </w:p>
    <w:p w:rsidR="00AA299B" w:rsidRPr="002C050E" w:rsidRDefault="00AA299B" w:rsidP="00AA299B">
      <w:pPr>
        <w:spacing w:after="0"/>
        <w:ind w:firstLine="709"/>
        <w:jc w:val="both"/>
        <w:rPr>
          <w:rFonts w:ascii="Times New Roman" w:hAnsi="Times New Roman" w:cs="Times New Roman"/>
          <w:sz w:val="28"/>
          <w:szCs w:val="28"/>
        </w:rPr>
      </w:pPr>
      <w:r w:rsidRPr="002C050E">
        <w:rPr>
          <w:rFonts w:ascii="Times New Roman" w:hAnsi="Times New Roman" w:cs="Times New Roman"/>
          <w:sz w:val="28"/>
          <w:szCs w:val="28"/>
        </w:rPr>
        <w:t>1. Утвердить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 администрации Петровского сельского поселения Приозерского муниципального района Ленинградской области для их использования в целях, предусмотренных статьей 39.37 Земельного кодекса Российской Федерации» согласно приложению.</w:t>
      </w:r>
    </w:p>
    <w:p w:rsidR="00AA299B" w:rsidRPr="007D6143" w:rsidRDefault="00AA299B" w:rsidP="00AA299B">
      <w:pPr>
        <w:spacing w:after="0"/>
        <w:ind w:firstLine="709"/>
        <w:jc w:val="both"/>
        <w:rPr>
          <w:rFonts w:ascii="Times New Roman" w:hAnsi="Times New Roman" w:cs="Times New Roman"/>
          <w:sz w:val="28"/>
          <w:szCs w:val="28"/>
        </w:rPr>
      </w:pPr>
      <w:r w:rsidRPr="002C050E">
        <w:rPr>
          <w:rFonts w:ascii="Times New Roman" w:hAnsi="Times New Roman" w:cs="Times New Roman"/>
          <w:sz w:val="28"/>
          <w:szCs w:val="28"/>
        </w:rPr>
        <w:t xml:space="preserve">2. Признать утратившим силу постановление администрации от 22.07.2020 г </w:t>
      </w:r>
      <w:r w:rsidRPr="002C050E">
        <w:rPr>
          <w:rFonts w:ascii="Times New Roman" w:hAnsi="Times New Roman" w:cs="Times New Roman"/>
          <w:sz w:val="28"/>
          <w:szCs w:val="28"/>
        </w:rPr>
        <w:br/>
        <w:t>№ 103 «</w:t>
      </w:r>
      <w:r w:rsidRPr="002C050E">
        <w:rPr>
          <w:rFonts w:ascii="Times New Roman" w:eastAsia="Times New Roman" w:hAnsi="Times New Roman"/>
          <w:sz w:val="28"/>
          <w:szCs w:val="28"/>
        </w:rPr>
        <w:t>Об утверждении администра</w:t>
      </w:r>
      <w:r w:rsidRPr="007D6143">
        <w:rPr>
          <w:rFonts w:ascii="Times New Roman" w:eastAsia="Times New Roman" w:hAnsi="Times New Roman"/>
          <w:sz w:val="28"/>
          <w:szCs w:val="28"/>
        </w:rPr>
        <w:t xml:space="preserve">тивного регламента по предоставлению муниципальной услуги </w:t>
      </w:r>
      <w:r w:rsidRPr="007D6143">
        <w:rPr>
          <w:rFonts w:ascii="Times New Roman" w:eastAsia="Times New Roman" w:hAnsi="Times New Roman" w:cs="Times New Roman"/>
          <w:color w:val="000000" w:themeColor="text1"/>
          <w:sz w:val="28"/>
          <w:szCs w:val="28"/>
        </w:rPr>
        <w:t>«</w:t>
      </w:r>
      <w:r w:rsidRPr="007D6143">
        <w:rPr>
          <w:rFonts w:ascii="Times New Roman" w:hAnsi="Times New Roman" w:cs="Times New Roman"/>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 администрации Петровского сельского поселения Приозерского муниципального района </w:t>
      </w:r>
      <w:r w:rsidRPr="007D6143">
        <w:rPr>
          <w:rFonts w:ascii="Times New Roman" w:hAnsi="Times New Roman" w:cs="Times New Roman"/>
          <w:sz w:val="28"/>
          <w:szCs w:val="28"/>
        </w:rPr>
        <w:lastRenderedPageBreak/>
        <w:t>Ленинградской области для их использования в целях, предусмотренных статьей 39.37 Земельного кодекса Российской Федерации</w:t>
      </w:r>
      <w:r w:rsidRPr="007D6143">
        <w:rPr>
          <w:rFonts w:ascii="Times New Roman" w:eastAsia="Times New Roman" w:hAnsi="Times New Roman" w:cs="Times New Roman"/>
          <w:color w:val="000000" w:themeColor="text1"/>
          <w:sz w:val="28"/>
          <w:szCs w:val="28"/>
        </w:rPr>
        <w:t>»</w:t>
      </w:r>
      <w:r w:rsidR="002C050E">
        <w:rPr>
          <w:rFonts w:ascii="Times New Roman" w:eastAsia="Times New Roman" w:hAnsi="Times New Roman" w:cs="Times New Roman"/>
          <w:color w:val="000000" w:themeColor="text1"/>
          <w:sz w:val="28"/>
          <w:szCs w:val="28"/>
        </w:rPr>
        <w:t>.</w:t>
      </w:r>
    </w:p>
    <w:p w:rsidR="00AA299B" w:rsidRPr="007D6143" w:rsidRDefault="00AA299B" w:rsidP="00AA299B">
      <w:pPr>
        <w:widowControl w:val="0"/>
        <w:shd w:val="clear" w:color="auto" w:fill="FFFFFF"/>
        <w:suppressAutoHyphens/>
        <w:autoSpaceDE w:val="0"/>
        <w:spacing w:after="0"/>
        <w:ind w:firstLine="709"/>
        <w:jc w:val="both"/>
        <w:rPr>
          <w:rFonts w:ascii="Times New Roman" w:hAnsi="Times New Roman" w:cs="Times New Roman"/>
          <w:sz w:val="28"/>
          <w:szCs w:val="28"/>
          <w:lang w:eastAsia="ar-SA"/>
        </w:rPr>
      </w:pPr>
      <w:r w:rsidRPr="007D6143">
        <w:rPr>
          <w:rFonts w:ascii="Times New Roman" w:hAnsi="Times New Roman" w:cs="Times New Roman"/>
          <w:sz w:val="28"/>
          <w:szCs w:val="28"/>
          <w:lang w:eastAsia="ar-SA"/>
        </w:rPr>
        <w:t>3. Настоящее постановление вступает в силу со дня официального опубликования.</w:t>
      </w:r>
    </w:p>
    <w:p w:rsidR="00AA299B" w:rsidRPr="007D6143" w:rsidRDefault="00AA299B" w:rsidP="00AA299B">
      <w:pPr>
        <w:suppressAutoHyphens/>
        <w:spacing w:after="0"/>
        <w:ind w:firstLine="709"/>
        <w:jc w:val="both"/>
        <w:rPr>
          <w:rFonts w:ascii="Times New Roman" w:hAnsi="Times New Roman" w:cs="Times New Roman"/>
          <w:sz w:val="28"/>
          <w:szCs w:val="28"/>
          <w:lang w:eastAsia="ar-SA"/>
        </w:rPr>
      </w:pPr>
      <w:r w:rsidRPr="007D6143">
        <w:rPr>
          <w:rFonts w:ascii="Times New Roman" w:hAnsi="Times New Roman" w:cs="Times New Roman"/>
          <w:sz w:val="28"/>
          <w:szCs w:val="28"/>
          <w:lang w:eastAsia="ar-SA"/>
        </w:rPr>
        <w:t>4. Контроль за исполнением настоящего постановления оставляю за собой.</w:t>
      </w:r>
    </w:p>
    <w:p w:rsidR="00AA299B" w:rsidRDefault="00AA299B"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AA299B" w:rsidRPr="007D6143" w:rsidRDefault="00AA299B"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AA299B" w:rsidRPr="007D6143" w:rsidRDefault="00AA299B"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7D6143">
        <w:rPr>
          <w:rFonts w:ascii="Times New Roman" w:eastAsia="Times New Roman" w:hAnsi="Times New Roman" w:cs="Times New Roman"/>
          <w:color w:val="000000"/>
          <w:sz w:val="28"/>
          <w:szCs w:val="28"/>
          <w:lang w:eastAsia="ar-SA"/>
        </w:rPr>
        <w:t xml:space="preserve">Глава администрации                                                                         </w:t>
      </w:r>
      <w:r>
        <w:rPr>
          <w:rFonts w:ascii="Times New Roman" w:eastAsia="Times New Roman" w:hAnsi="Times New Roman" w:cs="Times New Roman"/>
          <w:color w:val="000000"/>
          <w:sz w:val="28"/>
          <w:szCs w:val="28"/>
          <w:lang w:eastAsia="ar-SA"/>
        </w:rPr>
        <w:t xml:space="preserve">      </w:t>
      </w:r>
      <w:r w:rsidRPr="007D6143">
        <w:rPr>
          <w:rFonts w:ascii="Times New Roman" w:eastAsia="Times New Roman" w:hAnsi="Times New Roman" w:cs="Times New Roman"/>
          <w:color w:val="000000"/>
          <w:sz w:val="28"/>
          <w:szCs w:val="28"/>
          <w:lang w:eastAsia="ar-SA"/>
        </w:rPr>
        <w:t xml:space="preserve">      А.В. Левин</w:t>
      </w: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w:t>
      </w: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2C050E" w:rsidRDefault="002C050E"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2C050E" w:rsidRDefault="002C050E"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bookmarkStart w:id="0" w:name="_GoBack"/>
      <w:bookmarkEnd w:id="0"/>
    </w:p>
    <w:p w:rsidR="00AA299B" w:rsidRDefault="00F21B7C" w:rsidP="00F21B7C">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br/>
      </w:r>
    </w:p>
    <w:p w:rsidR="00F21B7C" w:rsidRPr="004E3FFB" w:rsidRDefault="00AA299B" w:rsidP="00F21B7C">
      <w:pPr>
        <w:pStyle w:val="a5"/>
        <w:rPr>
          <w:rFonts w:ascii="Times New Roman" w:hAnsi="Times New Roman" w:cs="Times New Roman"/>
          <w:color w:val="808080" w:themeColor="background1" w:themeShade="80"/>
          <w:sz w:val="18"/>
          <w:szCs w:val="18"/>
        </w:rPr>
      </w:pPr>
      <w:r>
        <w:rPr>
          <w:rFonts w:ascii="Times New Roman" w:eastAsia="Times New Roman" w:hAnsi="Times New Roman" w:cs="Times New Roman"/>
          <w:color w:val="000000"/>
          <w:sz w:val="24"/>
          <w:szCs w:val="24"/>
          <w:lang w:eastAsia="ar-SA"/>
        </w:rPr>
        <w:br/>
      </w:r>
      <w:r w:rsidR="00F21B7C" w:rsidRPr="004E3FFB">
        <w:rPr>
          <w:rFonts w:ascii="Times New Roman" w:hAnsi="Times New Roman" w:cs="Times New Roman"/>
          <w:color w:val="808080" w:themeColor="background1" w:themeShade="80"/>
          <w:sz w:val="18"/>
          <w:szCs w:val="18"/>
        </w:rPr>
        <w:t>Исп: Лисакевич А.В.</w:t>
      </w:r>
    </w:p>
    <w:p w:rsidR="00F21B7C" w:rsidRPr="004E3FFB" w:rsidRDefault="00F21B7C" w:rsidP="00F21B7C">
      <w:pPr>
        <w:pStyle w:val="a5"/>
        <w:rPr>
          <w:rFonts w:ascii="Times New Roman" w:hAnsi="Times New Roman" w:cs="Times New Roman"/>
          <w:color w:val="808080" w:themeColor="background1" w:themeShade="80"/>
          <w:sz w:val="18"/>
          <w:szCs w:val="18"/>
        </w:rPr>
      </w:pPr>
      <w:r w:rsidRPr="004E3FFB">
        <w:rPr>
          <w:rFonts w:ascii="Times New Roman" w:hAnsi="Times New Roman" w:cs="Times New Roman"/>
          <w:color w:val="808080" w:themeColor="background1" w:themeShade="80"/>
          <w:sz w:val="18"/>
          <w:szCs w:val="18"/>
        </w:rPr>
        <w:t xml:space="preserve">Разослано: в дело – 2, Прокуратура </w:t>
      </w:r>
      <w:r>
        <w:rPr>
          <w:rFonts w:ascii="Times New Roman" w:hAnsi="Times New Roman" w:cs="Times New Roman"/>
          <w:color w:val="808080" w:themeColor="background1" w:themeShade="80"/>
          <w:sz w:val="18"/>
          <w:szCs w:val="18"/>
        </w:rPr>
        <w:t xml:space="preserve">- 1 </w:t>
      </w:r>
    </w:p>
    <w:p w:rsidR="00F21B7C" w:rsidRDefault="00F21B7C" w:rsidP="00EC1E21">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EC1E21" w:rsidRPr="00EC1E21" w:rsidRDefault="00AA299B" w:rsidP="00EC1E21">
      <w:pPr>
        <w:widowControl w:val="0"/>
        <w:suppressAutoHyphens/>
        <w:spacing w:after="0" w:line="240" w:lineRule="auto"/>
        <w:jc w:val="right"/>
        <w:rPr>
          <w:rFonts w:ascii="Times New Roman" w:eastAsia="Times New Roman" w:hAnsi="Times New Roman" w:cs="Times New Roman"/>
          <w:color w:val="808080" w:themeColor="background1" w:themeShade="80"/>
          <w:sz w:val="24"/>
          <w:szCs w:val="24"/>
          <w:lang w:eastAsia="ar-SA"/>
        </w:rPr>
      </w:pPr>
      <w:r>
        <w:rPr>
          <w:rFonts w:ascii="Times New Roman" w:eastAsia="Times New Roman" w:hAnsi="Times New Roman" w:cs="Times New Roman"/>
          <w:color w:val="000000"/>
          <w:sz w:val="24"/>
          <w:szCs w:val="24"/>
          <w:lang w:eastAsia="ar-SA"/>
        </w:rPr>
        <w:br/>
      </w:r>
      <w:r w:rsidR="00EC1E21" w:rsidRPr="00EC1E21">
        <w:rPr>
          <w:rFonts w:ascii="Times New Roman" w:eastAsia="Times New Roman" w:hAnsi="Times New Roman" w:cs="Times New Roman"/>
          <w:color w:val="808080" w:themeColor="background1" w:themeShade="80"/>
          <w:sz w:val="24"/>
          <w:szCs w:val="24"/>
          <w:lang w:eastAsia="ar-SA"/>
        </w:rPr>
        <w:lastRenderedPageBreak/>
        <w:t>(Приложение)</w:t>
      </w: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AA299B" w:rsidRPr="00C25FC2"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C25FC2">
        <w:rPr>
          <w:rFonts w:ascii="Times New Roman" w:eastAsia="Times New Roman" w:hAnsi="Times New Roman" w:cs="Times New Roman"/>
          <w:color w:val="000000"/>
          <w:sz w:val="24"/>
          <w:szCs w:val="24"/>
          <w:lang w:eastAsia="ar-SA"/>
        </w:rPr>
        <w:t xml:space="preserve">Утвержден </w:t>
      </w:r>
    </w:p>
    <w:p w:rsidR="00AA299B" w:rsidRPr="00C25FC2" w:rsidRDefault="00AA299B" w:rsidP="00AA299B">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C25FC2">
        <w:rPr>
          <w:rFonts w:ascii="Times New Roman" w:eastAsia="Times New Roman" w:hAnsi="Times New Roman" w:cs="Times New Roman"/>
          <w:color w:val="000000"/>
          <w:sz w:val="24"/>
          <w:szCs w:val="24"/>
          <w:lang w:eastAsia="ar-SA"/>
        </w:rPr>
        <w:t xml:space="preserve">постановлением администрации </w:t>
      </w:r>
    </w:p>
    <w:p w:rsidR="00AA299B" w:rsidRPr="00C25FC2" w:rsidRDefault="00AA299B" w:rsidP="00AA299B">
      <w:pPr>
        <w:widowControl w:val="0"/>
        <w:suppressAutoHyphens/>
        <w:spacing w:after="0" w:line="240" w:lineRule="auto"/>
        <w:jc w:val="right"/>
        <w:rPr>
          <w:rFonts w:ascii="Times New Roman" w:eastAsia="Times New Roman" w:hAnsi="Times New Roman" w:cs="Times New Roman"/>
          <w:sz w:val="24"/>
          <w:szCs w:val="24"/>
          <w:lang w:eastAsia="ar-SA"/>
        </w:rPr>
      </w:pPr>
      <w:r w:rsidRPr="00C25FC2">
        <w:rPr>
          <w:rFonts w:ascii="Times New Roman" w:eastAsia="Times New Roman" w:hAnsi="Times New Roman" w:cs="Times New Roman"/>
          <w:sz w:val="24"/>
          <w:szCs w:val="24"/>
          <w:lang w:eastAsia="ar-SA"/>
        </w:rPr>
        <w:t>Петровского сельского поселения</w:t>
      </w:r>
    </w:p>
    <w:p w:rsidR="00AA299B" w:rsidRPr="00C25FC2" w:rsidRDefault="00AA299B" w:rsidP="00AA299B">
      <w:pPr>
        <w:widowControl w:val="0"/>
        <w:suppressAutoHyphens/>
        <w:spacing w:after="0" w:line="240" w:lineRule="auto"/>
        <w:jc w:val="right"/>
        <w:rPr>
          <w:rFonts w:ascii="Times New Roman" w:eastAsia="Times New Roman" w:hAnsi="Times New Roman" w:cs="Times New Roman"/>
          <w:sz w:val="24"/>
          <w:szCs w:val="24"/>
          <w:lang w:eastAsia="ar-SA"/>
        </w:rPr>
      </w:pPr>
      <w:r w:rsidRPr="00C25FC2">
        <w:rPr>
          <w:rFonts w:ascii="Times New Roman" w:eastAsia="Times New Roman" w:hAnsi="Times New Roman" w:cs="Times New Roman"/>
          <w:sz w:val="24"/>
          <w:szCs w:val="24"/>
          <w:lang w:eastAsia="ar-SA"/>
        </w:rPr>
        <w:t xml:space="preserve">Приозерского муниципального </w:t>
      </w:r>
    </w:p>
    <w:p w:rsidR="00AA299B" w:rsidRPr="00C25FC2" w:rsidRDefault="00AA299B" w:rsidP="00AA299B">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C25FC2">
        <w:rPr>
          <w:rFonts w:ascii="Times New Roman" w:eastAsia="Times New Roman" w:hAnsi="Times New Roman" w:cs="Times New Roman"/>
          <w:sz w:val="24"/>
          <w:szCs w:val="24"/>
          <w:lang w:eastAsia="ar-SA"/>
        </w:rPr>
        <w:t>района Ленинградской области</w:t>
      </w:r>
    </w:p>
    <w:p w:rsidR="00AA299B" w:rsidRPr="00C25FC2" w:rsidRDefault="00AA299B" w:rsidP="00AA299B">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D74A33">
        <w:rPr>
          <w:rFonts w:ascii="Times New Roman" w:eastAsia="Times New Roman" w:hAnsi="Times New Roman" w:cs="Times New Roman"/>
          <w:color w:val="000000"/>
          <w:sz w:val="24"/>
          <w:szCs w:val="24"/>
          <w:lang w:eastAsia="ar-SA"/>
        </w:rPr>
        <w:t xml:space="preserve">от </w:t>
      </w:r>
      <w:r w:rsidR="00EC1E21">
        <w:rPr>
          <w:rFonts w:ascii="Times New Roman" w:eastAsia="Times New Roman" w:hAnsi="Times New Roman" w:cs="Times New Roman"/>
          <w:color w:val="000000"/>
          <w:sz w:val="24"/>
          <w:szCs w:val="24"/>
          <w:lang w:eastAsia="ar-SA"/>
        </w:rPr>
        <w:t>20 июня</w:t>
      </w:r>
      <w:r w:rsidRPr="00D74A33">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20</w:t>
      </w:r>
      <w:r w:rsidR="00EC1E21">
        <w:rPr>
          <w:rFonts w:ascii="Times New Roman" w:eastAsia="Times New Roman" w:hAnsi="Times New Roman" w:cs="Times New Roman"/>
          <w:color w:val="000000"/>
          <w:sz w:val="24"/>
          <w:szCs w:val="24"/>
          <w:lang w:eastAsia="ar-SA"/>
        </w:rPr>
        <w:t>24</w:t>
      </w:r>
      <w:r w:rsidRPr="00D74A33">
        <w:rPr>
          <w:rFonts w:ascii="Times New Roman" w:eastAsia="Times New Roman" w:hAnsi="Times New Roman" w:cs="Times New Roman"/>
          <w:color w:val="000000"/>
          <w:sz w:val="24"/>
          <w:szCs w:val="24"/>
          <w:lang w:eastAsia="ar-SA"/>
        </w:rPr>
        <w:t xml:space="preserve"> года  № </w:t>
      </w:r>
      <w:r w:rsidR="00EC1E21">
        <w:rPr>
          <w:rFonts w:ascii="Times New Roman" w:eastAsia="Times New Roman" w:hAnsi="Times New Roman" w:cs="Times New Roman"/>
          <w:color w:val="000000"/>
          <w:sz w:val="24"/>
          <w:szCs w:val="24"/>
          <w:lang w:eastAsia="ar-SA"/>
        </w:rPr>
        <w:t>113</w:t>
      </w:r>
    </w:p>
    <w:p w:rsidR="00AA299B" w:rsidRPr="00C25FC2" w:rsidRDefault="00AA299B" w:rsidP="00AA299B">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AA299B" w:rsidRPr="00C25FC2" w:rsidRDefault="00AA299B" w:rsidP="00AA299B">
      <w:pPr>
        <w:widowControl w:val="0"/>
        <w:suppressAutoHyphens/>
        <w:spacing w:after="0" w:line="240" w:lineRule="auto"/>
        <w:rPr>
          <w:rFonts w:ascii="Times New Roman" w:eastAsia="Times New Roman" w:hAnsi="Times New Roman" w:cs="Times New Roman"/>
          <w:b/>
          <w:color w:val="000000"/>
          <w:sz w:val="24"/>
          <w:szCs w:val="28"/>
          <w:lang w:eastAsia="ar-SA"/>
        </w:rPr>
      </w:pPr>
    </w:p>
    <w:p w:rsidR="00AA299B" w:rsidRPr="00C25FC2" w:rsidRDefault="00AA299B" w:rsidP="00AA299B">
      <w:pPr>
        <w:autoSpaceDE w:val="0"/>
        <w:autoSpaceDN w:val="0"/>
        <w:adjustRightInd w:val="0"/>
        <w:spacing w:after="0" w:line="240" w:lineRule="auto"/>
        <w:jc w:val="center"/>
        <w:rPr>
          <w:rFonts w:ascii="Times New Roman" w:hAnsi="Times New Roman" w:cs="Times New Roman"/>
          <w:b/>
          <w:bCs/>
          <w:sz w:val="28"/>
          <w:szCs w:val="28"/>
        </w:rPr>
      </w:pPr>
      <w:r w:rsidRPr="00C25FC2">
        <w:rPr>
          <w:rFonts w:ascii="Times New Roman" w:hAnsi="Times New Roman" w:cs="Times New Roman"/>
          <w:b/>
          <w:bCs/>
          <w:sz w:val="28"/>
          <w:szCs w:val="28"/>
        </w:rPr>
        <w:t xml:space="preserve">Административный регламент </w:t>
      </w:r>
    </w:p>
    <w:p w:rsidR="00AA299B" w:rsidRPr="00C25FC2" w:rsidRDefault="00AA299B" w:rsidP="00AA299B">
      <w:pPr>
        <w:autoSpaceDE w:val="0"/>
        <w:autoSpaceDN w:val="0"/>
        <w:adjustRightInd w:val="0"/>
        <w:spacing w:after="0" w:line="240" w:lineRule="auto"/>
        <w:jc w:val="center"/>
        <w:rPr>
          <w:rFonts w:ascii="Times New Roman" w:hAnsi="Times New Roman" w:cs="Times New Roman"/>
          <w:b/>
          <w:bCs/>
          <w:sz w:val="28"/>
          <w:szCs w:val="28"/>
        </w:rPr>
      </w:pPr>
      <w:r w:rsidRPr="00C25FC2">
        <w:rPr>
          <w:rFonts w:ascii="Times New Roman" w:hAnsi="Times New Roman" w:cs="Times New Roman"/>
          <w:b/>
          <w:bCs/>
          <w:sz w:val="28"/>
          <w:szCs w:val="28"/>
        </w:rPr>
        <w:t xml:space="preserve">по предоставлению муниципальной услуги </w:t>
      </w:r>
    </w:p>
    <w:p w:rsidR="00AA299B" w:rsidRPr="00C25FC2" w:rsidRDefault="00AA299B" w:rsidP="00AA299B">
      <w:pPr>
        <w:spacing w:after="0" w:line="240" w:lineRule="auto"/>
        <w:jc w:val="center"/>
        <w:rPr>
          <w:rFonts w:ascii="Times New Roman" w:eastAsia="Calibri" w:hAnsi="Times New Roman" w:cs="Times New Roman"/>
          <w:b/>
          <w:sz w:val="28"/>
          <w:szCs w:val="28"/>
        </w:rPr>
      </w:pPr>
      <w:r w:rsidRPr="00C25FC2">
        <w:rPr>
          <w:rFonts w:ascii="Times New Roman" w:eastAsia="Calibri" w:hAnsi="Times New Roman" w:cs="Times New Roman"/>
          <w:b/>
          <w:sz w:val="28"/>
          <w:szCs w:val="28"/>
        </w:rPr>
        <w:t xml:space="preserve"> «</w:t>
      </w:r>
      <w:r w:rsidRPr="00C25FC2">
        <w:rPr>
          <w:rFonts w:ascii="Times New Roman" w:hAnsi="Times New Roman" w:cs="Times New Roman"/>
          <w:b/>
          <w:bCs/>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 администрации Петровского сельского поселения Приозерского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Pr="00C25FC2">
        <w:rPr>
          <w:rFonts w:ascii="Times New Roman" w:eastAsia="Calibri" w:hAnsi="Times New Roman" w:cs="Times New Roman"/>
          <w:b/>
          <w:sz w:val="28"/>
          <w:szCs w:val="28"/>
        </w:rPr>
        <w:t>»</w:t>
      </w:r>
    </w:p>
    <w:p w:rsidR="00AA299B" w:rsidRPr="00C25FC2" w:rsidRDefault="00AA299B" w:rsidP="00AA299B">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AA299B" w:rsidRPr="00C25FC2" w:rsidRDefault="00AA299B" w:rsidP="00AA299B">
      <w:pPr>
        <w:pStyle w:val="ConsPlusNormal"/>
        <w:jc w:val="center"/>
        <w:rPr>
          <w:rFonts w:ascii="Times New Roman" w:hAnsi="Times New Roman" w:cs="Times New Roman"/>
          <w:b/>
          <w:bCs/>
          <w:sz w:val="28"/>
          <w:szCs w:val="28"/>
        </w:rPr>
      </w:pPr>
      <w:r w:rsidRPr="00C25FC2">
        <w:rPr>
          <w:rFonts w:ascii="Times New Roman" w:hAnsi="Times New Roman" w:cs="Times New Roman"/>
          <w:bCs/>
          <w:sz w:val="28"/>
          <w:szCs w:val="28"/>
        </w:rPr>
        <w:t>(Сокращенное наименование: «</w:t>
      </w:r>
      <w:r w:rsidRPr="00C25FC2">
        <w:rPr>
          <w:rFonts w:ascii="Times New Roman" w:hAnsi="Times New Roman" w:cs="Times New Roman"/>
          <w:sz w:val="28"/>
          <w:szCs w:val="28"/>
        </w:rPr>
        <w:t>Установление публичного сервитута в отношении земельного участка в целях статьи 39.37 Земельного кодекса Российской Федерации</w:t>
      </w:r>
      <w:r w:rsidRPr="00C25FC2">
        <w:rPr>
          <w:rFonts w:ascii="Times New Roman" w:hAnsi="Times New Roman" w:cs="Times New Roman"/>
          <w:bCs/>
          <w:sz w:val="28"/>
          <w:szCs w:val="28"/>
        </w:rPr>
        <w:t>»)</w:t>
      </w:r>
      <w:r w:rsidRPr="00C25FC2">
        <w:rPr>
          <w:rFonts w:ascii="Times New Roman" w:hAnsi="Times New Roman" w:cs="Times New Roman"/>
          <w:bCs/>
          <w:sz w:val="28"/>
          <w:szCs w:val="28"/>
        </w:rPr>
        <w:br/>
        <w:t>(далее – муниципальная услуга, административный</w:t>
      </w:r>
      <w:r w:rsidRPr="00C25FC2">
        <w:rPr>
          <w:rFonts w:ascii="Times New Roman" w:hAnsi="Times New Roman" w:cs="Times New Roman"/>
          <w:sz w:val="28"/>
          <w:szCs w:val="28"/>
        </w:rPr>
        <w:t xml:space="preserve"> регламент</w:t>
      </w:r>
      <w:r w:rsidRPr="00C25FC2">
        <w:rPr>
          <w:rFonts w:ascii="Times New Roman" w:hAnsi="Times New Roman" w:cs="Times New Roman"/>
          <w:bCs/>
          <w:sz w:val="28"/>
          <w:szCs w:val="28"/>
        </w:rPr>
        <w:t>)</w:t>
      </w:r>
    </w:p>
    <w:p w:rsidR="00AA299B" w:rsidRPr="00C25FC2" w:rsidRDefault="00AA299B" w:rsidP="00AA299B">
      <w:pPr>
        <w:pStyle w:val="ConsPlusNormal"/>
        <w:ind w:firstLine="540"/>
        <w:jc w:val="center"/>
        <w:rPr>
          <w:rFonts w:ascii="Times New Roman" w:hAnsi="Times New Roman" w:cs="Times New Roman"/>
          <w:sz w:val="28"/>
          <w:szCs w:val="28"/>
        </w:rPr>
      </w:pPr>
    </w:p>
    <w:p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1. Общие положения</w:t>
      </w:r>
    </w:p>
    <w:p w:rsidR="00AA299B" w:rsidRPr="00C25FC2" w:rsidRDefault="00AA299B" w:rsidP="00AA299B">
      <w:pPr>
        <w:pStyle w:val="ConsPlusNormal"/>
        <w:ind w:firstLine="540"/>
        <w:jc w:val="both"/>
        <w:rPr>
          <w:rFonts w:ascii="Times New Roman" w:hAnsi="Times New Roman" w:cs="Times New Roman"/>
          <w:sz w:val="28"/>
          <w:szCs w:val="28"/>
        </w:rPr>
      </w:pPr>
    </w:p>
    <w:p w:rsidR="00AA299B" w:rsidRPr="00C25FC2" w:rsidRDefault="00AA299B" w:rsidP="00AA29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5FC2">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 являющееся владельцем объекта транспортной инфраструктуры федерального, регионального или местного значения, - в случае установления </w:t>
      </w:r>
      <w:r w:rsidRPr="00C25FC2">
        <w:rPr>
          <w:rFonts w:ascii="Times New Roman" w:hAnsi="Times New Roman" w:cs="Times New Roman"/>
          <w:sz w:val="28"/>
          <w:szCs w:val="28"/>
        </w:rPr>
        <w:lastRenderedPageBreak/>
        <w:t>публичного сервитута для целей, указанных в подпунктах 2 - 5 статьи 39.37 Земельного кодекса РФ;</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Представлять интересы заявителя имеют право:</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AA299B" w:rsidRPr="00C25FC2" w:rsidRDefault="00AA299B" w:rsidP="00AA299B">
      <w:pPr>
        <w:pStyle w:val="ConsPlusNormal"/>
        <w:ind w:firstLine="539"/>
        <w:jc w:val="both"/>
        <w:rPr>
          <w:rFonts w:ascii="Times New Roman" w:hAnsi="Times New Roman" w:cs="Times New Roman"/>
          <w:sz w:val="28"/>
          <w:szCs w:val="28"/>
        </w:rPr>
      </w:pPr>
      <w:r w:rsidRPr="00C25FC2">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на сайте Администраций;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C25FC2">
          <w:rPr>
            <w:rStyle w:val="af1"/>
            <w:rFonts w:ascii="Times New Roman" w:hAnsi="Times New Roman" w:cs="Times New Roman"/>
            <w:sz w:val="28"/>
            <w:szCs w:val="28"/>
          </w:rPr>
          <w:t>www.gosuslugi.ru</w:t>
        </w:r>
      </w:hyperlink>
      <w:r w:rsidRPr="00C25FC2">
        <w:rPr>
          <w:rFonts w:ascii="Times New Roman" w:hAnsi="Times New Roman" w:cs="Times New Roman"/>
          <w:sz w:val="28"/>
          <w:szCs w:val="28"/>
        </w:rPr>
        <w:t>;</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A299B" w:rsidRPr="00C25FC2" w:rsidRDefault="00AA299B" w:rsidP="00AA299B">
      <w:pPr>
        <w:pStyle w:val="ConsPlusNormal"/>
        <w:ind w:firstLine="709"/>
        <w:jc w:val="both"/>
        <w:rPr>
          <w:rFonts w:ascii="Times New Roman" w:hAnsi="Times New Roman" w:cs="Times New Roman"/>
          <w:sz w:val="28"/>
          <w:szCs w:val="28"/>
        </w:rPr>
      </w:pPr>
    </w:p>
    <w:p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2. Стандарт предоставления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 Полное наименование муниципальной услуги:</w:t>
      </w:r>
    </w:p>
    <w:p w:rsidR="00AA299B" w:rsidRPr="00C25FC2" w:rsidRDefault="00AA299B" w:rsidP="00AA299B">
      <w:pPr>
        <w:pStyle w:val="ConsPlusNormal"/>
        <w:ind w:firstLine="708"/>
        <w:jc w:val="both"/>
        <w:rPr>
          <w:rFonts w:ascii="Times New Roman" w:hAnsi="Times New Roman" w:cs="Times New Roman"/>
          <w:color w:val="000000" w:themeColor="text1"/>
          <w:sz w:val="28"/>
          <w:szCs w:val="28"/>
        </w:rPr>
      </w:pPr>
      <w:r w:rsidRPr="00C25FC2">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администрации Петровского сельского поселения Приозерского муниципального района Ленинградской области, для их использования в целях, предусмотренных статьей 39.37 Земельного кодекса Российской Федерации». </w:t>
      </w:r>
    </w:p>
    <w:p w:rsidR="00AA299B" w:rsidRPr="00C25FC2" w:rsidRDefault="00AA299B" w:rsidP="00AA299B">
      <w:pPr>
        <w:pStyle w:val="ConsPlusNormal"/>
        <w:ind w:firstLine="708"/>
        <w:jc w:val="both"/>
        <w:rPr>
          <w:rFonts w:ascii="Times New Roman" w:hAnsi="Times New Roman" w:cs="Times New Roman"/>
          <w:sz w:val="28"/>
          <w:szCs w:val="28"/>
        </w:rPr>
      </w:pPr>
      <w:r w:rsidRPr="00C25FC2">
        <w:rPr>
          <w:rFonts w:ascii="Times New Roman" w:hAnsi="Times New Roman" w:cs="Times New Roman"/>
          <w:sz w:val="28"/>
          <w:szCs w:val="28"/>
        </w:rPr>
        <w:t>Сокращенное наименование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A299B" w:rsidRPr="00C25FC2" w:rsidRDefault="00AA299B" w:rsidP="00AA29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эксплуатации, реконструкции</w:t>
      </w:r>
      <w:r>
        <w:rPr>
          <w:rFonts w:ascii="Times New Roman" w:hAnsi="Times New Roman" w:cs="Times New Roman"/>
          <w:sz w:val="28"/>
          <w:szCs w:val="28"/>
        </w:rPr>
        <w:t xml:space="preserve">, </w:t>
      </w:r>
      <w:r w:rsidRPr="00EC1E21">
        <w:rPr>
          <w:rFonts w:ascii="Times New Roman" w:hAnsi="Times New Roman" w:cs="Times New Roman"/>
          <w:sz w:val="28"/>
          <w:szCs w:val="28"/>
        </w:rPr>
        <w:t>капитального ремонта инженерных сооружений, реконструкции, капитального ремонта их участков (частей);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2.2. Муниципальную услугу предоставляют:</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Администрация администрация Петровского сельского поселения Приозерского муниципального района Ленинградской области.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предоставлении муниципальной услуги участвуют:</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ГБУ ЛО «МФЦ»;</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Федеральная налоговая служба России.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Ходатайство на получение муниципальной услуги с комплектом документов принимается: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при личной явке:</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Администрации;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в филиалах, отделах, удаленных рабочих местах ГБУ ЛО «МФЦ» (при </w:t>
      </w:r>
      <w:r w:rsidRPr="00C25FC2">
        <w:rPr>
          <w:rFonts w:ascii="Times New Roman" w:hAnsi="Times New Roman" w:cs="Times New Roman"/>
          <w:sz w:val="28"/>
          <w:szCs w:val="28"/>
        </w:rPr>
        <w:lastRenderedPageBreak/>
        <w:t>наличии соглашения);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без личной явки: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почтовым отправлением в Администрацию;</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посредством ПГУ ЛО/ЕПГУ - в Администрацию, МФЦ;</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посредством сайта Администрации, МФЦ (при технической реализации) - в Администрацию, МФЦ;</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по телефону - в Администрацию, МФЦ.</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EC1E21">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w:t>
      </w:r>
      <w:r w:rsidRPr="00EC1E21">
        <w:rPr>
          <w:rFonts w:ascii="Times New Roman" w:hAnsi="Times New Roman" w:cs="Times New Roman"/>
          <w:sz w:val="28"/>
          <w:szCs w:val="28"/>
        </w:rPr>
        <w:br/>
        <w:t>№ 210-ФЗ «Об организации предоставления государственных и муниципальных услуг» (при наличии технической возможности</w:t>
      </w:r>
      <w:r w:rsidRPr="00C25FC2">
        <w:rPr>
          <w:rFonts w:ascii="Times New Roman" w:hAnsi="Times New Roman" w:cs="Times New Roman"/>
          <w:sz w:val="28"/>
          <w:szCs w:val="28"/>
        </w:rPr>
        <w:t>).</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2.3. Результатом предоставления муниципальной услуги является: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 xml:space="preserve">решение об отказе в предоставлении муниципальной услуги </w:t>
      </w:r>
      <w:r w:rsidRPr="00C25FC2">
        <w:t xml:space="preserve"> </w:t>
      </w:r>
      <w:r w:rsidRPr="00C25FC2">
        <w:rPr>
          <w:rFonts w:ascii="Times New Roman" w:hAnsi="Times New Roman" w:cs="Times New Roman"/>
          <w:sz w:val="28"/>
          <w:szCs w:val="28"/>
        </w:rPr>
        <w:t>(приложение 3 к административному регламенту).</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2.3.2. Результат предоставления муниципальной услуги предоставляется: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при личной явке:</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Администрации;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в филиалах, отделах, удаленных рабочих местах ГБУ ЛО «МФЦ»;</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без личной явки: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посредством ПГУ ЛО/ЕПГУ (при технической реализации);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почтовым отправлением.</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2.4. Срок предоставления муниципальной услуги составляет:</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AA299B" w:rsidRPr="00EC1E21" w:rsidRDefault="00AA299B" w:rsidP="00AA29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w:t>
      </w:r>
      <w:r w:rsidRPr="00EC1E21">
        <w:rPr>
          <w:rFonts w:ascii="Times New Roman" w:hAnsi="Times New Roman" w:cs="Times New Roman"/>
          <w:sz w:val="28"/>
          <w:szCs w:val="28"/>
        </w:rPr>
        <w:t>,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rsidR="00AA299B" w:rsidRPr="00C25FC2"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w:t>
      </w:r>
      <w:r w:rsidRPr="00C25FC2">
        <w:rPr>
          <w:rFonts w:ascii="Times New Roman" w:hAnsi="Times New Roman" w:cs="Times New Roman"/>
          <w:sz w:val="28"/>
          <w:szCs w:val="28"/>
        </w:rPr>
        <w:t xml:space="preserve"> участков (частей) инженерных сооружений, предусмотренного подпунктом 6 статьи 39.37 настоящего Кодекса.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2.5. Правовые основания для предоставления муниципальной услуги:</w:t>
      </w:r>
    </w:p>
    <w:p w:rsidR="00AA299B" w:rsidRPr="00C25FC2" w:rsidRDefault="00AA299B" w:rsidP="00AA299B">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C25FC2">
        <w:rPr>
          <w:rFonts w:ascii="Times New Roman" w:hAnsi="Times New Roman" w:cs="Times New Roman"/>
          <w:sz w:val="28"/>
          <w:szCs w:val="28"/>
        </w:rPr>
        <w:t>Земельный кодекс Российской Федерации от 25.10.2001 № 136-ФЗ;</w:t>
      </w:r>
    </w:p>
    <w:p w:rsidR="00AA299B" w:rsidRPr="00C25FC2" w:rsidRDefault="00AA299B" w:rsidP="00AA299B">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AA299B" w:rsidRPr="00C25FC2" w:rsidRDefault="00AA299B" w:rsidP="00AA299B">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Гражданский кодекс Российской Федерации (часть первая) от 30.11.1994 № 51-ФЗ;</w:t>
      </w:r>
    </w:p>
    <w:p w:rsidR="00AA299B" w:rsidRPr="00C25FC2" w:rsidRDefault="00AA299B" w:rsidP="00AA299B">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Федеральный закон от 13.07.2015 № 218-ФЗ «О государственной регистрации недвижимости»;</w:t>
      </w:r>
    </w:p>
    <w:p w:rsidR="00AA299B" w:rsidRPr="00C25FC2" w:rsidRDefault="00AA299B" w:rsidP="00AA299B">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Федеральный закон от 29.07.1998 № 135-ФЗ «Об оценочной деятельности в Российской Федерации»;</w:t>
      </w:r>
    </w:p>
    <w:p w:rsidR="00AA299B" w:rsidRPr="00C25FC2" w:rsidRDefault="00AA299B" w:rsidP="00AA299B">
      <w:pPr>
        <w:pStyle w:val="ConsPlusNormal"/>
        <w:numPr>
          <w:ilvl w:val="0"/>
          <w:numId w:val="3"/>
        </w:numPr>
        <w:tabs>
          <w:tab w:val="left" w:pos="1276"/>
        </w:tabs>
        <w:ind w:left="0" w:firstLine="1069"/>
        <w:jc w:val="both"/>
        <w:rPr>
          <w:rFonts w:ascii="Times New Roman" w:hAnsi="Times New Roman" w:cs="Times New Roman"/>
          <w:sz w:val="28"/>
          <w:szCs w:val="28"/>
        </w:rPr>
      </w:pPr>
      <w:r w:rsidRPr="00C25FC2">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AA299B" w:rsidRPr="00C25FC2" w:rsidRDefault="00AA299B" w:rsidP="00AA299B">
      <w:pPr>
        <w:pStyle w:val="ConsPlusNormal"/>
        <w:numPr>
          <w:ilvl w:val="0"/>
          <w:numId w:val="3"/>
        </w:numPr>
        <w:tabs>
          <w:tab w:val="left" w:pos="1276"/>
        </w:tabs>
        <w:ind w:left="0" w:firstLine="1069"/>
        <w:jc w:val="both"/>
        <w:rPr>
          <w:rFonts w:ascii="Times New Roman" w:hAnsi="Times New Roman" w:cs="Times New Roman"/>
          <w:sz w:val="28"/>
          <w:szCs w:val="28"/>
        </w:rPr>
      </w:pPr>
      <w:r w:rsidRPr="00C25FC2">
        <w:rPr>
          <w:rFonts w:ascii="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AA299B" w:rsidRPr="00C25FC2" w:rsidRDefault="00AA299B" w:rsidP="00AA299B">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нормативные правовые акты органов местного самоуправления.</w:t>
      </w:r>
    </w:p>
    <w:p w:rsidR="00AA299B" w:rsidRPr="00C25FC2" w:rsidRDefault="00AA299B" w:rsidP="00AA299B">
      <w:pPr>
        <w:pStyle w:val="ConsPlusNormal"/>
        <w:tabs>
          <w:tab w:val="left" w:pos="709"/>
        </w:tabs>
        <w:jc w:val="both"/>
        <w:rPr>
          <w:rFonts w:ascii="Times New Roman" w:hAnsi="Times New Roman" w:cs="Times New Roman"/>
          <w:sz w:val="28"/>
          <w:szCs w:val="28"/>
        </w:rPr>
      </w:pPr>
      <w:r w:rsidRPr="00C25FC2">
        <w:rPr>
          <w:rFonts w:ascii="Times New Roman" w:hAnsi="Times New Roman" w:cs="Times New Roman"/>
          <w:sz w:val="28"/>
          <w:szCs w:val="28"/>
        </w:rPr>
        <w:lastRenderedPageBreak/>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A299B" w:rsidRPr="00C25FC2" w:rsidRDefault="00AA299B" w:rsidP="00AA299B">
      <w:pPr>
        <w:pStyle w:val="ConsPlusNormal"/>
        <w:ind w:firstLine="709"/>
        <w:jc w:val="both"/>
        <w:rPr>
          <w:rFonts w:ascii="Times New Roman" w:hAnsi="Times New Roman" w:cs="Times New Roman"/>
          <w:sz w:val="28"/>
          <w:szCs w:val="28"/>
        </w:rPr>
      </w:pPr>
      <w:bookmarkStart w:id="2" w:name="P100"/>
      <w:bookmarkEnd w:id="2"/>
      <w:r w:rsidRPr="00C25FC2">
        <w:rPr>
          <w:rFonts w:ascii="Times New Roman" w:hAnsi="Times New Roman" w:cs="Times New Roman"/>
          <w:sz w:val="28"/>
          <w:szCs w:val="28"/>
        </w:rPr>
        <w:t>1)</w:t>
      </w:r>
      <w:r w:rsidRPr="00C25FC2">
        <w:rPr>
          <w:rFonts w:ascii="Times New Roman" w:hAnsi="Times New Roman" w:cs="Times New Roman"/>
          <w:sz w:val="28"/>
          <w:szCs w:val="28"/>
        </w:rPr>
        <w:tab/>
        <w:t xml:space="preserve"> ходатайство об установлении публичного сервитута (Приложение 1 к административному регламенту).</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ходатайстве должны быть указаны:</w:t>
      </w:r>
    </w:p>
    <w:p w:rsidR="00AA299B" w:rsidRPr="00C25FC2" w:rsidRDefault="00AA299B" w:rsidP="00AA299B">
      <w:pPr>
        <w:pStyle w:val="ConsPlusNormal"/>
        <w:ind w:firstLine="709"/>
        <w:jc w:val="both"/>
        <w:rPr>
          <w:rFonts w:ascii="Times New Roman" w:hAnsi="Times New Roman" w:cs="Times New Roman"/>
          <w:sz w:val="28"/>
          <w:szCs w:val="28"/>
        </w:rPr>
      </w:pPr>
      <w:bookmarkStart w:id="3" w:name="P119"/>
      <w:bookmarkEnd w:id="3"/>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цель установления публичного сервитута в соответствии со статьей 39.37 Земельного кодекса РФ;</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испрашиваемый срок публичного сервитута;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обоснование необходимости установления публичного сервитута;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почтовый адрес и (или) адрес электронной почты для связи с заявителем.</w:t>
      </w:r>
    </w:p>
    <w:p w:rsidR="00AA299B" w:rsidRPr="00C25FC2" w:rsidRDefault="00AA299B" w:rsidP="00AA299B">
      <w:pPr>
        <w:autoSpaceDE w:val="0"/>
        <w:autoSpaceDN w:val="0"/>
        <w:adjustRightInd w:val="0"/>
        <w:spacing w:after="0" w:line="240" w:lineRule="auto"/>
        <w:jc w:val="both"/>
        <w:rPr>
          <w:rFonts w:ascii="Times New Roman" w:hAnsi="Times New Roman" w:cs="Times New Roman"/>
          <w:sz w:val="28"/>
          <w:szCs w:val="28"/>
        </w:rPr>
      </w:pPr>
      <w:r w:rsidRPr="00C25FC2">
        <w:rPr>
          <w:rFonts w:ascii="Times New Roman" w:hAnsi="Times New Roman" w:cs="Times New Roman"/>
          <w:sz w:val="28"/>
          <w:szCs w:val="28"/>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A299B" w:rsidRPr="00EC1E21" w:rsidRDefault="00AA299B" w:rsidP="00AA299B">
      <w:pPr>
        <w:autoSpaceDE w:val="0"/>
        <w:autoSpaceDN w:val="0"/>
        <w:adjustRightInd w:val="0"/>
        <w:spacing w:after="0" w:line="240" w:lineRule="auto"/>
        <w:ind w:firstLine="708"/>
        <w:jc w:val="both"/>
        <w:rPr>
          <w:rFonts w:ascii="Times New Roman" w:hAnsi="Times New Roman" w:cs="Times New Roman"/>
          <w:sz w:val="28"/>
          <w:szCs w:val="28"/>
        </w:rPr>
      </w:pPr>
      <w:r w:rsidRPr="00EC1E21">
        <w:rPr>
          <w:rFonts w:ascii="Times New Roman" w:hAnsi="Times New Roman" w:cs="Times New Roman"/>
          <w:sz w:val="28"/>
          <w:szCs w:val="28"/>
        </w:rPr>
        <w:t xml:space="preserve">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w:t>
      </w:r>
      <w:r w:rsidRPr="00EC1E21">
        <w:rPr>
          <w:rFonts w:ascii="Times New Roman" w:hAnsi="Times New Roman" w:cs="Times New Roman"/>
          <w:sz w:val="28"/>
          <w:szCs w:val="28"/>
        </w:rPr>
        <w:lastRenderedPageBreak/>
        <w:t>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AA299B"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r w:rsidRPr="00B55DE4">
        <w:rPr>
          <w:rFonts w:ascii="Times New Roman" w:hAnsi="Times New Roman" w:cs="Times New Roman"/>
          <w:sz w:val="28"/>
          <w:szCs w:val="28"/>
        </w:rPr>
        <w:t>;</w:t>
      </w:r>
    </w:p>
    <w:p w:rsidR="00AA299B" w:rsidRPr="00A22F2E" w:rsidRDefault="00AA299B" w:rsidP="00AA29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E21">
        <w:rPr>
          <w:rFonts w:ascii="Times New Roman" w:eastAsia="Times New Roman" w:hAnsi="Times New Roman" w:cs="Times New Roman"/>
          <w:sz w:val="28"/>
          <w:szCs w:val="28"/>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AA299B" w:rsidRPr="00EC1E21" w:rsidRDefault="00AA299B" w:rsidP="00AA299B">
      <w:pPr>
        <w:autoSpaceDE w:val="0"/>
        <w:autoSpaceDN w:val="0"/>
        <w:adjustRightInd w:val="0"/>
        <w:spacing w:after="0" w:line="240" w:lineRule="auto"/>
        <w:ind w:firstLine="708"/>
        <w:jc w:val="both"/>
        <w:rPr>
          <w:rFonts w:ascii="Times New Roman" w:hAnsi="Times New Roman" w:cs="Times New Roman"/>
          <w:sz w:val="28"/>
          <w:szCs w:val="28"/>
        </w:rPr>
      </w:pPr>
      <w:r w:rsidRPr="00EC1E21">
        <w:rPr>
          <w:rFonts w:ascii="Times New Roman" w:hAnsi="Times New Roman" w:cs="Times New Roman"/>
          <w:sz w:val="28"/>
          <w:szCs w:val="28"/>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AA299B" w:rsidRPr="00EC1E21" w:rsidRDefault="00AA299B" w:rsidP="00AA299B">
      <w:pPr>
        <w:autoSpaceDE w:val="0"/>
        <w:autoSpaceDN w:val="0"/>
        <w:adjustRightInd w:val="0"/>
        <w:spacing w:after="0" w:line="240" w:lineRule="auto"/>
        <w:ind w:firstLine="708"/>
        <w:jc w:val="both"/>
        <w:rPr>
          <w:rFonts w:ascii="Times New Roman" w:hAnsi="Times New Roman" w:cs="Times New Roman"/>
          <w:strike/>
          <w:sz w:val="28"/>
          <w:szCs w:val="28"/>
        </w:rPr>
      </w:pPr>
      <w:r w:rsidRPr="00EC1E21">
        <w:rPr>
          <w:rFonts w:ascii="Times New Roman" w:hAnsi="Times New Roman" w:cs="Times New Roman"/>
          <w:sz w:val="28"/>
          <w:szCs w:val="28"/>
        </w:rPr>
        <w:t>7)</w:t>
      </w:r>
      <w:r w:rsidRPr="00EC1E21">
        <w:t xml:space="preserve"> </w:t>
      </w:r>
      <w:r w:rsidRPr="00EC1E21">
        <w:rPr>
          <w:rFonts w:ascii="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EC1E21">
        <w:t xml:space="preserve"> </w:t>
      </w:r>
      <w:r w:rsidRPr="00EC1E21">
        <w:rPr>
          <w:rFonts w:ascii="Times New Roman" w:hAnsi="Times New Roman" w:cs="Times New Roman"/>
          <w:sz w:val="28"/>
          <w:szCs w:val="28"/>
        </w:rPr>
        <w:t>предусмотренных подпунктом 4.1 статьи 39.37 Земельного кодекса Российской Федерации;</w:t>
      </w:r>
    </w:p>
    <w:p w:rsidR="00AA299B"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rPr>
        <w:t>8) копия договора, на основании которого осуществляются</w:t>
      </w:r>
      <w:r w:rsidRPr="00602355">
        <w:rPr>
          <w:rFonts w:ascii="Times New Roman" w:hAnsi="Times New Roman" w:cs="Times New Roman"/>
          <w:sz w:val="28"/>
          <w:szCs w:val="28"/>
        </w:rPr>
        <w:t xml:space="preserve">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AA299B" w:rsidRPr="00602355" w:rsidRDefault="00AA299B" w:rsidP="00AA299B">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299B" w:rsidRPr="00602355" w:rsidRDefault="00AA299B" w:rsidP="00AA299B">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602355">
        <w:rPr>
          <w:rFonts w:ascii="Times New Roman" w:hAnsi="Times New Roman" w:cs="Times New Roman"/>
          <w:sz w:val="28"/>
          <w:szCs w:val="28"/>
        </w:rPr>
        <w:lastRenderedPageBreak/>
        <w:t>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A299B" w:rsidRPr="00602355"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1) реквизиты решений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w:t>
      </w:r>
      <w:r w:rsidRPr="00EC1E21">
        <w:rPr>
          <w:rFonts w:ascii="Times New Roman" w:hAnsi="Times New Roman" w:cs="Times New Roman"/>
          <w:sz w:val="28"/>
          <w:szCs w:val="28"/>
        </w:rPr>
        <w:lastRenderedPageBreak/>
        <w:t>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lastRenderedPageBreak/>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8" w:history="1">
        <w:r w:rsidRPr="00EC1E21">
          <w:rPr>
            <w:rFonts w:ascii="Times New Roman" w:hAnsi="Times New Roman" w:cs="Times New Roman"/>
            <w:sz w:val="28"/>
            <w:szCs w:val="28"/>
          </w:rPr>
          <w:t>подпунктом 2 статьи 39.37</w:t>
        </w:r>
      </w:hyperlink>
      <w:r w:rsidRPr="00EC1E21">
        <w:rPr>
          <w:rFonts w:ascii="Times New Roman" w:hAnsi="Times New Roman" w:cs="Times New Roman"/>
          <w:sz w:val="28"/>
          <w:szCs w:val="28"/>
        </w:rPr>
        <w:t xml:space="preserve"> Земельного кодекса Российской Федерации; </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10) реквизиты правоустанавливающих или правоудостоверяющих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11) сведения о договоре, предусмотренном </w:t>
      </w:r>
      <w:hyperlink r:id="rId9" w:history="1">
        <w:r w:rsidRPr="00EC1E21">
          <w:rPr>
            <w:rFonts w:ascii="Times New Roman" w:hAnsi="Times New Roman" w:cs="Times New Roman"/>
            <w:sz w:val="28"/>
            <w:szCs w:val="28"/>
          </w:rPr>
          <w:t>статьей 19</w:t>
        </w:r>
      </w:hyperlink>
      <w:r w:rsidRPr="00EC1E21">
        <w:rPr>
          <w:rFonts w:ascii="Times New Roman" w:hAnsi="Times New Roman" w:cs="Times New Roman"/>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0" w:history="1">
        <w:r w:rsidRPr="00EC1E21">
          <w:rPr>
            <w:rStyle w:val="af1"/>
            <w:rFonts w:ascii="Times New Roman" w:hAnsi="Times New Roman" w:cs="Times New Roman"/>
            <w:color w:val="auto"/>
            <w:sz w:val="28"/>
            <w:szCs w:val="28"/>
            <w:u w:val="none"/>
          </w:rPr>
          <w:t>подпунктом 4.1 статьи 39.37</w:t>
        </w:r>
      </w:hyperlink>
      <w:r w:rsidRPr="00EC1E21">
        <w:rPr>
          <w:rFonts w:ascii="Times New Roman" w:hAnsi="Times New Roman" w:cs="Times New Roman"/>
          <w:sz w:val="28"/>
          <w:szCs w:val="28"/>
        </w:rPr>
        <w:t xml:space="preserve"> Земельного кодекса Российской Федерации;</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w:t>
      </w:r>
      <w:r w:rsidRPr="00EC1E21">
        <w:rPr>
          <w:rFonts w:ascii="Times New Roman" w:hAnsi="Times New Roman" w:cs="Times New Roman"/>
          <w:sz w:val="28"/>
          <w:szCs w:val="28"/>
        </w:rPr>
        <w:lastRenderedPageBreak/>
        <w:t>объекта капитального строительства, в случае, если ходатайство об установлении публичного сервитута подано для указанных целей;</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1" w:history="1">
        <w:r w:rsidRPr="00EC1E21">
          <w:rPr>
            <w:rFonts w:ascii="Times New Roman" w:hAnsi="Times New Roman" w:cs="Times New Roman"/>
            <w:sz w:val="28"/>
            <w:szCs w:val="28"/>
          </w:rPr>
          <w:t>статье 39.37</w:t>
        </w:r>
      </w:hyperlink>
      <w:r w:rsidRPr="00EC1E21">
        <w:rPr>
          <w:rFonts w:ascii="Times New Roman" w:hAnsi="Times New Roman" w:cs="Times New Roman"/>
          <w:sz w:val="28"/>
          <w:szCs w:val="28"/>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2" w:history="1">
        <w:r w:rsidRPr="00EC1E21">
          <w:rPr>
            <w:rFonts w:ascii="Times New Roman" w:hAnsi="Times New Roman" w:cs="Times New Roman"/>
            <w:sz w:val="28"/>
            <w:szCs w:val="28"/>
          </w:rPr>
          <w:t>статье 39.37</w:t>
        </w:r>
      </w:hyperlink>
      <w:r w:rsidRPr="00EC1E21">
        <w:rPr>
          <w:rFonts w:ascii="Times New Roman" w:hAnsi="Times New Roman" w:cs="Times New Roman"/>
          <w:sz w:val="28"/>
          <w:szCs w:val="28"/>
        </w:rPr>
        <w:t xml:space="preserve"> Земельного кодекса Российской Федерации, обоснование необходимости установления публичного сервитута должно содержать:</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3" w:history="1">
        <w:r w:rsidRPr="00EC1E21">
          <w:rPr>
            <w:rFonts w:ascii="Times New Roman" w:hAnsi="Times New Roman" w:cs="Times New Roman"/>
            <w:sz w:val="28"/>
            <w:szCs w:val="28"/>
          </w:rPr>
          <w:t>пунктами 8</w:t>
        </w:r>
      </w:hyperlink>
      <w:r w:rsidRPr="00EC1E21">
        <w:rPr>
          <w:rFonts w:ascii="Times New Roman" w:hAnsi="Times New Roman" w:cs="Times New Roman"/>
          <w:sz w:val="28"/>
          <w:szCs w:val="28"/>
        </w:rPr>
        <w:t xml:space="preserve"> и </w:t>
      </w:r>
      <w:hyperlink r:id="rId14" w:history="1">
        <w:r w:rsidRPr="00EC1E21">
          <w:rPr>
            <w:rFonts w:ascii="Times New Roman" w:hAnsi="Times New Roman" w:cs="Times New Roman"/>
            <w:sz w:val="28"/>
            <w:szCs w:val="28"/>
          </w:rPr>
          <w:t>9 статьи 23</w:t>
        </w:r>
      </w:hyperlink>
      <w:r w:rsidRPr="00EC1E21">
        <w:rPr>
          <w:rFonts w:ascii="Times New Roman" w:hAnsi="Times New Roman" w:cs="Times New Roman"/>
          <w:sz w:val="28"/>
          <w:szCs w:val="28"/>
        </w:rPr>
        <w:t xml:space="preserve"> Земельного кодекса Российской Федерации</w:t>
      </w:r>
      <w:bookmarkStart w:id="4" w:name="Par23"/>
      <w:bookmarkEnd w:id="4"/>
      <w:r w:rsidRPr="00EC1E21">
        <w:rPr>
          <w:rFonts w:ascii="Times New Roman" w:hAnsi="Times New Roman" w:cs="Times New Roman"/>
          <w:sz w:val="28"/>
          <w:szCs w:val="28"/>
        </w:rPr>
        <w:t>;</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5" w:history="1">
        <w:r w:rsidRPr="00EC1E21">
          <w:rPr>
            <w:rFonts w:ascii="Times New Roman" w:hAnsi="Times New Roman" w:cs="Times New Roman"/>
            <w:sz w:val="28"/>
            <w:szCs w:val="28"/>
          </w:rPr>
          <w:t>пунктом 5 статьи 39.39</w:t>
        </w:r>
      </w:hyperlink>
      <w:r w:rsidRPr="00EC1E21">
        <w:rPr>
          <w:rFonts w:ascii="Times New Roman" w:hAnsi="Times New Roman"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В подтверждение указанных в </w:t>
      </w:r>
      <w:hyperlink w:anchor="Par23" w:history="1">
        <w:r w:rsidRPr="00EC1E21">
          <w:rPr>
            <w:rFonts w:ascii="Times New Roman" w:hAnsi="Times New Roman" w:cs="Times New Roman"/>
            <w:sz w:val="28"/>
            <w:szCs w:val="28"/>
          </w:rPr>
          <w:t>подпункте 2</w:t>
        </w:r>
      </w:hyperlink>
      <w:r w:rsidRPr="00EC1E21">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lastRenderedPageBreak/>
        <w:t>а) на земельных участках, предоставленных или принадлежащих гражданам и (или) юридическим лицам;</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2.6.1.2. В случае подачи ходатайства об установлении публичного сервитута для размещения сооружения, указанного в </w:t>
      </w:r>
      <w:hyperlink r:id="rId16" w:history="1">
        <w:r w:rsidRPr="00EC1E21">
          <w:rPr>
            <w:rFonts w:ascii="Times New Roman" w:hAnsi="Times New Roman" w:cs="Times New Roman"/>
            <w:sz w:val="28"/>
            <w:szCs w:val="28"/>
          </w:rPr>
          <w:t>статье 3.6</w:t>
        </w:r>
      </w:hyperlink>
      <w:r w:rsidRPr="00EC1E21">
        <w:rPr>
          <w:rFonts w:ascii="Times New Roman" w:hAnsi="Times New Roman" w:cs="Times New Roman"/>
          <w:sz w:val="28"/>
          <w:szCs w:val="28"/>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1) реквизиты правоустанавливающих или правоудостоверяющих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2) реквизиты правоустанавливающих или правоудостоверяющих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AA299B" w:rsidRPr="00602355"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сведения (выписка) из Единого государственного реестра юридических лиц (ЕГРЮЛ);</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сведения (выписка) из Единого государственного реестра недвижимости (ЕГРН) о земельном участке;</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сведения из Единого государственного реестра недвижимости об инженерном сооружении.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Заявитель вправе представить документы, указанные в настоящем пункте, по собственной инициативе.</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2.7.1. При предоставлении муниципальной услуги запрещается требовать от заявителя:</w:t>
      </w:r>
    </w:p>
    <w:p w:rsidR="00AA299B" w:rsidRPr="00C25FC2" w:rsidRDefault="00AA299B" w:rsidP="00AA299B">
      <w:pPr>
        <w:pStyle w:val="ConsPlusNormal"/>
        <w:ind w:firstLine="709"/>
        <w:jc w:val="both"/>
        <w:rPr>
          <w:rFonts w:ascii="Times New Roman" w:hAnsi="Times New Roman" w:cs="Times New Roman"/>
          <w:sz w:val="28"/>
          <w:szCs w:val="28"/>
        </w:rPr>
      </w:pPr>
      <w:bookmarkStart w:id="5" w:name="P125"/>
      <w:bookmarkEnd w:id="5"/>
      <w:r w:rsidRPr="00C25FC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при условии наличия запроса заявителя о предоставлении </w:t>
      </w:r>
      <w:r w:rsidRPr="00C25FC2">
        <w:rPr>
          <w:rFonts w:ascii="Times New Roman" w:hAnsi="Times New Roman" w:cs="Times New Roman"/>
          <w:sz w:val="28"/>
          <w:szCs w:val="28"/>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AA299B" w:rsidRPr="00C25FC2" w:rsidRDefault="00AA299B" w:rsidP="00AA299B">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C25FC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w:t>
      </w:r>
      <w:r w:rsidRPr="00C25FC2">
        <w:rPr>
          <w:rFonts w:ascii="Times New Roman" w:hAnsi="Times New Roman" w:cs="Times New Roman"/>
          <w:sz w:val="28"/>
          <w:szCs w:val="28"/>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w:t>
      </w:r>
      <w:r w:rsidRPr="00C25FC2">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Отсутствие права на предоставление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w:t>
      </w:r>
      <w:r w:rsidRPr="00C25FC2">
        <w:rPr>
          <w:rFonts w:ascii="Times New Roman" w:hAnsi="Times New Roman" w:cs="Times New Roman"/>
          <w:sz w:val="28"/>
          <w:szCs w:val="28"/>
        </w:rPr>
        <w:tab/>
        <w:t>не соблюдены условия установления публичного сервитута, предусмотренные статьями 23 и 39.39 Земельного кодекса РФ;</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w:t>
      </w:r>
      <w:r w:rsidRPr="00C25FC2">
        <w:rPr>
          <w:rFonts w:ascii="Times New Roman" w:hAnsi="Times New Roman" w:cs="Times New Roman"/>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 </w:t>
      </w:r>
      <w:r w:rsidRPr="00C25FC2">
        <w:rPr>
          <w:rFonts w:ascii="Times New Roman" w:hAnsi="Times New Roman" w:cs="Times New Roman"/>
          <w:sz w:val="28"/>
          <w:szCs w:val="28"/>
        </w:rPr>
        <w:tab/>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w:t>
      </w:r>
      <w:r w:rsidRPr="00C25FC2">
        <w:rPr>
          <w:rFonts w:ascii="Times New Roman" w:hAnsi="Times New Roman" w:cs="Times New Roman"/>
          <w:sz w:val="28"/>
          <w:szCs w:val="28"/>
        </w:rPr>
        <w:lastRenderedPageBreak/>
        <w:t>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4) </w:t>
      </w:r>
      <w:r w:rsidRPr="00C25FC2">
        <w:rPr>
          <w:rFonts w:ascii="Times New Roman" w:hAnsi="Times New Roman" w:cs="Times New Roman"/>
          <w:sz w:val="28"/>
          <w:szCs w:val="28"/>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 </w:t>
      </w:r>
      <w:r w:rsidRPr="00C25FC2">
        <w:rPr>
          <w:rFonts w:ascii="Times New Roman" w:hAnsi="Times New Roman" w:cs="Times New Roman"/>
          <w:sz w:val="28"/>
          <w:szCs w:val="28"/>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w:t>
      </w:r>
      <w:r>
        <w:rPr>
          <w:rFonts w:ascii="Times New Roman" w:hAnsi="Times New Roman" w:cs="Times New Roman"/>
          <w:sz w:val="28"/>
          <w:szCs w:val="28"/>
        </w:rPr>
        <w:t xml:space="preserve">редусмотренных подпунктами </w:t>
      </w:r>
      <w:r w:rsidRPr="00EC1E21">
        <w:rPr>
          <w:rFonts w:ascii="Times New Roman" w:hAnsi="Times New Roman" w:cs="Times New Roman"/>
          <w:sz w:val="28"/>
          <w:szCs w:val="28"/>
        </w:rPr>
        <w:t>1, 3, 4, 4.1 и 6 статьи 39.37</w:t>
      </w:r>
      <w:r w:rsidRPr="00C25FC2">
        <w:rPr>
          <w:rFonts w:ascii="Times New Roman" w:hAnsi="Times New Roman" w:cs="Times New Roman"/>
          <w:sz w:val="28"/>
          <w:szCs w:val="28"/>
        </w:rPr>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6) </w:t>
      </w:r>
      <w:r w:rsidRPr="00C25FC2">
        <w:rPr>
          <w:rFonts w:ascii="Times New Roman" w:hAnsi="Times New Roman" w:cs="Times New Roman"/>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7)</w:t>
      </w:r>
      <w:r w:rsidRPr="00C25FC2">
        <w:rPr>
          <w:rFonts w:ascii="Times New Roman" w:hAnsi="Times New Roman" w:cs="Times New Roman"/>
          <w:sz w:val="28"/>
          <w:szCs w:val="28"/>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w:t>
      </w:r>
      <w:r w:rsidRPr="00C25FC2">
        <w:rPr>
          <w:rFonts w:ascii="Times New Roman" w:hAnsi="Times New Roman" w:cs="Times New Roman"/>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w:t>
      </w:r>
      <w:r w:rsidRPr="00C25FC2">
        <w:rPr>
          <w:rFonts w:ascii="Times New Roman" w:hAnsi="Times New Roman" w:cs="Times New Roman"/>
          <w:sz w:val="28"/>
          <w:szCs w:val="28"/>
        </w:rPr>
        <w:tab/>
        <w:t>Заявитель не является лицом, предусмотренным статьей 39.40 Земельного кодекса РФ;</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 </w:t>
      </w:r>
      <w:r w:rsidRPr="00C25FC2">
        <w:rPr>
          <w:rFonts w:ascii="Times New Roman" w:hAnsi="Times New Roman" w:cs="Times New Roman"/>
          <w:sz w:val="28"/>
          <w:szCs w:val="28"/>
        </w:rPr>
        <w:tab/>
        <w:t>Подано ходатайство об установлении публичного сервитута в целях, не предусмотренных статьей 39.37 Земельного кодекса РФ;</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4. </w:t>
      </w:r>
      <w:r w:rsidRPr="00C25FC2">
        <w:rPr>
          <w:rFonts w:ascii="Times New Roman" w:hAnsi="Times New Roman" w:cs="Times New Roman"/>
          <w:sz w:val="28"/>
          <w:szCs w:val="28"/>
        </w:rPr>
        <w:tab/>
        <w:t xml:space="preserve">К ходатайству об установлении публичного сервитута не приложены </w:t>
      </w:r>
      <w:r w:rsidRPr="00C25FC2">
        <w:rPr>
          <w:rFonts w:ascii="Times New Roman" w:hAnsi="Times New Roman" w:cs="Times New Roman"/>
          <w:sz w:val="28"/>
          <w:szCs w:val="28"/>
        </w:rPr>
        <w:lastRenderedPageBreak/>
        <w:t>документы, предусмотренные п. 2.6 настоящего административного регламента;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 </w:t>
      </w:r>
      <w:r w:rsidRPr="00C25FC2">
        <w:rPr>
          <w:rFonts w:ascii="Times New Roman" w:hAnsi="Times New Roman" w:cs="Times New Roman"/>
          <w:sz w:val="28"/>
          <w:szCs w:val="28"/>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6. </w:t>
      </w:r>
      <w:r w:rsidRPr="00C25FC2">
        <w:rPr>
          <w:rFonts w:ascii="Times New Roman" w:hAnsi="Times New Roman" w:cs="Times New Roman"/>
          <w:sz w:val="28"/>
          <w:szCs w:val="28"/>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2.11. Муниципальная услуга предоставляется бесплатно.</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AA299B" w:rsidRPr="00C25FC2" w:rsidRDefault="00AA299B" w:rsidP="00AA299B">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2.13. Срок регистрации ходатайства о предоставлении муниципальной услуги составляет в Администрации:</w:t>
      </w:r>
    </w:p>
    <w:p w:rsidR="00AA299B" w:rsidRPr="00C25FC2" w:rsidRDefault="00AA299B" w:rsidP="00AA299B">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при личном обращении заявителя - в день поступления ходатайства в Администрацию;</w:t>
      </w:r>
    </w:p>
    <w:p w:rsidR="00AA299B" w:rsidRPr="00C25FC2" w:rsidRDefault="00AA299B" w:rsidP="00AA299B">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p>
    <w:p w:rsidR="00AA299B" w:rsidRPr="00C25FC2" w:rsidRDefault="00AA299B" w:rsidP="00AA299B">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A299B" w:rsidRPr="00C25FC2" w:rsidRDefault="00AA299B" w:rsidP="00AA299B">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2.14.3. Помещения размещаются преимущественно на нижних, </w:t>
      </w:r>
      <w:r w:rsidRPr="00C25FC2">
        <w:rPr>
          <w:rFonts w:ascii="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2.15. Показатели доступности и качества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транспортная доступность к месту предоставления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 возможность получения муниципальной услуги по экстерриториальному принципу.</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наличие инфраструктуры, указанной в </w:t>
      </w:r>
      <w:hyperlink w:anchor="P200" w:history="1">
        <w:r w:rsidRPr="00C25FC2">
          <w:rPr>
            <w:rFonts w:ascii="Times New Roman" w:hAnsi="Times New Roman" w:cs="Times New Roman"/>
            <w:sz w:val="28"/>
            <w:szCs w:val="28"/>
          </w:rPr>
          <w:t>п. 2.14</w:t>
        </w:r>
      </w:hyperlink>
      <w:r w:rsidRPr="00C25FC2">
        <w:rPr>
          <w:rFonts w:ascii="Times New Roman" w:hAnsi="Times New Roman" w:cs="Times New Roman"/>
          <w:sz w:val="28"/>
          <w:szCs w:val="28"/>
        </w:rPr>
        <w:t xml:space="preserve"> административного регламента;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исполнение требований доступности услуг для инвалидов;</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2.15.3. Показатели качества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соблюдение срока предоставления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соблюдение времени ожидания в очереди при подаче ходатайства и получении результата;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Согласований, необходимых для получения муниципальной услуги, не требуется.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w:t>
      </w:r>
      <w:r w:rsidRPr="00C25FC2">
        <w:rPr>
          <w:rFonts w:ascii="Times New Roman" w:hAnsi="Times New Roman" w:cs="Times New Roman"/>
          <w:sz w:val="28"/>
          <w:szCs w:val="28"/>
        </w:rPr>
        <w:lastRenderedPageBreak/>
        <w:t>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A299B" w:rsidRPr="00C25FC2" w:rsidRDefault="00AA299B" w:rsidP="00AA299B">
      <w:pPr>
        <w:pStyle w:val="ConsPlusNormal"/>
        <w:ind w:firstLine="709"/>
        <w:jc w:val="both"/>
        <w:rPr>
          <w:rFonts w:ascii="Times New Roman" w:hAnsi="Times New Roman" w:cs="Times New Roman"/>
          <w:sz w:val="28"/>
          <w:szCs w:val="28"/>
        </w:rPr>
      </w:pPr>
    </w:p>
    <w:p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3. Состав, последовательность и сроки выполнения</w:t>
      </w:r>
    </w:p>
    <w:p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административных процедур, требования к порядку их</w:t>
      </w:r>
    </w:p>
    <w:p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выполнения, в том числе особенности выполнения</w:t>
      </w:r>
    </w:p>
    <w:p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административных процедур в электронной форме</w:t>
      </w:r>
    </w:p>
    <w:p w:rsidR="00AA299B" w:rsidRPr="00C25FC2" w:rsidRDefault="00AA299B" w:rsidP="00AA299B">
      <w:pPr>
        <w:pStyle w:val="ConsPlusNormal"/>
        <w:ind w:firstLine="709"/>
        <w:jc w:val="both"/>
        <w:rPr>
          <w:rFonts w:ascii="Times New Roman" w:hAnsi="Times New Roman" w:cs="Times New Roman"/>
          <w:sz w:val="28"/>
          <w:szCs w:val="28"/>
        </w:rPr>
      </w:pP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w:t>
      </w:r>
      <w:r w:rsidRPr="00C25FC2">
        <w:rPr>
          <w:rFonts w:ascii="Times New Roman" w:hAnsi="Times New Roman" w:cs="Times New Roman"/>
          <w:sz w:val="28"/>
          <w:szCs w:val="28"/>
        </w:rPr>
        <w:tab/>
        <w:t>прием и регистрация ходатайства и документов о предоставлении муниципальной услуги - не более 1 дня.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w:t>
      </w:r>
      <w:r w:rsidRPr="00C25FC2">
        <w:rPr>
          <w:rFonts w:ascii="Times New Roman" w:hAnsi="Times New Roman" w:cs="Times New Roman"/>
          <w:sz w:val="28"/>
          <w:szCs w:val="28"/>
        </w:rPr>
        <w:tab/>
        <w:t>рассмотрение ходатайства и документов о предоставлении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в случаях, предусмотренных пунктами 2.4.1, 2.4.3 административного регламента - не более 17 дней;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в случае, предусмотренном п. 2.4.2 административного регламента – не более.27 дней.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 </w:t>
      </w:r>
      <w:r w:rsidRPr="00C25FC2">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rsidR="00AA299B" w:rsidRPr="00C25FC2" w:rsidRDefault="00AA299B" w:rsidP="00AA299B">
      <w:pPr>
        <w:pStyle w:val="ConsPlusNormal"/>
        <w:ind w:firstLine="709"/>
        <w:jc w:val="both"/>
        <w:rPr>
          <w:rFonts w:ascii="Times New Roman" w:hAnsi="Times New Roman" w:cs="Times New Roman"/>
          <w:strike/>
          <w:sz w:val="28"/>
          <w:szCs w:val="28"/>
        </w:rPr>
      </w:pPr>
      <w:r w:rsidRPr="00C25FC2">
        <w:rPr>
          <w:rFonts w:ascii="Times New Roman" w:hAnsi="Times New Roman" w:cs="Times New Roman"/>
          <w:sz w:val="28"/>
          <w:szCs w:val="28"/>
        </w:rPr>
        <w:t>4)</w:t>
      </w:r>
      <w:r w:rsidRPr="00C25FC2">
        <w:rPr>
          <w:rFonts w:ascii="Times New Roman" w:hAnsi="Times New Roman" w:cs="Times New Roman"/>
          <w:sz w:val="28"/>
          <w:szCs w:val="28"/>
        </w:rPr>
        <w:tab/>
        <w:t>выдача результата</w:t>
      </w:r>
      <w:r w:rsidRPr="00C25FC2">
        <w:t xml:space="preserve"> </w:t>
      </w:r>
      <w:r w:rsidRPr="00C25FC2">
        <w:rPr>
          <w:rFonts w:ascii="Times New Roman" w:hAnsi="Times New Roman" w:cs="Times New Roman"/>
          <w:sz w:val="28"/>
          <w:szCs w:val="28"/>
        </w:rPr>
        <w:t>предоставления муниципальной услуги - не более 1 дня.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3.1.2. Прием и регистрация ходатайства и документов о предоставлении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C25FC2">
          <w:rPr>
            <w:rFonts w:ascii="Times New Roman" w:hAnsi="Times New Roman" w:cs="Times New Roman"/>
            <w:sz w:val="28"/>
            <w:szCs w:val="28"/>
          </w:rPr>
          <w:t>п. 2.6</w:t>
        </w:r>
      </w:hyperlink>
      <w:r w:rsidRPr="00C25FC2">
        <w:rPr>
          <w:rFonts w:ascii="Times New Roman" w:hAnsi="Times New Roman" w:cs="Times New Roman"/>
          <w:sz w:val="28"/>
          <w:szCs w:val="28"/>
        </w:rPr>
        <w:t xml:space="preserve"> административного регламента.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3.1.2.4. Критерии принятия решения: поступление в Администрацию в установленном административным регламентом порядке ходатайства и документов о предоставлении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3.1.2.5. Результат выполнения административной процедуры: регистрация </w:t>
      </w:r>
      <w:r w:rsidRPr="00C25FC2">
        <w:rPr>
          <w:rFonts w:ascii="Times New Roman" w:hAnsi="Times New Roman" w:cs="Times New Roman"/>
          <w:sz w:val="28"/>
          <w:szCs w:val="28"/>
        </w:rPr>
        <w:lastRenderedPageBreak/>
        <w:t>ходатайства и документов о предоставлении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3.1.3. Рассмотрение ходатайства и документов о предоставлении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1 действие:</w:t>
      </w:r>
      <w:r w:rsidRPr="00C25FC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2 действие:</w:t>
      </w:r>
      <w:r w:rsidRPr="00C25FC2">
        <w:rPr>
          <w:rFonts w:ascii="Times New Roman" w:hAnsi="Times New Roman" w:cs="Times New Roman"/>
          <w:sz w:val="28"/>
          <w:szCs w:val="28"/>
        </w:rPr>
        <w:t xml:space="preserve"> в случае установления оснований, предусмотренных п.2.10.1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3 действие:</w:t>
      </w:r>
      <w:r w:rsidRPr="00C25FC2">
        <w:rPr>
          <w:rFonts w:ascii="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4 действие:</w:t>
      </w:r>
      <w:r w:rsidRPr="00C25FC2">
        <w:rPr>
          <w:rFonts w:ascii="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AA299B" w:rsidRPr="00EC1E21"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5 действие:</w:t>
      </w: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 xml:space="preserve">принятие установленных статьей 39.42 Земельного </w:t>
      </w:r>
      <w:r w:rsidRPr="00B55DE4">
        <w:rPr>
          <w:rFonts w:ascii="Times New Roman" w:hAnsi="Times New Roman" w:cs="Times New Roman"/>
          <w:sz w:val="28"/>
          <w:szCs w:val="28"/>
          <w:u w:val="single"/>
        </w:rPr>
        <w:t>5 действие:</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 xml:space="preserve">принятие установленных статьей 39.42 Земельного кодекса </w:t>
      </w:r>
      <w:r>
        <w:rPr>
          <w:rFonts w:ascii="Times New Roman" w:hAnsi="Times New Roman" w:cs="Times New Roman"/>
          <w:sz w:val="28"/>
          <w:szCs w:val="28"/>
        </w:rPr>
        <w:t xml:space="preserve">Российской Федерации </w:t>
      </w:r>
      <w:r w:rsidRPr="00B55DE4">
        <w:rPr>
          <w:rFonts w:ascii="Times New Roman" w:hAnsi="Times New Roman" w:cs="Times New Roman"/>
          <w:sz w:val="28"/>
          <w:szCs w:val="28"/>
        </w:rPr>
        <w:t xml:space="preserve">мер, направленных на выявление правообладателей земельных участков (в случае, если подано ходатайство об установлении публичного сервитута в целях, </w:t>
      </w:r>
      <w:r w:rsidRPr="00EC1E21">
        <w:rPr>
          <w:rFonts w:ascii="Times New Roman" w:hAnsi="Times New Roman" w:cs="Times New Roman"/>
          <w:sz w:val="28"/>
          <w:szCs w:val="28"/>
        </w:rPr>
        <w:t xml:space="preserve">указанных в подпунктах 1, 2, 4, 4.1 и 5 статьи 39.37 Земельного кодекса Российской Федерации). </w:t>
      </w:r>
    </w:p>
    <w:p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bookmarkStart w:id="8" w:name="Par1"/>
      <w:bookmarkEnd w:id="8"/>
      <w:r w:rsidRPr="00EC1E21">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lastRenderedPageBreak/>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bookmarkStart w:id="9" w:name="Par3"/>
      <w:bookmarkEnd w:id="9"/>
      <w:r w:rsidRPr="00EC1E21">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Сообщение о возможном установлении публичного сервитута должно содержать:</w:t>
      </w:r>
    </w:p>
    <w:p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1) наименование Администрации;</w:t>
      </w:r>
    </w:p>
    <w:p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2) цели установления публичного сервитута;</w:t>
      </w:r>
    </w:p>
    <w:p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 xml:space="preserve">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w:t>
      </w:r>
      <w:r w:rsidRPr="00EC1E21">
        <w:rPr>
          <w:rFonts w:ascii="Times New Roman" w:hAnsi="Times New Roman" w:cs="Times New Roman"/>
          <w:sz w:val="28"/>
          <w:szCs w:val="28"/>
        </w:rPr>
        <w:lastRenderedPageBreak/>
        <w:t>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AA299B"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w:t>
      </w:r>
      <w:r w:rsidRPr="00C25FC2">
        <w:rPr>
          <w:rFonts w:ascii="Times New Roman" w:hAnsi="Times New Roman" w:cs="Times New Roman"/>
          <w:sz w:val="28"/>
          <w:szCs w:val="28"/>
        </w:rPr>
        <w:t xml:space="preserve">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AA299B" w:rsidRPr="00EC1E21"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AA299B" w:rsidRPr="00C25FC2"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u w:val="single"/>
        </w:rPr>
        <w:t>6 действие:</w:t>
      </w:r>
      <w:r w:rsidRPr="00EC1E21">
        <w:rPr>
          <w:rFonts w:ascii="Times New Roman" w:hAnsi="Times New Roman" w:cs="Times New Roman"/>
          <w:sz w:val="28"/>
          <w:szCs w:val="28"/>
        </w:rPr>
        <w:t xml:space="preserve"> </w:t>
      </w:r>
      <w:r w:rsidRPr="00EC1E21">
        <w:rPr>
          <w:rFonts w:ascii="Times New Roman" w:hAnsi="Times New Roman" w:cs="Times New Roman"/>
          <w:sz w:val="28"/>
          <w:szCs w:val="28"/>
        </w:rPr>
        <w:tab/>
        <w:t>формирование и представление по итогам рассмотрения</w:t>
      </w:r>
      <w:r w:rsidRPr="00C25FC2">
        <w:rPr>
          <w:rFonts w:ascii="Times New Roman" w:hAnsi="Times New Roman" w:cs="Times New Roman"/>
          <w:sz w:val="28"/>
          <w:szCs w:val="28"/>
        </w:rPr>
        <w:t xml:space="preserve">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30 12 дней со дня опубликования предусмотренного подпунктом 1 пункта 3 статьи 39.42 Земельного кодекса РФ сообщения о поступившем ходатайстве.</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2 дней.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3.1.3.4. Критерии принятия решения: </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3.1.3.5. Результат выполнения административной процедуры:</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 подготовка проекта решения о возврате ходатайства и документов без рассмотрения;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подготовка проекта решения об отказе в предоставлении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подготовка проекта решения об установлении публичного сервитута.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3.1.4.5. Результат выполнения административной процедуры:</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Pr="00C25FC2">
        <w:rPr>
          <w:rFonts w:ascii="Times New Roman" w:hAnsi="Times New Roman" w:cs="Times New Roman"/>
          <w:sz w:val="28"/>
          <w:szCs w:val="28"/>
        </w:rPr>
        <w:tab/>
        <w:t>подписание решения об установлении публичного сервитута;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подписание решения о возврате ходатайства и документов без рассмотрения;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Pr="00C25FC2">
        <w:rPr>
          <w:rFonts w:ascii="Times New Roman" w:hAnsi="Times New Roman" w:cs="Times New Roman"/>
          <w:sz w:val="28"/>
          <w:szCs w:val="28"/>
        </w:rPr>
        <w:tab/>
        <w:t>подписание решения об отказе в предоставлении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3.1.5. Выдача результата предоставления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1) цель установления публичного сервитута;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 срок публичного сервитута;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1) размещает решение об установлении публичного сервитута на своем официальном сайте в информационно-телекоммуникационной сети "Интернет";</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направляет копию решения об установлении публичного сервитута в орган регистрации прав;</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A299B" w:rsidRPr="00C25FC2" w:rsidRDefault="00AA299B" w:rsidP="00AA299B">
      <w:pPr>
        <w:pStyle w:val="ConsPlusNormal"/>
        <w:ind w:firstLine="709"/>
        <w:jc w:val="both"/>
        <w:rPr>
          <w:rFonts w:ascii="Times New Roman" w:hAnsi="Times New Roman" w:cs="Times New Roman"/>
          <w:b/>
          <w:sz w:val="28"/>
          <w:szCs w:val="28"/>
        </w:rPr>
      </w:pP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 Особенности выполнения административных процедур в электронной форме.</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без личной явки на прием в Администрацию.</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пройти идентификацию и аутентификацию в ЕСИА;</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xml:space="preserve">- «черно-белый» (при отсутствии в документе графических изображений и </w:t>
      </w:r>
      <w:r w:rsidRPr="00C25FC2">
        <w:rPr>
          <w:rFonts w:ascii="Times New Roman" w:eastAsia="Calibri" w:hAnsi="Times New Roman" w:cs="Times New Roman"/>
          <w:sz w:val="28"/>
          <w:szCs w:val="28"/>
        </w:rPr>
        <w:lastRenderedPageBreak/>
        <w:t>(или) цветного текста);</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Электронные документы должны обеспечивать:</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возможность идентифицировать документ и количество листов в документе;</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C25FC2">
        <w:rPr>
          <w:rFonts w:ascii="Times New Roman" w:eastAsia="Calibri" w:hAnsi="Times New Roman" w:cs="Times New Roman"/>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A299B" w:rsidRPr="00C25FC2" w:rsidRDefault="00AA299B" w:rsidP="00AA299B">
      <w:pPr>
        <w:pStyle w:val="ConsPlusNormal"/>
        <w:ind w:firstLine="709"/>
        <w:jc w:val="both"/>
        <w:rPr>
          <w:rFonts w:ascii="Times New Roman" w:hAnsi="Times New Roman" w:cs="Times New Roman"/>
          <w:sz w:val="28"/>
          <w:szCs w:val="28"/>
        </w:rPr>
      </w:pP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A299B" w:rsidRPr="00C25FC2" w:rsidRDefault="00AA299B" w:rsidP="00AA299B">
      <w:pPr>
        <w:pStyle w:val="ConsPlusNormal"/>
        <w:ind w:firstLine="709"/>
        <w:jc w:val="center"/>
        <w:rPr>
          <w:rFonts w:ascii="Times New Roman" w:hAnsi="Times New Roman" w:cs="Times New Roman"/>
          <w:sz w:val="28"/>
          <w:szCs w:val="28"/>
        </w:rPr>
      </w:pPr>
    </w:p>
    <w:p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4. Формы контроля за исполнением административного регламента</w:t>
      </w:r>
    </w:p>
    <w:p w:rsidR="00AA299B" w:rsidRPr="00C25FC2" w:rsidRDefault="00AA299B" w:rsidP="00AA299B">
      <w:pPr>
        <w:pStyle w:val="ConsPlusNormal"/>
        <w:ind w:firstLine="709"/>
        <w:jc w:val="both"/>
        <w:rPr>
          <w:rFonts w:ascii="Times New Roman" w:hAnsi="Times New Roman" w:cs="Times New Roman"/>
          <w:sz w:val="28"/>
          <w:szCs w:val="28"/>
        </w:rPr>
      </w:pP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 результатам рассмотрения обращений дается письменный ответ.</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за действия (бездействие), влекущие нарушение прав и законных </w:t>
      </w:r>
      <w:r w:rsidRPr="00C25FC2">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A299B" w:rsidRPr="00C25FC2" w:rsidRDefault="00AA299B" w:rsidP="00AA299B">
      <w:pPr>
        <w:pStyle w:val="ConsPlusNormal"/>
        <w:ind w:firstLine="709"/>
        <w:jc w:val="both"/>
        <w:rPr>
          <w:rFonts w:ascii="Times New Roman" w:hAnsi="Times New Roman" w:cs="Times New Roman"/>
          <w:sz w:val="28"/>
          <w:szCs w:val="28"/>
        </w:rPr>
      </w:pPr>
    </w:p>
    <w:p w:rsidR="00AA299B" w:rsidRPr="00C25FC2" w:rsidRDefault="00AA299B" w:rsidP="00AA299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C25FC2">
        <w:rPr>
          <w:rFonts w:ascii="Times New Roman" w:eastAsia="Calibri" w:hAnsi="Times New Roman" w:cs="Times New Roman"/>
          <w:sz w:val="28"/>
          <w:szCs w:val="28"/>
        </w:rPr>
        <w:t>5. Досудебный (внесудебный) порядок обжалования решений</w:t>
      </w:r>
    </w:p>
    <w:p w:rsidR="00AA299B" w:rsidRPr="00C25FC2" w:rsidRDefault="00AA299B" w:rsidP="00AA299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C25FC2">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A299B" w:rsidRPr="00C25FC2" w:rsidRDefault="00AA299B" w:rsidP="00AA29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C25FC2">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25FC2">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25FC2">
          <w:rPr>
            <w:rFonts w:ascii="Times New Roman" w:hAnsi="Times New Roman" w:cs="Times New Roman"/>
            <w:sz w:val="28"/>
            <w:szCs w:val="28"/>
          </w:rPr>
          <w:t>ч. 5 ст. 11.2</w:t>
        </w:r>
      </w:hyperlink>
      <w:r w:rsidRPr="00C25FC2">
        <w:rPr>
          <w:rFonts w:ascii="Times New Roman" w:hAnsi="Times New Roman" w:cs="Times New Roman"/>
          <w:sz w:val="28"/>
          <w:szCs w:val="28"/>
        </w:rPr>
        <w:t xml:space="preserve"> Федерального закона № 210-ФЗ.</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письменной жалобе в обязательном порядке указываются: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C25FC2">
        <w:rPr>
          <w:rFonts w:ascii="Times New Roman" w:hAnsi="Times New Roman" w:cs="Times New Roman"/>
          <w:sz w:val="28"/>
          <w:szCs w:val="28"/>
        </w:rPr>
        <w:lastRenderedPageBreak/>
        <w:t>которым должен быть направлен ответ заявителю;</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25FC2">
          <w:rPr>
            <w:rFonts w:ascii="Times New Roman" w:hAnsi="Times New Roman" w:cs="Times New Roman"/>
            <w:sz w:val="28"/>
            <w:szCs w:val="28"/>
          </w:rPr>
          <w:t>ст. 11.1</w:t>
        </w:r>
      </w:hyperlink>
      <w:r w:rsidRPr="00C25FC2">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5.7. По результатам рассмотрения жалобы принимается одно из следующих решений: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в удовлетворении жалобы отказывается.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C25FC2">
        <w:rPr>
          <w:rFonts w:ascii="Times New Roman" w:hAnsi="Times New Roman" w:cs="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299B" w:rsidRPr="00C25FC2" w:rsidRDefault="00AA299B" w:rsidP="00AA299B">
      <w:pPr>
        <w:pStyle w:val="ConsPlusNormal"/>
        <w:ind w:firstLine="709"/>
        <w:jc w:val="both"/>
        <w:rPr>
          <w:rFonts w:ascii="Times New Roman" w:hAnsi="Times New Roman" w:cs="Times New Roman"/>
          <w:sz w:val="28"/>
          <w:szCs w:val="28"/>
        </w:rPr>
      </w:pPr>
    </w:p>
    <w:p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6. Особенности выполнения административных процедур</w:t>
      </w:r>
    </w:p>
    <w:p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в многофункциональных центрах</w:t>
      </w:r>
    </w:p>
    <w:p w:rsidR="00AA299B" w:rsidRPr="00C25FC2" w:rsidRDefault="00AA299B" w:rsidP="00AA299B">
      <w:pPr>
        <w:pStyle w:val="ConsPlusNormal"/>
        <w:ind w:firstLine="709"/>
        <w:jc w:val="both"/>
        <w:rPr>
          <w:rFonts w:ascii="Times New Roman" w:hAnsi="Times New Roman" w:cs="Times New Roman"/>
          <w:sz w:val="28"/>
          <w:szCs w:val="28"/>
        </w:rPr>
      </w:pP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б) определяет предмет обращения;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проводит проверку правильности заполнения обращения;</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г) проводит проверку укомплектованности пакета документов;</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е) заверяет каждый документ дела своей электронной подписью (далее - ЭП);</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ж) направляет копии документов и реестр документов в Администрацию:</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C25FC2">
        <w:rPr>
          <w:rFonts w:ascii="Times New Roman" w:hAnsi="Times New Roman" w:cs="Times New Roman"/>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A299B" w:rsidRPr="00C25FC2" w:rsidRDefault="00AA299B" w:rsidP="00AA299B">
      <w:pPr>
        <w:pStyle w:val="ConsPlusNormal"/>
        <w:ind w:firstLine="709"/>
        <w:jc w:val="both"/>
        <w:rPr>
          <w:rFonts w:ascii="Times New Roman" w:hAnsi="Times New Roman" w:cs="Times New Roman"/>
          <w:sz w:val="28"/>
          <w:szCs w:val="28"/>
        </w:rPr>
      </w:pPr>
      <w:bookmarkStart w:id="10" w:name="P588"/>
      <w:bookmarkEnd w:id="10"/>
      <w:r w:rsidRPr="00C25FC2">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A299B" w:rsidRPr="00C25FC2" w:rsidRDefault="00AA299B" w:rsidP="00AA299B"/>
    <w:p w:rsidR="00AA299B" w:rsidRPr="00C25FC2" w:rsidRDefault="00AA299B" w:rsidP="00AA299B">
      <w:pPr>
        <w:sectPr w:rsidR="00AA299B" w:rsidRPr="00C25FC2" w:rsidSect="00325E5F">
          <w:headerReference w:type="even" r:id="rId19"/>
          <w:headerReference w:type="default" r:id="rId20"/>
          <w:headerReference w:type="first" r:id="rId21"/>
          <w:pgSz w:w="11906" w:h="16838"/>
          <w:pgMar w:top="1135" w:right="850" w:bottom="1134" w:left="1134" w:header="708" w:footer="708" w:gutter="0"/>
          <w:cols w:space="708"/>
          <w:titlePg/>
          <w:docGrid w:linePitch="360"/>
        </w:sectPr>
      </w:pPr>
    </w:p>
    <w:p w:rsidR="00AA299B" w:rsidRPr="00B55DE4" w:rsidRDefault="00AA299B" w:rsidP="00AA299B">
      <w:pPr>
        <w:pStyle w:val="ConsPlusNormal"/>
        <w:jc w:val="right"/>
        <w:outlineLvl w:val="1"/>
        <w:rPr>
          <w:rFonts w:ascii="Times New Roman" w:hAnsi="Times New Roman" w:cs="Times New Roman"/>
          <w:sz w:val="28"/>
          <w:szCs w:val="28"/>
        </w:rPr>
      </w:pPr>
      <w:bookmarkStart w:id="11" w:name="Par300"/>
      <w:bookmarkEnd w:id="11"/>
      <w:r w:rsidRPr="00B55DE4">
        <w:rPr>
          <w:rFonts w:ascii="Times New Roman" w:hAnsi="Times New Roman" w:cs="Times New Roman"/>
          <w:sz w:val="28"/>
          <w:szCs w:val="28"/>
        </w:rPr>
        <w:lastRenderedPageBreak/>
        <w:t>Приложение 1</w:t>
      </w:r>
    </w:p>
    <w:p w:rsidR="00AA299B" w:rsidRPr="00B55DE4" w:rsidRDefault="00AA299B" w:rsidP="00AA299B">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AA299B" w:rsidRPr="00B55DE4" w:rsidRDefault="00AA299B" w:rsidP="00AA299B">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rsidR="00AA299B" w:rsidRPr="00B55DE4" w:rsidRDefault="00AA299B" w:rsidP="00AA299B">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2" w:name="Par588"/>
      <w:bookmarkEnd w:id="12"/>
    </w:p>
    <w:p w:rsidR="00AA299B" w:rsidRPr="00B55DE4" w:rsidRDefault="00AA299B" w:rsidP="00AA299B">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B55DE4" w:rsidRDefault="00AA299B" w:rsidP="00F21B7C">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Ходатайство об установлении публичного сервитута</w:t>
            </w: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______________________________________________________________</w:t>
            </w:r>
          </w:p>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outlineLvl w:val="0"/>
              <w:rPr>
                <w:rFonts w:ascii="Times New Roman" w:hAnsi="Times New Roman" w:cs="Times New Roman"/>
                <w:sz w:val="20"/>
                <w:szCs w:val="20"/>
              </w:rPr>
            </w:pPr>
            <w:bookmarkStart w:id="13" w:name="Par5"/>
            <w:bookmarkEnd w:id="13"/>
            <w:r w:rsidRPr="00EC1E21">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(далее - заявитель):</w:t>
            </w: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outlineLvl w:val="0"/>
              <w:rPr>
                <w:rFonts w:ascii="Times New Roman" w:hAnsi="Times New Roman" w:cs="Times New Roman"/>
                <w:sz w:val="20"/>
                <w:szCs w:val="20"/>
              </w:rPr>
            </w:pPr>
            <w:r w:rsidRPr="00EC1E21">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Сведения о представителе заявителя:</w:t>
            </w:r>
          </w:p>
        </w:tc>
      </w:tr>
      <w:tr w:rsidR="00AA299B" w:rsidRPr="00EC1E21" w:rsidTr="00F21B7C">
        <w:tc>
          <w:tcPr>
            <w:tcW w:w="706" w:type="dxa"/>
            <w:vMerge w:val="restart"/>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vMerge/>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vMerge/>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22" w:history="1">
              <w:r w:rsidRPr="00EC1E21">
                <w:rPr>
                  <w:rFonts w:ascii="Times New Roman" w:hAnsi="Times New Roman" w:cs="Times New Roman"/>
                  <w:color w:val="0000FF"/>
                  <w:sz w:val="20"/>
                  <w:szCs w:val="20"/>
                </w:rPr>
                <w:t>статьей 39.37</w:t>
              </w:r>
            </w:hyperlink>
            <w:r w:rsidRPr="00EC1E21">
              <w:rPr>
                <w:rFonts w:ascii="Times New Roman" w:hAnsi="Times New Roman" w:cs="Times New Roman"/>
                <w:sz w:val="20"/>
                <w:szCs w:val="20"/>
              </w:rPr>
              <w:t xml:space="preserve"> Земельного кодекса Российской Федерации или </w:t>
            </w:r>
            <w:hyperlink r:id="rId23" w:history="1">
              <w:r w:rsidRPr="00EC1E21">
                <w:rPr>
                  <w:rFonts w:ascii="Times New Roman" w:hAnsi="Times New Roman" w:cs="Times New Roman"/>
                  <w:color w:val="0000FF"/>
                  <w:sz w:val="20"/>
                  <w:szCs w:val="20"/>
                </w:rPr>
                <w:t>статьей 3.6</w:t>
              </w:r>
            </w:hyperlink>
            <w:r w:rsidRPr="00EC1E21">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____________________________________________________________________</w:t>
            </w: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Испрашиваемый срок публичного сервитута _______________________</w:t>
            </w: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EC1E21">
                <w:rPr>
                  <w:rFonts w:ascii="Times New Roman" w:hAnsi="Times New Roman" w:cs="Times New Roman"/>
                  <w:color w:val="0000FF"/>
                  <w:sz w:val="20"/>
                  <w:szCs w:val="20"/>
                </w:rPr>
                <w:t>подпунктом 4 пункта 1 статьи 39.41</w:t>
              </w:r>
            </w:hyperlink>
            <w:r w:rsidRPr="00EC1E21">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lastRenderedPageBreak/>
              <w:t>________________________________</w:t>
            </w: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Обоснование необходимости установления публичного сервитута ___________</w:t>
            </w: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EC1E21">
                <w:rPr>
                  <w:rFonts w:ascii="Times New Roman" w:hAnsi="Times New Roman" w:cs="Times New Roman"/>
                  <w:color w:val="0000FF"/>
                  <w:sz w:val="20"/>
                  <w:szCs w:val="20"/>
                </w:rPr>
                <w:t>пунктом 2</w:t>
              </w:r>
            </w:hyperlink>
            <w:r w:rsidRPr="00EC1E21">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________________________________________________________</w:t>
            </w:r>
          </w:p>
        </w:tc>
      </w:tr>
      <w:tr w:rsidR="00AA299B" w:rsidRPr="00EC1E21" w:rsidTr="00F21B7C">
        <w:tc>
          <w:tcPr>
            <w:tcW w:w="706" w:type="dxa"/>
            <w:vMerge w:val="restart"/>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vMerge/>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vMerge/>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AA299B" w:rsidRPr="00EC1E21" w:rsidTr="00F21B7C">
        <w:tc>
          <w:tcPr>
            <w:tcW w:w="706" w:type="dxa"/>
            <w:vMerge w:val="restart"/>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Сведения о способах представления результатов рассмотрения ходатайства:</w:t>
            </w:r>
          </w:p>
        </w:tc>
      </w:tr>
      <w:tr w:rsidR="00AA299B" w:rsidRPr="00EC1E21" w:rsidTr="00F21B7C">
        <w:trPr>
          <w:trHeight w:val="858"/>
        </w:trPr>
        <w:tc>
          <w:tcPr>
            <w:tcW w:w="706" w:type="dxa"/>
            <w:vMerge/>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C1E21">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AA299B" w:rsidRPr="00EC1E21" w:rsidTr="00F21B7C">
              <w:tc>
                <w:tcPr>
                  <w:tcW w:w="534" w:type="dxa"/>
                  <w:vMerge w:val="restart"/>
                  <w:tcBorders>
                    <w:right w:val="single" w:sz="4" w:space="0" w:color="auto"/>
                  </w:tcBorders>
                  <w:shd w:val="clear" w:color="auto" w:fill="auto"/>
                </w:tcPr>
                <w:p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AA299B" w:rsidRPr="00EC1E21" w:rsidTr="00F21B7C">
              <w:tc>
                <w:tcPr>
                  <w:tcW w:w="534" w:type="dxa"/>
                  <w:vMerge/>
                  <w:tcBorders>
                    <w:right w:val="single" w:sz="4" w:space="0" w:color="auto"/>
                  </w:tcBorders>
                  <w:shd w:val="clear" w:color="auto" w:fill="auto"/>
                </w:tcPr>
                <w:p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C1E21">
                    <w:rPr>
                      <w:rFonts w:ascii="Times New Roman" w:hAnsi="Times New Roman" w:cs="Times New Roman"/>
                      <w:sz w:val="20"/>
                      <w:szCs w:val="20"/>
                    </w:rPr>
                    <w:t>выдать на руки в МФЦ, расположенном по адресу:</w:t>
                  </w:r>
                </w:p>
              </w:tc>
            </w:tr>
            <w:tr w:rsidR="00AA299B" w:rsidRPr="00EC1E21" w:rsidTr="00F21B7C">
              <w:tc>
                <w:tcPr>
                  <w:tcW w:w="534" w:type="dxa"/>
                  <w:vMerge w:val="restart"/>
                  <w:tcBorders>
                    <w:right w:val="single" w:sz="4" w:space="0" w:color="auto"/>
                  </w:tcBorders>
                  <w:shd w:val="clear" w:color="auto" w:fill="auto"/>
                </w:tcPr>
                <w:p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AA299B" w:rsidRPr="00EC1E21" w:rsidTr="00F21B7C">
              <w:tc>
                <w:tcPr>
                  <w:tcW w:w="534" w:type="dxa"/>
                  <w:vMerge/>
                  <w:tcBorders>
                    <w:right w:val="single" w:sz="4" w:space="0" w:color="auto"/>
                  </w:tcBorders>
                  <w:shd w:val="clear" w:color="auto" w:fill="auto"/>
                </w:tcPr>
                <w:p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C1E21">
                    <w:rPr>
                      <w:rFonts w:ascii="Times New Roman" w:hAnsi="Times New Roman" w:cs="Times New Roman"/>
                      <w:sz w:val="20"/>
                      <w:szCs w:val="20"/>
                    </w:rPr>
                    <w:t>направить в электронной форме в личный кабинет на ЕПГУ</w:t>
                  </w:r>
                </w:p>
              </w:tc>
            </w:tr>
          </w:tbl>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Документы, прилагаемые к ходатайству: _________________________________</w:t>
            </w: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EC1E21">
                <w:rPr>
                  <w:rFonts w:ascii="Times New Roman" w:hAnsi="Times New Roman" w:cs="Times New Roman"/>
                  <w:color w:val="0000FF"/>
                  <w:sz w:val="20"/>
                  <w:szCs w:val="20"/>
                </w:rPr>
                <w:t>статьей 39.41</w:t>
              </w:r>
            </w:hyperlink>
            <w:r w:rsidRPr="00EC1E21">
              <w:rPr>
                <w:rFonts w:ascii="Times New Roman" w:hAnsi="Times New Roman" w:cs="Times New Roman"/>
                <w:sz w:val="20"/>
                <w:szCs w:val="20"/>
              </w:rPr>
              <w:t xml:space="preserve"> Земельного кодекса Российской Федерации</w:t>
            </w:r>
          </w:p>
        </w:tc>
      </w:tr>
      <w:tr w:rsidR="00AA299B" w:rsidRPr="00EC1E21"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Дата:</w:t>
            </w:r>
          </w:p>
        </w:tc>
      </w:tr>
      <w:tr w:rsidR="00AA299B" w:rsidRPr="00B55DE4" w:rsidTr="00F21B7C">
        <w:tc>
          <w:tcPr>
            <w:tcW w:w="706" w:type="dxa"/>
            <w:tcBorders>
              <w:top w:val="single" w:sz="4" w:space="0" w:color="auto"/>
              <w:left w:val="single" w:sz="4" w:space="0" w:color="auto"/>
              <w:bottom w:val="single" w:sz="4" w:space="0" w:color="auto"/>
              <w:right w:val="single" w:sz="4" w:space="0" w:color="auto"/>
            </w:tcBorders>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_________________</w:t>
            </w:r>
          </w:p>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___________________________</w:t>
            </w:r>
          </w:p>
          <w:p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AA299B" w:rsidRPr="00B55DE4"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«__» ____ ____ г.</w:t>
            </w:r>
          </w:p>
        </w:tc>
      </w:tr>
    </w:tbl>
    <w:p w:rsidR="00AA299B" w:rsidRPr="00B55DE4" w:rsidRDefault="00AA299B" w:rsidP="00AA299B">
      <w:pPr>
        <w:widowControl w:val="0"/>
        <w:shd w:val="clear" w:color="auto" w:fill="FFFFFF" w:themeFill="background1"/>
        <w:autoSpaceDE w:val="0"/>
        <w:autoSpaceDN w:val="0"/>
        <w:adjustRightInd w:val="0"/>
        <w:spacing w:after="0" w:line="240" w:lineRule="auto"/>
        <w:jc w:val="both"/>
        <w:rPr>
          <w:rFonts w:ascii="Calibri" w:hAnsi="Calibri" w:cs="Calibri"/>
        </w:rPr>
      </w:pPr>
    </w:p>
    <w:p w:rsidR="00AA299B" w:rsidRPr="00C25FC2" w:rsidRDefault="00AA299B" w:rsidP="00AA299B">
      <w:pPr>
        <w:pStyle w:val="ConsPlusNormal"/>
        <w:ind w:firstLine="540"/>
        <w:jc w:val="both"/>
        <w:sectPr w:rsidR="00AA299B" w:rsidRPr="00C25FC2" w:rsidSect="00F21B7C">
          <w:pgSz w:w="11906" w:h="16838"/>
          <w:pgMar w:top="1134" w:right="850" w:bottom="1134" w:left="1134" w:header="708" w:footer="708" w:gutter="0"/>
          <w:cols w:space="708"/>
          <w:titlePg/>
          <w:docGrid w:linePitch="360"/>
        </w:sectPr>
      </w:pPr>
    </w:p>
    <w:p w:rsidR="00AA299B" w:rsidRPr="00C25FC2" w:rsidRDefault="00AA299B" w:rsidP="00AA299B">
      <w:pPr>
        <w:pStyle w:val="ConsPlusNormal"/>
        <w:ind w:firstLine="540"/>
        <w:jc w:val="both"/>
      </w:pPr>
    </w:p>
    <w:p w:rsidR="00AA299B" w:rsidRPr="00C25FC2" w:rsidRDefault="00AA299B" w:rsidP="00AA299B">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C25FC2">
        <w:rPr>
          <w:rFonts w:ascii="Times New Roman" w:hAnsi="Times New Roman" w:cs="Times New Roman"/>
          <w:sz w:val="28"/>
          <w:szCs w:val="28"/>
        </w:rPr>
        <w:t>Приложение 2</w:t>
      </w: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 административному регламенту</w:t>
      </w: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Кому: ___________________________</w:t>
      </w: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ИНН ____________________________</w:t>
      </w: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Представитель: ___________________</w:t>
      </w: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Контактные данные заявителя (представителя):</w:t>
      </w: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Тел.: ____________________________</w:t>
      </w: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Эл. почта: ________________________</w:t>
      </w: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center"/>
        <w:outlineLvl w:val="1"/>
        <w:rPr>
          <w:rFonts w:ascii="Times New Roman" w:hAnsi="Times New Roman" w:cs="Times New Roman"/>
          <w:sz w:val="28"/>
          <w:szCs w:val="28"/>
        </w:rPr>
      </w:pPr>
    </w:p>
    <w:p w:rsidR="00AA299B" w:rsidRPr="00C25FC2" w:rsidRDefault="00AA299B" w:rsidP="00AA299B">
      <w:pPr>
        <w:pStyle w:val="ConsPlusNormal"/>
        <w:jc w:val="center"/>
        <w:outlineLvl w:val="1"/>
        <w:rPr>
          <w:rFonts w:ascii="Times New Roman" w:hAnsi="Times New Roman" w:cs="Times New Roman"/>
          <w:sz w:val="28"/>
          <w:szCs w:val="28"/>
        </w:rPr>
      </w:pPr>
    </w:p>
    <w:p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РЕШЕНИЕ</w:t>
      </w:r>
    </w:p>
    <w:p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о возврате ходатайства и документов без рассмотрения</w:t>
      </w:r>
    </w:p>
    <w:p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 ________________________________ от ______________</w:t>
      </w:r>
    </w:p>
    <w:p w:rsidR="00AA299B" w:rsidRPr="00C25FC2" w:rsidRDefault="00AA299B" w:rsidP="00AA299B">
      <w:pPr>
        <w:pStyle w:val="ConsPlusNormal"/>
        <w:jc w:val="center"/>
        <w:outlineLvl w:val="1"/>
        <w:rPr>
          <w:rFonts w:ascii="Times New Roman" w:hAnsi="Times New Roman" w:cs="Times New Roman"/>
          <w:i/>
          <w:iCs/>
          <w:sz w:val="28"/>
          <w:szCs w:val="28"/>
        </w:rPr>
      </w:pPr>
      <w:r w:rsidRPr="00C25FC2">
        <w:rPr>
          <w:rFonts w:ascii="Times New Roman" w:hAnsi="Times New Roman" w:cs="Times New Roman"/>
          <w:i/>
          <w:iCs/>
          <w:sz w:val="28"/>
          <w:szCs w:val="28"/>
        </w:rPr>
        <w:t>(номер и дата решения)</w:t>
      </w:r>
    </w:p>
    <w:p w:rsidR="00AA299B" w:rsidRPr="00C25FC2" w:rsidRDefault="00AA299B" w:rsidP="00AA299B">
      <w:pPr>
        <w:pStyle w:val="ConsPlusNormal"/>
        <w:jc w:val="right"/>
        <w:outlineLvl w:val="1"/>
        <w:rPr>
          <w:rFonts w:ascii="Times New Roman" w:hAnsi="Times New Roman" w:cs="Times New Roman"/>
          <w:i/>
          <w:iCs/>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AA299B" w:rsidRPr="00C25FC2" w:rsidRDefault="00AA299B" w:rsidP="00AA299B">
      <w:pPr>
        <w:pStyle w:val="ConsPlusNormal"/>
        <w:jc w:val="both"/>
        <w:outlineLvl w:val="1"/>
        <w:rPr>
          <w:rFonts w:ascii="Times New Roman" w:hAnsi="Times New Roman" w:cs="Times New Roman"/>
          <w:sz w:val="28"/>
          <w:szCs w:val="28"/>
        </w:rPr>
      </w:pPr>
      <w:r w:rsidRPr="00C25FC2">
        <w:rPr>
          <w:rFonts w:ascii="Times New Roman" w:hAnsi="Times New Roman" w:cs="Times New Roman"/>
          <w:sz w:val="28"/>
          <w:szCs w:val="28"/>
        </w:rPr>
        <w:t>(</w:t>
      </w:r>
      <w:r w:rsidRPr="00C25FC2">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C25FC2">
        <w:rPr>
          <w:rFonts w:ascii="Times New Roman" w:hAnsi="Times New Roman" w:cs="Times New Roman"/>
          <w:sz w:val="28"/>
          <w:szCs w:val="28"/>
        </w:rPr>
        <w:t>)</w:t>
      </w: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A299B" w:rsidRPr="00C25FC2" w:rsidRDefault="00AA299B" w:rsidP="00AA299B">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Глава Администрации</w:t>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t xml:space="preserve"> </w:t>
      </w:r>
      <w:r w:rsidRPr="00C25FC2">
        <w:rPr>
          <w:rFonts w:ascii="Times New Roman" w:hAnsi="Times New Roman" w:cs="Times New Roman"/>
          <w:sz w:val="28"/>
          <w:szCs w:val="28"/>
        </w:rPr>
        <w:tab/>
        <w:t xml:space="preserve">   </w:t>
      </w:r>
      <w:r w:rsidRPr="00C25FC2">
        <w:rPr>
          <w:rFonts w:ascii="Times New Roman" w:hAnsi="Times New Roman" w:cs="Times New Roman"/>
          <w:sz w:val="28"/>
          <w:szCs w:val="28"/>
        </w:rPr>
        <w:tab/>
      </w:r>
      <w:r w:rsidRPr="00C25FC2">
        <w:rPr>
          <w:rFonts w:ascii="Times New Roman" w:hAnsi="Times New Roman" w:cs="Times New Roman"/>
          <w:sz w:val="28"/>
          <w:szCs w:val="28"/>
        </w:rPr>
        <w:tab/>
        <w:t>_________________</w:t>
      </w:r>
    </w:p>
    <w:p w:rsidR="00AA299B" w:rsidRPr="00C25FC2" w:rsidRDefault="00AA299B" w:rsidP="00AA299B">
      <w:pPr>
        <w:pStyle w:val="ConsPlusNormal"/>
        <w:jc w:val="center"/>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EC1E21" w:rsidRDefault="00EC1E21"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lastRenderedPageBreak/>
        <w:t>Приложение 3</w:t>
      </w: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 административному регламенту</w:t>
      </w: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Кому: ___________________________</w:t>
      </w: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ИНН ____________________________</w:t>
      </w: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Представитель: ___________________</w:t>
      </w: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Контактные данные заявителя (представителя):</w:t>
      </w: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Тел.: ____________________________</w:t>
      </w: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Эл. почта: ________________________</w:t>
      </w: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РЕШЕНИЕ</w:t>
      </w:r>
    </w:p>
    <w:p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об отказе в предоставлении муниципальной услуги</w:t>
      </w: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 ______________________________ от ______________</w:t>
      </w:r>
    </w:p>
    <w:p w:rsidR="00AA299B" w:rsidRPr="00C25FC2" w:rsidRDefault="00AA299B" w:rsidP="00AA299B">
      <w:pPr>
        <w:pStyle w:val="ConsPlusNormal"/>
        <w:jc w:val="center"/>
        <w:outlineLvl w:val="1"/>
        <w:rPr>
          <w:rFonts w:ascii="Times New Roman" w:hAnsi="Times New Roman" w:cs="Times New Roman"/>
          <w:i/>
          <w:iCs/>
          <w:sz w:val="28"/>
          <w:szCs w:val="28"/>
        </w:rPr>
      </w:pPr>
      <w:r w:rsidRPr="00C25FC2">
        <w:rPr>
          <w:rFonts w:ascii="Times New Roman" w:hAnsi="Times New Roman" w:cs="Times New Roman"/>
          <w:i/>
          <w:iCs/>
          <w:sz w:val="28"/>
          <w:szCs w:val="28"/>
        </w:rPr>
        <w:t>(номер и дата решения)</w:t>
      </w:r>
    </w:p>
    <w:p w:rsidR="00AA299B" w:rsidRPr="00C25FC2" w:rsidRDefault="00AA299B" w:rsidP="00AA299B">
      <w:pPr>
        <w:pStyle w:val="ConsPlusNormal"/>
        <w:jc w:val="both"/>
        <w:outlineLvl w:val="1"/>
        <w:rPr>
          <w:rFonts w:ascii="Times New Roman" w:hAnsi="Times New Roman" w:cs="Times New Roman"/>
          <w:sz w:val="28"/>
          <w:szCs w:val="28"/>
        </w:rPr>
      </w:pPr>
    </w:p>
    <w:p w:rsidR="00AA299B" w:rsidRPr="00C25FC2" w:rsidRDefault="00AA299B" w:rsidP="00AA299B">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AA299B" w:rsidRPr="00C25FC2" w:rsidRDefault="00AA299B" w:rsidP="00AA299B">
      <w:pPr>
        <w:pStyle w:val="ConsPlusNormal"/>
        <w:jc w:val="both"/>
        <w:outlineLvl w:val="1"/>
        <w:rPr>
          <w:rFonts w:ascii="Times New Roman" w:hAnsi="Times New Roman" w:cs="Times New Roman"/>
          <w:sz w:val="28"/>
          <w:szCs w:val="28"/>
        </w:rPr>
      </w:pPr>
      <w:r w:rsidRPr="00C25FC2">
        <w:rPr>
          <w:rFonts w:ascii="Times New Roman" w:hAnsi="Times New Roman" w:cs="Times New Roman"/>
          <w:sz w:val="28"/>
          <w:szCs w:val="28"/>
        </w:rPr>
        <w:t>(</w:t>
      </w:r>
      <w:r w:rsidRPr="00C25FC2">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25FC2">
        <w:rPr>
          <w:rFonts w:ascii="Times New Roman" w:hAnsi="Times New Roman" w:cs="Times New Roman"/>
          <w:sz w:val="28"/>
          <w:szCs w:val="28"/>
        </w:rPr>
        <w:t>)</w:t>
      </w: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A299B" w:rsidRPr="00C25FC2" w:rsidRDefault="00AA299B" w:rsidP="00AA299B">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 xml:space="preserve">Глава Администрации    </w:t>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t>_________________</w:t>
      </w:r>
    </w:p>
    <w:p w:rsidR="00AA299B" w:rsidRPr="00C25FC2" w:rsidRDefault="00AA299B" w:rsidP="00AA299B">
      <w:pPr>
        <w:pStyle w:val="ConsPlusNormal"/>
        <w:jc w:val="right"/>
        <w:outlineLvl w:val="1"/>
        <w:rPr>
          <w:rFonts w:ascii="Times New Roman" w:hAnsi="Times New Roman" w:cs="Times New Roman"/>
          <w:sz w:val="28"/>
          <w:szCs w:val="28"/>
        </w:rPr>
      </w:pPr>
    </w:p>
    <w:p w:rsidR="00EC1E21" w:rsidRDefault="00EC1E21"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lastRenderedPageBreak/>
        <w:t>Приложение 4</w:t>
      </w:r>
    </w:p>
    <w:p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 административному регламенту</w:t>
      </w: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РЕШЕНИЕ</w:t>
      </w:r>
    </w:p>
    <w:p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(распоряжение и т.д.)</w:t>
      </w:r>
    </w:p>
    <w:p w:rsidR="00AA299B" w:rsidRPr="00C25FC2" w:rsidRDefault="00AA299B" w:rsidP="00AA299B">
      <w:pPr>
        <w:pStyle w:val="ConsPlusNormal"/>
        <w:jc w:val="center"/>
        <w:outlineLvl w:val="1"/>
        <w:rPr>
          <w:rFonts w:ascii="Times New Roman" w:hAnsi="Times New Roman" w:cs="Times New Roman"/>
          <w:sz w:val="28"/>
          <w:szCs w:val="28"/>
        </w:rPr>
      </w:pPr>
    </w:p>
    <w:p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____________________</w:t>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t>№ ________</w:t>
      </w: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tabs>
          <w:tab w:val="left" w:pos="4007"/>
        </w:tabs>
        <w:jc w:val="center"/>
        <w:outlineLvl w:val="1"/>
        <w:rPr>
          <w:rFonts w:ascii="Times New Roman" w:hAnsi="Times New Roman" w:cs="Times New Roman"/>
          <w:sz w:val="28"/>
          <w:szCs w:val="28"/>
        </w:rPr>
      </w:pPr>
      <w:r w:rsidRPr="00C25FC2">
        <w:rPr>
          <w:rFonts w:ascii="Times New Roman" w:hAnsi="Times New Roman" w:cs="Times New Roman"/>
          <w:sz w:val="28"/>
          <w:szCs w:val="28"/>
        </w:rPr>
        <w:t>Об установлении публичного сервитута</w:t>
      </w: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tabs>
          <w:tab w:val="left" w:pos="555"/>
        </w:tabs>
        <w:jc w:val="both"/>
        <w:outlineLvl w:val="1"/>
        <w:rPr>
          <w:rFonts w:ascii="Times New Roman" w:hAnsi="Times New Roman" w:cs="Times New Roman"/>
          <w:i/>
          <w:sz w:val="28"/>
          <w:szCs w:val="28"/>
        </w:rPr>
      </w:pPr>
      <w:r w:rsidRPr="00C25FC2">
        <w:rPr>
          <w:rFonts w:ascii="Times New Roman" w:hAnsi="Times New Roman" w:cs="Times New Roman"/>
          <w:sz w:val="28"/>
          <w:szCs w:val="28"/>
        </w:rPr>
        <w:tab/>
      </w:r>
      <w:r w:rsidRPr="00C25FC2">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C25FC2">
        <w:rPr>
          <w:rFonts w:ascii="Times New Roman" w:hAnsi="Times New Roman" w:cs="Times New Roman"/>
          <w:i/>
          <w:sz w:val="28"/>
          <w:szCs w:val="28"/>
        </w:rPr>
        <w:t>(адрес или описание местоположения таких земельных участков или земель)</w:t>
      </w:r>
      <w:r w:rsidRPr="00C25FC2">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C25FC2">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C25FC2">
        <w:rPr>
          <w:rFonts w:ascii="Times New Roman" w:hAnsi="Times New Roman" w:cs="Times New Roman"/>
          <w:sz w:val="28"/>
          <w:szCs w:val="28"/>
        </w:rPr>
        <w:t>).</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Сведения о публичном сервитуте:</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A299B" w:rsidRPr="00C25FC2" w:rsidRDefault="00AA299B" w:rsidP="00AA299B">
      <w:pPr>
        <w:pStyle w:val="ConsPlusNormal"/>
        <w:tabs>
          <w:tab w:val="left" w:pos="555"/>
        </w:tabs>
        <w:jc w:val="both"/>
        <w:outlineLvl w:val="1"/>
        <w:rPr>
          <w:rFonts w:ascii="Times New Roman" w:hAnsi="Times New Roman" w:cs="Times New Roman"/>
          <w:i/>
          <w:sz w:val="28"/>
          <w:szCs w:val="28"/>
        </w:rPr>
      </w:pPr>
      <w:r w:rsidRPr="00C25FC2">
        <w:rPr>
          <w:rFonts w:ascii="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 _______________</w:t>
      </w:r>
      <w:r w:rsidRPr="00C25FC2">
        <w:rPr>
          <w:rFonts w:ascii="Times New Roman" w:hAnsi="Times New Roman" w:cs="Times New Roman"/>
          <w:i/>
          <w:sz w:val="28"/>
          <w:szCs w:val="28"/>
        </w:rPr>
        <w:t xml:space="preserve"> ;</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Кадастровый квартал, в котором расположены земли: _________________ ;</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Адреса или описание местоположения таких земельных участков или земель:</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4. Срок публичного сервитута: __________________ ;</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5. Срок, в течение которого использование земельного участка (его части) и (или)</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 xml:space="preserve">расположенного на нем объекта недвижимого имущества в соответствии с их разрешенным использованием будет невозможно или существенно затруднено </w:t>
      </w:r>
      <w:r w:rsidRPr="00C25FC2">
        <w:rPr>
          <w:rFonts w:ascii="Times New Roman" w:hAnsi="Times New Roman" w:cs="Times New Roman"/>
          <w:sz w:val="28"/>
          <w:szCs w:val="28"/>
        </w:rPr>
        <w:lastRenderedPageBreak/>
        <w:t>в связи с осуществлением сервитута (</w:t>
      </w:r>
      <w:r w:rsidRPr="00C25FC2">
        <w:rPr>
          <w:rFonts w:ascii="Times New Roman" w:hAnsi="Times New Roman" w:cs="Times New Roman"/>
          <w:i/>
          <w:sz w:val="28"/>
          <w:szCs w:val="28"/>
        </w:rPr>
        <w:t>при наличии такого срока</w:t>
      </w:r>
      <w:r w:rsidRPr="00C25FC2">
        <w:rPr>
          <w:rFonts w:ascii="Times New Roman" w:hAnsi="Times New Roman" w:cs="Times New Roman"/>
          <w:sz w:val="28"/>
          <w:szCs w:val="28"/>
        </w:rPr>
        <w:t>): _________________ ;</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C25FC2">
        <w:rPr>
          <w:rFonts w:ascii="Times New Roman" w:hAnsi="Times New Roman" w:cs="Times New Roman"/>
          <w:i/>
          <w:sz w:val="28"/>
          <w:szCs w:val="28"/>
        </w:rPr>
        <w:t>при наличии решений</w:t>
      </w:r>
      <w:r w:rsidRPr="00C25FC2">
        <w:rPr>
          <w:rFonts w:ascii="Times New Roman" w:hAnsi="Times New Roman" w:cs="Times New Roman"/>
          <w:sz w:val="28"/>
          <w:szCs w:val="28"/>
        </w:rPr>
        <w:t>): ;</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наличии): _______________________________________ ;</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Pr="00C25FC2" w:rsidRDefault="00AA299B" w:rsidP="00AA299B">
      <w:pPr>
        <w:pStyle w:val="ConsPlusNormal"/>
        <w:jc w:val="right"/>
        <w:outlineLvl w:val="1"/>
        <w:rPr>
          <w:rFonts w:ascii="Times New Roman" w:hAnsi="Times New Roman" w:cs="Times New Roman"/>
          <w:sz w:val="28"/>
          <w:szCs w:val="28"/>
        </w:rPr>
      </w:pPr>
    </w:p>
    <w:p w:rsidR="00AA299B" w:rsidRDefault="00AA299B" w:rsidP="00AA299B">
      <w:pPr>
        <w:pStyle w:val="ConsPlusNormal"/>
        <w:outlineLvl w:val="1"/>
        <w:rPr>
          <w:rFonts w:ascii="Times New Roman" w:hAnsi="Times New Roman" w:cs="Times New Roman"/>
          <w:sz w:val="28"/>
          <w:szCs w:val="28"/>
        </w:rPr>
      </w:pPr>
      <w:r w:rsidRPr="00C25FC2">
        <w:rPr>
          <w:rFonts w:ascii="Times New Roman" w:hAnsi="Times New Roman" w:cs="Times New Roman"/>
          <w:sz w:val="28"/>
          <w:szCs w:val="28"/>
        </w:rPr>
        <w:t xml:space="preserve">Глава Администрации    </w:t>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t xml:space="preserve">      _________________</w:t>
      </w:r>
    </w:p>
    <w:p w:rsidR="00AA299B" w:rsidRDefault="00AA299B" w:rsidP="00AA299B">
      <w:pPr>
        <w:pStyle w:val="ConsPlusNormal"/>
        <w:jc w:val="right"/>
        <w:outlineLvl w:val="1"/>
        <w:rPr>
          <w:rFonts w:ascii="Times New Roman" w:hAnsi="Times New Roman" w:cs="Times New Roman"/>
          <w:sz w:val="28"/>
          <w:szCs w:val="28"/>
        </w:rPr>
      </w:pPr>
    </w:p>
    <w:p w:rsidR="00AA299B" w:rsidRDefault="00AA299B" w:rsidP="00AA299B">
      <w:pPr>
        <w:pStyle w:val="ConsPlusNormal"/>
        <w:jc w:val="right"/>
        <w:outlineLvl w:val="1"/>
        <w:rPr>
          <w:rFonts w:ascii="Times New Roman" w:hAnsi="Times New Roman" w:cs="Times New Roman"/>
          <w:sz w:val="28"/>
          <w:szCs w:val="28"/>
        </w:rPr>
      </w:pPr>
    </w:p>
    <w:p w:rsidR="00AA299B" w:rsidRDefault="00AA299B" w:rsidP="00AA299B">
      <w:pPr>
        <w:widowControl w:val="0"/>
        <w:shd w:val="clear" w:color="auto" w:fill="FFFFFF" w:themeFill="background1"/>
        <w:autoSpaceDE w:val="0"/>
        <w:autoSpaceDN w:val="0"/>
        <w:adjustRightInd w:val="0"/>
        <w:spacing w:after="0" w:line="240" w:lineRule="auto"/>
        <w:jc w:val="right"/>
        <w:outlineLvl w:val="1"/>
      </w:pPr>
    </w:p>
    <w:p w:rsidR="002120E1" w:rsidRPr="003B01ED" w:rsidRDefault="002120E1" w:rsidP="001F0ADC">
      <w:pPr>
        <w:tabs>
          <w:tab w:val="left" w:pos="624"/>
        </w:tabs>
        <w:suppressAutoHyphens/>
        <w:spacing w:after="0" w:line="240" w:lineRule="auto"/>
        <w:rPr>
          <w:rFonts w:ascii="Times New Roman" w:eastAsia="Times New Roman" w:hAnsi="Times New Roman" w:cs="Times New Roman"/>
          <w:sz w:val="26"/>
          <w:szCs w:val="26"/>
          <w:lang w:eastAsia="ar-SA"/>
        </w:rPr>
      </w:pPr>
    </w:p>
    <w:sectPr w:rsidR="002120E1" w:rsidRPr="003B01ED" w:rsidSect="003361B9">
      <w:footerReference w:type="default" r:id="rId2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7C" w:rsidRDefault="00F21B7C" w:rsidP="000B4CC0">
      <w:pPr>
        <w:spacing w:after="0" w:line="240" w:lineRule="auto"/>
      </w:pPr>
      <w:r>
        <w:separator/>
      </w:r>
    </w:p>
  </w:endnote>
  <w:endnote w:type="continuationSeparator" w:id="0">
    <w:p w:rsidR="00F21B7C" w:rsidRDefault="00F21B7C" w:rsidP="000B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B7C" w:rsidRDefault="00F21B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7C" w:rsidRDefault="00F21B7C" w:rsidP="000B4CC0">
      <w:pPr>
        <w:spacing w:after="0" w:line="240" w:lineRule="auto"/>
      </w:pPr>
      <w:r>
        <w:separator/>
      </w:r>
    </w:p>
  </w:footnote>
  <w:footnote w:type="continuationSeparator" w:id="0">
    <w:p w:rsidR="00F21B7C" w:rsidRDefault="00F21B7C" w:rsidP="000B4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368798"/>
      <w:docPartObj>
        <w:docPartGallery w:val="Page Numbers (Top of Page)"/>
        <w:docPartUnique/>
      </w:docPartObj>
    </w:sdtPr>
    <w:sdtEndPr/>
    <w:sdtContent>
      <w:p w:rsidR="00325E5F" w:rsidRDefault="00325E5F">
        <w:pPr>
          <w:pStyle w:val="a3"/>
          <w:jc w:val="center"/>
        </w:pPr>
        <w:r>
          <w:fldChar w:fldCharType="begin"/>
        </w:r>
        <w:r>
          <w:instrText>PAGE   \* MERGEFORMAT</w:instrText>
        </w:r>
        <w:r>
          <w:fldChar w:fldCharType="separate"/>
        </w:r>
        <w:r>
          <w:rPr>
            <w:noProof/>
          </w:rPr>
          <w:t>4</w:t>
        </w:r>
        <w:r>
          <w:fldChar w:fldCharType="end"/>
        </w:r>
      </w:p>
    </w:sdtContent>
  </w:sdt>
  <w:p w:rsidR="00325E5F" w:rsidRDefault="00325E5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191986"/>
      <w:docPartObj>
        <w:docPartGallery w:val="Page Numbers (Top of Page)"/>
        <w:docPartUnique/>
      </w:docPartObj>
    </w:sdtPr>
    <w:sdtEndPr/>
    <w:sdtContent>
      <w:p w:rsidR="00325E5F" w:rsidRDefault="00325E5F">
        <w:pPr>
          <w:pStyle w:val="a3"/>
          <w:jc w:val="center"/>
        </w:pPr>
        <w:r>
          <w:fldChar w:fldCharType="begin"/>
        </w:r>
        <w:r>
          <w:instrText>PAGE   \* MERGEFORMAT</w:instrText>
        </w:r>
        <w:r>
          <w:fldChar w:fldCharType="separate"/>
        </w:r>
        <w:r w:rsidR="002C050E">
          <w:rPr>
            <w:noProof/>
          </w:rPr>
          <w:t>2</w:t>
        </w:r>
        <w:r>
          <w:fldChar w:fldCharType="end"/>
        </w:r>
      </w:p>
    </w:sdtContent>
  </w:sdt>
  <w:p w:rsidR="00325E5F" w:rsidRDefault="00325E5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B7C" w:rsidRDefault="00F21B7C" w:rsidP="00AA299B">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DC"/>
    <w:rsid w:val="00017671"/>
    <w:rsid w:val="00051DF9"/>
    <w:rsid w:val="000B4CC0"/>
    <w:rsid w:val="000E11F9"/>
    <w:rsid w:val="00184442"/>
    <w:rsid w:val="001A4C48"/>
    <w:rsid w:val="001F0ADC"/>
    <w:rsid w:val="002120E1"/>
    <w:rsid w:val="002662E4"/>
    <w:rsid w:val="00294B4F"/>
    <w:rsid w:val="002C050E"/>
    <w:rsid w:val="00317459"/>
    <w:rsid w:val="003241CE"/>
    <w:rsid w:val="00325E5F"/>
    <w:rsid w:val="0033453F"/>
    <w:rsid w:val="003361B9"/>
    <w:rsid w:val="00355A1F"/>
    <w:rsid w:val="003B01ED"/>
    <w:rsid w:val="00453794"/>
    <w:rsid w:val="00453BBD"/>
    <w:rsid w:val="004B3F00"/>
    <w:rsid w:val="005A471A"/>
    <w:rsid w:val="006616EE"/>
    <w:rsid w:val="00682B9B"/>
    <w:rsid w:val="006B2E99"/>
    <w:rsid w:val="006F1083"/>
    <w:rsid w:val="007253FF"/>
    <w:rsid w:val="007372A3"/>
    <w:rsid w:val="007541F2"/>
    <w:rsid w:val="0080684A"/>
    <w:rsid w:val="0085534D"/>
    <w:rsid w:val="008A16C1"/>
    <w:rsid w:val="008B60F5"/>
    <w:rsid w:val="00900633"/>
    <w:rsid w:val="009713E5"/>
    <w:rsid w:val="00A538ED"/>
    <w:rsid w:val="00AA299B"/>
    <w:rsid w:val="00B43B6A"/>
    <w:rsid w:val="00BA0CA4"/>
    <w:rsid w:val="00BB495D"/>
    <w:rsid w:val="00CE7B43"/>
    <w:rsid w:val="00D2053B"/>
    <w:rsid w:val="00D66DF5"/>
    <w:rsid w:val="00D67871"/>
    <w:rsid w:val="00DC4273"/>
    <w:rsid w:val="00DD5B22"/>
    <w:rsid w:val="00E35173"/>
    <w:rsid w:val="00EA1284"/>
    <w:rsid w:val="00EC1E21"/>
    <w:rsid w:val="00EF1C5B"/>
    <w:rsid w:val="00F14554"/>
    <w:rsid w:val="00F21B7C"/>
    <w:rsid w:val="00F24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3A1ED"/>
  <w15:docId w15:val="{84A3C589-B969-4113-ADA0-9513B5E2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C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4CC0"/>
  </w:style>
  <w:style w:type="paragraph" w:styleId="a5">
    <w:name w:val="footer"/>
    <w:basedOn w:val="a"/>
    <w:link w:val="a6"/>
    <w:uiPriority w:val="99"/>
    <w:unhideWhenUsed/>
    <w:rsid w:val="000B4C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4CC0"/>
  </w:style>
  <w:style w:type="paragraph" w:styleId="a7">
    <w:name w:val="Normal (Web)"/>
    <w:basedOn w:val="a"/>
    <w:uiPriority w:val="99"/>
    <w:semiHidden/>
    <w:unhideWhenUsed/>
    <w:rsid w:val="000B4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A2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A299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AA299B"/>
    <w:pPr>
      <w:spacing w:after="200" w:line="276" w:lineRule="auto"/>
      <w:ind w:left="720"/>
      <w:contextualSpacing/>
    </w:pPr>
    <w:rPr>
      <w:rFonts w:eastAsiaTheme="minorEastAsia"/>
      <w:lang w:eastAsia="ru-RU"/>
    </w:rPr>
  </w:style>
  <w:style w:type="paragraph" w:customStyle="1" w:styleId="ConsPlusTitle">
    <w:name w:val="ConsPlusTitle"/>
    <w:rsid w:val="00AA29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AA29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AA299B"/>
    <w:rPr>
      <w:sz w:val="16"/>
      <w:szCs w:val="16"/>
    </w:rPr>
  </w:style>
  <w:style w:type="paragraph" w:styleId="ab">
    <w:name w:val="annotation text"/>
    <w:basedOn w:val="a"/>
    <w:link w:val="ac"/>
    <w:uiPriority w:val="99"/>
    <w:semiHidden/>
    <w:unhideWhenUsed/>
    <w:rsid w:val="00AA299B"/>
    <w:pPr>
      <w:spacing w:after="200" w:line="240" w:lineRule="auto"/>
    </w:pPr>
    <w:rPr>
      <w:rFonts w:eastAsiaTheme="minorEastAsia"/>
      <w:sz w:val="20"/>
      <w:szCs w:val="20"/>
      <w:lang w:eastAsia="ru-RU"/>
    </w:rPr>
  </w:style>
  <w:style w:type="character" w:customStyle="1" w:styleId="ac">
    <w:name w:val="Текст примечания Знак"/>
    <w:basedOn w:val="a0"/>
    <w:link w:val="ab"/>
    <w:uiPriority w:val="99"/>
    <w:semiHidden/>
    <w:rsid w:val="00AA299B"/>
    <w:rPr>
      <w:rFonts w:eastAsiaTheme="minorEastAsia"/>
      <w:sz w:val="20"/>
      <w:szCs w:val="20"/>
      <w:lang w:eastAsia="ru-RU"/>
    </w:rPr>
  </w:style>
  <w:style w:type="paragraph" w:styleId="ad">
    <w:name w:val="annotation subject"/>
    <w:basedOn w:val="ab"/>
    <w:next w:val="ab"/>
    <w:link w:val="ae"/>
    <w:uiPriority w:val="99"/>
    <w:semiHidden/>
    <w:unhideWhenUsed/>
    <w:rsid w:val="00AA299B"/>
    <w:rPr>
      <w:b/>
      <w:bCs/>
    </w:rPr>
  </w:style>
  <w:style w:type="character" w:customStyle="1" w:styleId="ae">
    <w:name w:val="Тема примечания Знак"/>
    <w:basedOn w:val="ac"/>
    <w:link w:val="ad"/>
    <w:uiPriority w:val="99"/>
    <w:semiHidden/>
    <w:rsid w:val="00AA299B"/>
    <w:rPr>
      <w:rFonts w:eastAsiaTheme="minorEastAsia"/>
      <w:b/>
      <w:bCs/>
      <w:sz w:val="20"/>
      <w:szCs w:val="20"/>
      <w:lang w:eastAsia="ru-RU"/>
    </w:rPr>
  </w:style>
  <w:style w:type="paragraph" w:styleId="af">
    <w:name w:val="Balloon Text"/>
    <w:basedOn w:val="a"/>
    <w:link w:val="af0"/>
    <w:uiPriority w:val="99"/>
    <w:semiHidden/>
    <w:unhideWhenUsed/>
    <w:rsid w:val="00AA299B"/>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AA299B"/>
    <w:rPr>
      <w:rFonts w:ascii="Tahoma" w:eastAsiaTheme="minorEastAsia" w:hAnsi="Tahoma" w:cs="Tahoma"/>
      <w:sz w:val="16"/>
      <w:szCs w:val="16"/>
      <w:lang w:eastAsia="ru-RU"/>
    </w:rPr>
  </w:style>
  <w:style w:type="character" w:styleId="af1">
    <w:name w:val="Hyperlink"/>
    <w:basedOn w:val="a0"/>
    <w:uiPriority w:val="99"/>
    <w:unhideWhenUsed/>
    <w:rsid w:val="00AA299B"/>
    <w:rPr>
      <w:color w:val="0563C1" w:themeColor="hyperlink"/>
      <w:u w:val="single"/>
    </w:rPr>
  </w:style>
  <w:style w:type="paragraph" w:styleId="af2">
    <w:name w:val="footnote text"/>
    <w:basedOn w:val="a"/>
    <w:link w:val="af3"/>
    <w:uiPriority w:val="99"/>
    <w:semiHidden/>
    <w:unhideWhenUsed/>
    <w:rsid w:val="00AA299B"/>
    <w:pPr>
      <w:spacing w:after="0" w:line="240" w:lineRule="auto"/>
    </w:pPr>
    <w:rPr>
      <w:rFonts w:eastAsiaTheme="minorEastAsia"/>
      <w:sz w:val="20"/>
      <w:szCs w:val="20"/>
      <w:lang w:eastAsia="ru-RU"/>
    </w:rPr>
  </w:style>
  <w:style w:type="character" w:customStyle="1" w:styleId="af3">
    <w:name w:val="Текст сноски Знак"/>
    <w:basedOn w:val="a0"/>
    <w:link w:val="af2"/>
    <w:uiPriority w:val="99"/>
    <w:semiHidden/>
    <w:rsid w:val="00AA299B"/>
    <w:rPr>
      <w:rFonts w:eastAsiaTheme="minorEastAsia"/>
      <w:sz w:val="20"/>
      <w:szCs w:val="20"/>
      <w:lang w:eastAsia="ru-RU"/>
    </w:rPr>
  </w:style>
  <w:style w:type="character" w:styleId="af4">
    <w:name w:val="footnote reference"/>
    <w:basedOn w:val="a0"/>
    <w:uiPriority w:val="99"/>
    <w:semiHidden/>
    <w:unhideWhenUsed/>
    <w:rsid w:val="00AA299B"/>
    <w:rPr>
      <w:vertAlign w:val="superscript"/>
    </w:rPr>
  </w:style>
  <w:style w:type="character" w:customStyle="1" w:styleId="ConsPlusNormal0">
    <w:name w:val="ConsPlusNormal Знак"/>
    <w:link w:val="ConsPlusNormal"/>
    <w:locked/>
    <w:rsid w:val="00AA29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431926EB979DA3EC37AB0DB32A05A405F3E0A0CF61EC7DB44A5732A4A267C32155B7D5B18511394CF0DEC47D1D7B0FB50D6D7A6A13G3i2L" TargetMode="External"/><Relationship Id="rId13" Type="http://schemas.openxmlformats.org/officeDocument/2006/relationships/hyperlink" Target="consultantplus://offline/ref=E4431926EB979DA3EC37AB0DB32A05A405F3E0A0CF61EC7DB44A5732A4A267C32155B7D6B88C12394CF0DEC47D1D7B0FB50D6D7A6A13G3i2L" TargetMode="External"/><Relationship Id="rId18" Type="http://schemas.openxmlformats.org/officeDocument/2006/relationships/hyperlink" Target="consultantplus://offline/ref=3779F1DC5F392D8D98A232B55A9D8E21D4EBB0DB57DEFD426D3B6B39D689A354BF45C6E7Z1X4J"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gosuslugi.ru" TargetMode="External"/><Relationship Id="rId12" Type="http://schemas.openxmlformats.org/officeDocument/2006/relationships/hyperlink" Target="consultantplus://offline/ref=E4431926EB979DA3EC37AB0DB32A05A405F3E0A0CF61EC7DB44A5732A4A267C32155B7D5B18512394CF0DEC47D1D7B0FB50D6D7A6A13G3i2L"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styles" Target="styles.xml"/><Relationship Id="rId16" Type="http://schemas.openxmlformats.org/officeDocument/2006/relationships/hyperlink" Target="consultantplus://offline/ref=E4431926EB979DA3EC37AB0DB32A05A405F4E5A4CF66EC7DB44A5732A4A267C32155B7D5B2801D6649E5CF9C71146D11B016717868G1i2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431926EB979DA3EC37AB0DB32A05A405F3E0A0CF61EC7DB44A5732A4A267C32155B7D5B18512394CF0DEC47D1D7B0FB50D6D7A6A13G3i2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footnotes" Target="footnotes.xml"/><Relationship Id="rId15" Type="http://schemas.openxmlformats.org/officeDocument/2006/relationships/hyperlink" Target="consultantplus://offline/ref=E4431926EB979DA3EC37AB0DB32A05A405F3E0A0CF61EC7DB44A5732A4A267C32155B7D5B18715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28" Type="http://schemas.openxmlformats.org/officeDocument/2006/relationships/theme" Target="theme/theme1.xml"/><Relationship Id="rId10" Type="http://schemas.openxmlformats.org/officeDocument/2006/relationships/hyperlink" Target="consultantplus://offline/ref=480203AEB48C45B3E6E463ED55242119CBF861B7C1F3EAC79003FDCE8A90DEA98963A4FD0D76DD001CD092C78AA4D7C7233E8F5DEAD167pE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4431926EB979DA3EC37AB0DB32A05A405F3E0A0CF60EC7DB44A5732A4A267C32155B7D6B184113219AACEC034497E10BD16737D74133179GBiEL" TargetMode="External"/><Relationship Id="rId14" Type="http://schemas.openxmlformats.org/officeDocument/2006/relationships/hyperlink" Target="consultantplus://offline/ref=E4431926EB979DA3EC37AB0DB32A05A405F3E0A0CF61EC7DB44A5732A4A267C32155B7D6B88C13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42</Pages>
  <Words>15685</Words>
  <Characters>89410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cp:lastModifiedBy>
  <cp:revision>5</cp:revision>
  <cp:lastPrinted>2024-06-20T11:55:00Z</cp:lastPrinted>
  <dcterms:created xsi:type="dcterms:W3CDTF">2024-06-20T09:11:00Z</dcterms:created>
  <dcterms:modified xsi:type="dcterms:W3CDTF">2024-06-20T11:55:00Z</dcterms:modified>
</cp:coreProperties>
</file>