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29" w:rsidRPr="00064BAB" w:rsidRDefault="00E64029" w:rsidP="00200A67">
      <w:pPr>
        <w:jc w:val="center"/>
        <w:rPr>
          <w:b/>
          <w:sz w:val="24"/>
          <w:szCs w:val="24"/>
        </w:rPr>
      </w:pPr>
    </w:p>
    <w:p w:rsidR="007106EA" w:rsidRPr="00E24344" w:rsidRDefault="007106EA" w:rsidP="007106EA">
      <w:pPr>
        <w:jc w:val="center"/>
        <w:rPr>
          <w:b/>
          <w:sz w:val="24"/>
          <w:szCs w:val="24"/>
        </w:rPr>
      </w:pPr>
      <w:r w:rsidRPr="00E24344">
        <w:rPr>
          <w:b/>
          <w:sz w:val="24"/>
          <w:szCs w:val="24"/>
        </w:rPr>
        <w:t>Администрация муниципального образования</w:t>
      </w:r>
    </w:p>
    <w:p w:rsidR="007106EA" w:rsidRPr="00E24344" w:rsidRDefault="007106EA" w:rsidP="007106EA">
      <w:pPr>
        <w:jc w:val="center"/>
        <w:rPr>
          <w:b/>
          <w:sz w:val="24"/>
          <w:szCs w:val="24"/>
        </w:rPr>
      </w:pPr>
      <w:r w:rsidRPr="00E24344">
        <w:rPr>
          <w:b/>
          <w:sz w:val="24"/>
          <w:szCs w:val="24"/>
        </w:rPr>
        <w:t xml:space="preserve">Петровское сельское поселение муниципального образования </w:t>
      </w:r>
    </w:p>
    <w:p w:rsidR="007106EA" w:rsidRPr="00E24344" w:rsidRDefault="007106EA" w:rsidP="007106EA">
      <w:pPr>
        <w:jc w:val="center"/>
        <w:rPr>
          <w:b/>
          <w:sz w:val="24"/>
          <w:szCs w:val="24"/>
        </w:rPr>
      </w:pPr>
      <w:proofErr w:type="spellStart"/>
      <w:r w:rsidRPr="00E24344">
        <w:rPr>
          <w:b/>
          <w:sz w:val="24"/>
          <w:szCs w:val="24"/>
        </w:rPr>
        <w:t>Приозерский</w:t>
      </w:r>
      <w:proofErr w:type="spellEnd"/>
      <w:r w:rsidRPr="00E24344">
        <w:rPr>
          <w:b/>
          <w:sz w:val="24"/>
          <w:szCs w:val="24"/>
        </w:rPr>
        <w:t xml:space="preserve"> муниципальный район</w:t>
      </w:r>
    </w:p>
    <w:p w:rsidR="007106EA" w:rsidRPr="00E24344" w:rsidRDefault="007106EA" w:rsidP="007106EA">
      <w:pPr>
        <w:jc w:val="center"/>
        <w:rPr>
          <w:b/>
          <w:sz w:val="24"/>
          <w:szCs w:val="24"/>
        </w:rPr>
      </w:pPr>
      <w:r w:rsidRPr="00E24344">
        <w:rPr>
          <w:b/>
          <w:sz w:val="24"/>
          <w:szCs w:val="24"/>
        </w:rPr>
        <w:t>Ленинградской области</w:t>
      </w:r>
    </w:p>
    <w:p w:rsidR="007106EA" w:rsidRPr="00E24344" w:rsidRDefault="007106EA" w:rsidP="007106EA">
      <w:pPr>
        <w:jc w:val="center"/>
        <w:rPr>
          <w:b/>
          <w:sz w:val="24"/>
          <w:szCs w:val="24"/>
        </w:rPr>
      </w:pPr>
    </w:p>
    <w:p w:rsidR="007106EA" w:rsidRPr="00E24344" w:rsidRDefault="007106EA" w:rsidP="007106EA">
      <w:pPr>
        <w:jc w:val="center"/>
        <w:rPr>
          <w:b/>
          <w:sz w:val="24"/>
          <w:szCs w:val="24"/>
        </w:rPr>
      </w:pPr>
    </w:p>
    <w:p w:rsidR="007106EA" w:rsidRPr="00E24344" w:rsidRDefault="007106EA" w:rsidP="007106EA">
      <w:pPr>
        <w:jc w:val="center"/>
        <w:rPr>
          <w:b/>
          <w:sz w:val="24"/>
          <w:szCs w:val="24"/>
        </w:rPr>
      </w:pPr>
      <w:r w:rsidRPr="00E24344">
        <w:rPr>
          <w:b/>
          <w:sz w:val="24"/>
          <w:szCs w:val="24"/>
        </w:rPr>
        <w:t>ПОСТАНОВЛЕНИЕ</w:t>
      </w:r>
      <w:r>
        <w:rPr>
          <w:b/>
          <w:sz w:val="24"/>
          <w:szCs w:val="24"/>
        </w:rPr>
        <w:t xml:space="preserve"> проект</w:t>
      </w:r>
    </w:p>
    <w:p w:rsidR="007106EA" w:rsidRPr="00E24344" w:rsidRDefault="007106EA" w:rsidP="007106EA">
      <w:pPr>
        <w:jc w:val="center"/>
        <w:rPr>
          <w:b/>
          <w:sz w:val="24"/>
          <w:szCs w:val="24"/>
        </w:rPr>
      </w:pPr>
    </w:p>
    <w:p w:rsidR="007106EA" w:rsidRPr="00E24344" w:rsidRDefault="007106EA" w:rsidP="007106EA">
      <w:pPr>
        <w:jc w:val="center"/>
        <w:rPr>
          <w:b/>
          <w:sz w:val="24"/>
          <w:szCs w:val="24"/>
        </w:rPr>
      </w:pPr>
    </w:p>
    <w:p w:rsidR="007106EA" w:rsidRPr="00E24344" w:rsidRDefault="007106EA" w:rsidP="007106EA">
      <w:pPr>
        <w:jc w:val="center"/>
        <w:rPr>
          <w:b/>
          <w:sz w:val="24"/>
          <w:szCs w:val="24"/>
        </w:rPr>
      </w:pPr>
    </w:p>
    <w:p w:rsidR="007106EA" w:rsidRPr="00E24344" w:rsidRDefault="007106EA" w:rsidP="007106EA">
      <w:pPr>
        <w:jc w:val="center"/>
        <w:rPr>
          <w:b/>
          <w:sz w:val="24"/>
          <w:szCs w:val="24"/>
        </w:rPr>
      </w:pPr>
    </w:p>
    <w:p w:rsidR="007106EA" w:rsidRPr="00E24344" w:rsidRDefault="007106EA" w:rsidP="007106EA">
      <w:pPr>
        <w:tabs>
          <w:tab w:val="left" w:pos="0"/>
        </w:tabs>
        <w:jc w:val="both"/>
        <w:rPr>
          <w:color w:val="000000"/>
          <w:sz w:val="24"/>
          <w:szCs w:val="24"/>
        </w:rPr>
      </w:pPr>
      <w:r w:rsidRPr="00E24344">
        <w:rPr>
          <w:sz w:val="24"/>
          <w:szCs w:val="24"/>
        </w:rPr>
        <w:t xml:space="preserve">от </w:t>
      </w:r>
      <w:r w:rsidR="008121BA">
        <w:rPr>
          <w:sz w:val="24"/>
          <w:szCs w:val="24"/>
        </w:rPr>
        <w:t xml:space="preserve">03 марта </w:t>
      </w:r>
      <w:r>
        <w:rPr>
          <w:sz w:val="24"/>
          <w:szCs w:val="24"/>
        </w:rPr>
        <w:t xml:space="preserve"> 2017</w:t>
      </w:r>
      <w:r w:rsidRPr="00E24344">
        <w:rPr>
          <w:sz w:val="24"/>
          <w:szCs w:val="24"/>
        </w:rPr>
        <w:t xml:space="preserve"> года                                                                                                 № </w:t>
      </w:r>
    </w:p>
    <w:p w:rsidR="007106EA" w:rsidRPr="00E24344" w:rsidRDefault="007106EA" w:rsidP="007106EA">
      <w:pPr>
        <w:tabs>
          <w:tab w:val="left" w:pos="0"/>
        </w:tabs>
        <w:ind w:firstLine="709"/>
        <w:jc w:val="both"/>
        <w:rPr>
          <w:color w:val="000000"/>
          <w:sz w:val="24"/>
          <w:szCs w:val="24"/>
        </w:rPr>
      </w:pPr>
    </w:p>
    <w:tbl>
      <w:tblPr>
        <w:tblW w:w="0" w:type="auto"/>
        <w:tblInd w:w="-34" w:type="dxa"/>
        <w:tblLayout w:type="fixed"/>
        <w:tblLook w:val="0000"/>
      </w:tblPr>
      <w:tblGrid>
        <w:gridCol w:w="5679"/>
      </w:tblGrid>
      <w:tr w:rsidR="007106EA" w:rsidRPr="00E24344" w:rsidTr="007106EA">
        <w:trPr>
          <w:trHeight w:val="1703"/>
        </w:trPr>
        <w:tc>
          <w:tcPr>
            <w:tcW w:w="5679" w:type="dxa"/>
          </w:tcPr>
          <w:p w:rsidR="007106EA" w:rsidRPr="007106EA" w:rsidRDefault="007106EA" w:rsidP="00280B29">
            <w:pPr>
              <w:jc w:val="both"/>
              <w:rPr>
                <w:sz w:val="24"/>
                <w:szCs w:val="24"/>
              </w:rPr>
            </w:pPr>
            <w:r w:rsidRPr="007106EA">
              <w:rPr>
                <w:color w:val="000000"/>
                <w:sz w:val="24"/>
                <w:szCs w:val="24"/>
              </w:rPr>
              <w:t xml:space="preserve">Об утверждении </w:t>
            </w:r>
            <w:r>
              <w:rPr>
                <w:color w:val="000000"/>
                <w:sz w:val="24"/>
                <w:szCs w:val="24"/>
              </w:rPr>
              <w:t xml:space="preserve">административного регламента по </w:t>
            </w:r>
            <w:r w:rsidRPr="007106EA">
              <w:rPr>
                <w:color w:val="000000"/>
                <w:sz w:val="24"/>
                <w:szCs w:val="24"/>
              </w:rPr>
              <w:t xml:space="preserve">предоставлению муниципальной услуги </w:t>
            </w:r>
            <w:r w:rsidRPr="007106EA">
              <w:rPr>
                <w:sz w:val="24"/>
                <w:szCs w:val="24"/>
              </w:rPr>
              <w:t>«Предоставление права на  размещение нестационарного торгового объекта</w:t>
            </w:r>
            <w:r>
              <w:rPr>
                <w:sz w:val="24"/>
                <w:szCs w:val="24"/>
              </w:rPr>
              <w:t xml:space="preserve"> </w:t>
            </w:r>
            <w:r w:rsidRPr="007106EA">
              <w:rPr>
                <w:sz w:val="24"/>
                <w:szCs w:val="24"/>
              </w:rPr>
              <w:t xml:space="preserve">на территории муниципального образования Петровское сельское поселение МО </w:t>
            </w:r>
            <w:proofErr w:type="spellStart"/>
            <w:r w:rsidRPr="007106EA">
              <w:rPr>
                <w:sz w:val="24"/>
                <w:szCs w:val="24"/>
              </w:rPr>
              <w:t>Приозерский</w:t>
            </w:r>
            <w:proofErr w:type="spellEnd"/>
            <w:r w:rsidRPr="007106EA">
              <w:rPr>
                <w:sz w:val="24"/>
                <w:szCs w:val="24"/>
              </w:rPr>
              <w:t xml:space="preserve"> муниципальный район Ленинградской области» </w:t>
            </w:r>
          </w:p>
          <w:p w:rsidR="007106EA" w:rsidRPr="00E24344" w:rsidRDefault="007106EA" w:rsidP="007106EA">
            <w:pPr>
              <w:snapToGrid w:val="0"/>
              <w:jc w:val="both"/>
              <w:rPr>
                <w:color w:val="000000"/>
                <w:sz w:val="24"/>
                <w:szCs w:val="24"/>
              </w:rPr>
            </w:pPr>
          </w:p>
        </w:tc>
      </w:tr>
    </w:tbl>
    <w:p w:rsidR="007106EA" w:rsidRPr="00E24344" w:rsidRDefault="007106EA" w:rsidP="007106EA">
      <w:pPr>
        <w:widowControl w:val="0"/>
        <w:autoSpaceDE w:val="0"/>
        <w:jc w:val="both"/>
        <w:rPr>
          <w:color w:val="000000"/>
          <w:sz w:val="24"/>
          <w:szCs w:val="24"/>
        </w:rPr>
      </w:pPr>
    </w:p>
    <w:p w:rsidR="007106EA" w:rsidRPr="00E24344" w:rsidRDefault="007106EA" w:rsidP="007106EA">
      <w:pPr>
        <w:jc w:val="both"/>
        <w:rPr>
          <w:sz w:val="24"/>
          <w:szCs w:val="24"/>
        </w:rPr>
      </w:pPr>
      <w:r>
        <w:rPr>
          <w:color w:val="000000"/>
          <w:sz w:val="24"/>
          <w:szCs w:val="24"/>
        </w:rPr>
        <w:t xml:space="preserve">     </w:t>
      </w:r>
      <w:proofErr w:type="gramStart"/>
      <w:r>
        <w:rPr>
          <w:sz w:val="24"/>
          <w:szCs w:val="24"/>
        </w:rPr>
        <w:t>В</w:t>
      </w:r>
      <w:r w:rsidRPr="00CE24B9">
        <w:rPr>
          <w:color w:val="000000"/>
          <w:sz w:val="24"/>
          <w:szCs w:val="24"/>
        </w:rPr>
        <w:t xml:space="preserve"> соответствии с </w:t>
      </w:r>
      <w:r w:rsidRPr="003B18F7">
        <w:rPr>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w:t>
      </w:r>
      <w:r>
        <w:rPr>
          <w:sz w:val="24"/>
          <w:szCs w:val="24"/>
        </w:rPr>
        <w:t xml:space="preserve">одексом Российской Федерации, </w:t>
      </w:r>
      <w:r w:rsidRPr="003B18F7">
        <w:rPr>
          <w:sz w:val="24"/>
          <w:szCs w:val="24"/>
        </w:rPr>
        <w:t xml:space="preserve">Приказом Министерства связи и массовых коммуникаций Российской Федерации от 13.04.2012 г. </w:t>
      </w:r>
      <w:r>
        <w:rPr>
          <w:sz w:val="24"/>
          <w:szCs w:val="24"/>
        </w:rPr>
        <w:t>№</w:t>
      </w:r>
      <w:r w:rsidRPr="003B18F7">
        <w:rPr>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3B18F7">
        <w:rPr>
          <w:sz w:val="24"/>
          <w:szCs w:val="24"/>
        </w:rPr>
        <w:t xml:space="preserve"> </w:t>
      </w:r>
      <w:proofErr w:type="gramStart"/>
      <w:r w:rsidRPr="003B18F7">
        <w:rPr>
          <w:sz w:val="24"/>
          <w:szCs w:val="24"/>
        </w:rPr>
        <w:t>государственных и муниципальных услуг в электронной форме"</w:t>
      </w:r>
      <w:r>
        <w:rPr>
          <w:color w:val="000000"/>
          <w:sz w:val="24"/>
          <w:szCs w:val="24"/>
        </w:rPr>
        <w:t>,</w:t>
      </w:r>
      <w:r w:rsidRPr="00E24344">
        <w:rPr>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Pr="00E24344">
        <w:rPr>
          <w:color w:val="000000"/>
          <w:sz w:val="24"/>
          <w:szCs w:val="24"/>
        </w:rPr>
        <w:t>Приозерский</w:t>
      </w:r>
      <w:proofErr w:type="spellEnd"/>
      <w:r w:rsidRPr="00E24344">
        <w:rPr>
          <w:color w:val="000000"/>
          <w:sz w:val="24"/>
          <w:szCs w:val="24"/>
        </w:rPr>
        <w:t xml:space="preserve">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w:t>
      </w:r>
      <w:proofErr w:type="gramEnd"/>
      <w:r w:rsidRPr="00E24344">
        <w:rPr>
          <w:color w:val="000000"/>
          <w:sz w:val="24"/>
          <w:szCs w:val="24"/>
        </w:rPr>
        <w:t xml:space="preserve"> </w:t>
      </w:r>
      <w:r w:rsidRPr="00E24344">
        <w:rPr>
          <w:sz w:val="24"/>
          <w:szCs w:val="24"/>
        </w:rPr>
        <w:t xml:space="preserve">Петровское сельское поселение муниципального образования </w:t>
      </w:r>
      <w:proofErr w:type="spellStart"/>
      <w:r w:rsidRPr="00E24344">
        <w:rPr>
          <w:sz w:val="24"/>
          <w:szCs w:val="24"/>
        </w:rPr>
        <w:t>Приозерский</w:t>
      </w:r>
      <w:proofErr w:type="spellEnd"/>
      <w:r w:rsidRPr="00E24344">
        <w:rPr>
          <w:sz w:val="24"/>
          <w:szCs w:val="24"/>
        </w:rPr>
        <w:t xml:space="preserve"> муниципальный район Ленинградской области</w:t>
      </w:r>
      <w:r w:rsidRPr="00E24344">
        <w:rPr>
          <w:color w:val="000000"/>
          <w:sz w:val="24"/>
          <w:szCs w:val="24"/>
        </w:rPr>
        <w:t xml:space="preserve">», Уставом муниципального </w:t>
      </w:r>
      <w:r w:rsidRPr="00E24344">
        <w:rPr>
          <w:sz w:val="24"/>
          <w:szCs w:val="24"/>
        </w:rPr>
        <w:t xml:space="preserve">образования Петровское сельское поселение муниципального образования </w:t>
      </w:r>
      <w:proofErr w:type="spellStart"/>
      <w:r w:rsidRPr="00E24344">
        <w:rPr>
          <w:sz w:val="24"/>
          <w:szCs w:val="24"/>
        </w:rPr>
        <w:t>Приозерский</w:t>
      </w:r>
      <w:proofErr w:type="spellEnd"/>
      <w:r w:rsidRPr="00E24344">
        <w:rPr>
          <w:sz w:val="24"/>
          <w:szCs w:val="24"/>
        </w:rPr>
        <w:t xml:space="preserve"> муниципальный район Ленинградской области</w:t>
      </w:r>
      <w:r w:rsidRPr="00E24344">
        <w:rPr>
          <w:color w:val="000000"/>
          <w:sz w:val="24"/>
          <w:szCs w:val="24"/>
        </w:rPr>
        <w:t>»</w:t>
      </w:r>
      <w:r w:rsidRPr="00E24344">
        <w:rPr>
          <w:sz w:val="24"/>
          <w:szCs w:val="24"/>
        </w:rPr>
        <w:t xml:space="preserve">, администрация муниципального образования Петровское сельское поселение муниципального образования </w:t>
      </w:r>
      <w:proofErr w:type="spellStart"/>
      <w:r w:rsidRPr="00E24344">
        <w:rPr>
          <w:sz w:val="24"/>
          <w:szCs w:val="24"/>
        </w:rPr>
        <w:t>Приозерский</w:t>
      </w:r>
      <w:proofErr w:type="spellEnd"/>
      <w:r w:rsidRPr="00E24344">
        <w:rPr>
          <w:sz w:val="24"/>
          <w:szCs w:val="24"/>
        </w:rPr>
        <w:t xml:space="preserve"> муниципальный район Ленинградской области ПОСТАНОВЛЯЕТ</w:t>
      </w:r>
      <w:r w:rsidRPr="00E24344">
        <w:rPr>
          <w:color w:val="000000"/>
          <w:sz w:val="24"/>
          <w:szCs w:val="24"/>
        </w:rPr>
        <w:t>:</w:t>
      </w:r>
    </w:p>
    <w:p w:rsidR="007106EA" w:rsidRPr="00E24344" w:rsidRDefault="007106EA" w:rsidP="007106EA">
      <w:pPr>
        <w:widowControl w:val="0"/>
        <w:tabs>
          <w:tab w:val="left" w:pos="4455"/>
        </w:tabs>
        <w:ind w:firstLine="709"/>
        <w:jc w:val="both"/>
        <w:rPr>
          <w:color w:val="000000"/>
          <w:sz w:val="24"/>
          <w:szCs w:val="24"/>
        </w:rPr>
      </w:pPr>
      <w:r w:rsidRPr="00E24344">
        <w:rPr>
          <w:color w:val="000000"/>
          <w:sz w:val="24"/>
          <w:szCs w:val="24"/>
        </w:rPr>
        <w:t xml:space="preserve">1. Утвердить административный регламент по предоставлению муниципальной услуги </w:t>
      </w:r>
      <w:r w:rsidR="00280B29" w:rsidRPr="007106EA">
        <w:rPr>
          <w:sz w:val="24"/>
          <w:szCs w:val="24"/>
        </w:rPr>
        <w:t>«Предоставление права на  размещение нестационарного торгового объекта</w:t>
      </w:r>
      <w:r w:rsidR="00280B29">
        <w:rPr>
          <w:sz w:val="24"/>
          <w:szCs w:val="24"/>
        </w:rPr>
        <w:t xml:space="preserve"> </w:t>
      </w:r>
      <w:r w:rsidR="00280B29" w:rsidRPr="007106EA">
        <w:rPr>
          <w:sz w:val="24"/>
          <w:szCs w:val="24"/>
        </w:rPr>
        <w:t xml:space="preserve">на территории муниципального образования Петровское сельское поселение МО </w:t>
      </w:r>
      <w:proofErr w:type="spellStart"/>
      <w:r w:rsidR="00280B29" w:rsidRPr="007106EA">
        <w:rPr>
          <w:sz w:val="24"/>
          <w:szCs w:val="24"/>
        </w:rPr>
        <w:t>Приозерский</w:t>
      </w:r>
      <w:proofErr w:type="spellEnd"/>
      <w:r w:rsidR="00280B29" w:rsidRPr="007106EA">
        <w:rPr>
          <w:sz w:val="24"/>
          <w:szCs w:val="24"/>
        </w:rPr>
        <w:t xml:space="preserve"> муниципальный район Ленинградской области»</w:t>
      </w:r>
      <w:r w:rsidRPr="00E24344">
        <w:rPr>
          <w:color w:val="000000"/>
          <w:sz w:val="24"/>
          <w:szCs w:val="24"/>
        </w:rPr>
        <w:t xml:space="preserve"> (Приложение).</w:t>
      </w:r>
    </w:p>
    <w:p w:rsidR="007106EA" w:rsidRPr="00E24344" w:rsidRDefault="007106EA" w:rsidP="007106EA">
      <w:pPr>
        <w:tabs>
          <w:tab w:val="left" w:pos="0"/>
        </w:tabs>
        <w:ind w:firstLine="709"/>
        <w:jc w:val="both"/>
        <w:rPr>
          <w:color w:val="000000"/>
          <w:sz w:val="24"/>
          <w:szCs w:val="24"/>
        </w:rPr>
      </w:pPr>
      <w:r w:rsidRPr="00E24344">
        <w:rPr>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E24344">
        <w:rPr>
          <w:color w:val="000000"/>
          <w:sz w:val="24"/>
          <w:szCs w:val="24"/>
        </w:rPr>
        <w:t>Приозерский</w:t>
      </w:r>
      <w:proofErr w:type="spellEnd"/>
      <w:r w:rsidRPr="00E24344">
        <w:rPr>
          <w:color w:val="000000"/>
          <w:sz w:val="24"/>
          <w:szCs w:val="24"/>
        </w:rPr>
        <w:t xml:space="preserve"> муниципальный район Ленинградской области. </w:t>
      </w:r>
    </w:p>
    <w:p w:rsidR="007106EA" w:rsidRPr="00E24344" w:rsidRDefault="007106EA" w:rsidP="007106EA">
      <w:pPr>
        <w:widowControl w:val="0"/>
        <w:autoSpaceDE w:val="0"/>
        <w:ind w:firstLine="709"/>
        <w:jc w:val="both"/>
        <w:rPr>
          <w:color w:val="000000"/>
          <w:sz w:val="24"/>
          <w:szCs w:val="24"/>
        </w:rPr>
      </w:pPr>
      <w:r w:rsidRPr="00E24344">
        <w:rPr>
          <w:color w:val="000000"/>
          <w:sz w:val="24"/>
          <w:szCs w:val="24"/>
        </w:rPr>
        <w:t>3. Постановление вступает в силу с момента его официального опубликования в средствах массовой информации.</w:t>
      </w:r>
    </w:p>
    <w:p w:rsidR="007106EA" w:rsidRPr="00E24344" w:rsidRDefault="007106EA" w:rsidP="007106EA">
      <w:pPr>
        <w:widowControl w:val="0"/>
        <w:autoSpaceDE w:val="0"/>
        <w:ind w:firstLine="709"/>
        <w:jc w:val="both"/>
        <w:rPr>
          <w:color w:val="000000"/>
          <w:sz w:val="24"/>
          <w:szCs w:val="24"/>
        </w:rPr>
      </w:pPr>
      <w:r w:rsidRPr="00E24344">
        <w:rPr>
          <w:color w:val="000000"/>
          <w:sz w:val="24"/>
          <w:szCs w:val="24"/>
        </w:rPr>
        <w:lastRenderedPageBreak/>
        <w:t xml:space="preserve">4. </w:t>
      </w:r>
      <w:proofErr w:type="gramStart"/>
      <w:r w:rsidRPr="00E24344">
        <w:rPr>
          <w:color w:val="000000"/>
          <w:sz w:val="24"/>
          <w:szCs w:val="24"/>
        </w:rPr>
        <w:t>Контроль за</w:t>
      </w:r>
      <w:proofErr w:type="gramEnd"/>
      <w:r w:rsidRPr="00E24344">
        <w:rPr>
          <w:color w:val="000000"/>
          <w:sz w:val="24"/>
          <w:szCs w:val="24"/>
        </w:rPr>
        <w:t xml:space="preserve"> исполнением настоящего постановления оставляю за собой</w:t>
      </w:r>
      <w:r w:rsidRPr="00E24344">
        <w:rPr>
          <w:color w:val="FF0000"/>
          <w:sz w:val="24"/>
          <w:szCs w:val="24"/>
        </w:rPr>
        <w:t>.</w:t>
      </w:r>
    </w:p>
    <w:p w:rsidR="007106EA" w:rsidRPr="00E24344" w:rsidRDefault="007106EA" w:rsidP="007106EA">
      <w:pPr>
        <w:widowControl w:val="0"/>
        <w:autoSpaceDE w:val="0"/>
        <w:jc w:val="both"/>
        <w:rPr>
          <w:color w:val="000000"/>
          <w:sz w:val="24"/>
          <w:szCs w:val="24"/>
        </w:rPr>
      </w:pPr>
    </w:p>
    <w:p w:rsidR="007106EA" w:rsidRPr="00E24344" w:rsidRDefault="007106EA" w:rsidP="007106EA">
      <w:pPr>
        <w:widowControl w:val="0"/>
        <w:autoSpaceDE w:val="0"/>
        <w:jc w:val="both"/>
        <w:rPr>
          <w:color w:val="000000"/>
          <w:sz w:val="24"/>
          <w:szCs w:val="24"/>
        </w:rPr>
      </w:pPr>
      <w:r w:rsidRPr="00E24344">
        <w:rPr>
          <w:color w:val="000000"/>
          <w:sz w:val="24"/>
          <w:szCs w:val="24"/>
        </w:rPr>
        <w:t>Глава администрации                                                                                                    В.А. Блюм</w:t>
      </w:r>
    </w:p>
    <w:p w:rsidR="007106EA" w:rsidRPr="00E24344" w:rsidRDefault="007106EA" w:rsidP="007106EA">
      <w:pPr>
        <w:widowControl w:val="0"/>
        <w:autoSpaceDE w:val="0"/>
        <w:jc w:val="both"/>
        <w:rPr>
          <w:color w:val="000000"/>
          <w:sz w:val="24"/>
          <w:szCs w:val="24"/>
        </w:rPr>
      </w:pPr>
    </w:p>
    <w:p w:rsidR="007106EA" w:rsidRPr="00E24344" w:rsidRDefault="007106EA" w:rsidP="007106EA">
      <w:pPr>
        <w:widowControl w:val="0"/>
        <w:autoSpaceDE w:val="0"/>
        <w:jc w:val="both"/>
        <w:rPr>
          <w:color w:val="000000"/>
          <w:sz w:val="24"/>
          <w:szCs w:val="24"/>
        </w:rPr>
      </w:pPr>
    </w:p>
    <w:p w:rsidR="007106EA" w:rsidRPr="00E24344" w:rsidRDefault="007106EA" w:rsidP="007106EA">
      <w:pPr>
        <w:widowControl w:val="0"/>
        <w:autoSpaceDE w:val="0"/>
        <w:jc w:val="both"/>
        <w:rPr>
          <w:color w:val="000000"/>
          <w:sz w:val="24"/>
          <w:szCs w:val="24"/>
        </w:rPr>
      </w:pPr>
    </w:p>
    <w:p w:rsidR="007106EA" w:rsidRPr="00E24344" w:rsidRDefault="007106EA" w:rsidP="007106EA">
      <w:pPr>
        <w:widowControl w:val="0"/>
        <w:autoSpaceDE w:val="0"/>
        <w:jc w:val="both"/>
        <w:rPr>
          <w:color w:val="000000"/>
          <w:sz w:val="24"/>
          <w:szCs w:val="24"/>
        </w:rPr>
      </w:pPr>
    </w:p>
    <w:p w:rsidR="007106EA" w:rsidRPr="00E24344" w:rsidRDefault="007106EA" w:rsidP="007106EA">
      <w:pPr>
        <w:widowControl w:val="0"/>
        <w:autoSpaceDE w:val="0"/>
        <w:jc w:val="both"/>
        <w:rPr>
          <w:color w:val="000000"/>
          <w:sz w:val="24"/>
          <w:szCs w:val="24"/>
        </w:rPr>
      </w:pPr>
    </w:p>
    <w:p w:rsidR="007106EA" w:rsidRPr="00E24344" w:rsidRDefault="007106EA" w:rsidP="007106EA">
      <w:pPr>
        <w:widowControl w:val="0"/>
        <w:autoSpaceDE w:val="0"/>
        <w:jc w:val="both"/>
        <w:rPr>
          <w:color w:val="000000"/>
        </w:rPr>
      </w:pPr>
      <w:r w:rsidRPr="00E24344">
        <w:rPr>
          <w:color w:val="000000"/>
        </w:rPr>
        <w:t xml:space="preserve">Исп. </w:t>
      </w:r>
      <w:proofErr w:type="spellStart"/>
      <w:r w:rsidRPr="00E24344">
        <w:rPr>
          <w:color w:val="000000"/>
        </w:rPr>
        <w:t>Белик</w:t>
      </w:r>
      <w:proofErr w:type="spellEnd"/>
      <w:r w:rsidRPr="00E24344">
        <w:rPr>
          <w:color w:val="000000"/>
        </w:rPr>
        <w:t xml:space="preserve"> Е.Н. 8 813 79 66 190</w:t>
      </w:r>
    </w:p>
    <w:p w:rsidR="007106EA" w:rsidRPr="00E24344" w:rsidRDefault="007106EA" w:rsidP="007106EA">
      <w:pPr>
        <w:widowControl w:val="0"/>
        <w:autoSpaceDE w:val="0"/>
        <w:jc w:val="both"/>
        <w:rPr>
          <w:color w:val="000000"/>
        </w:rPr>
      </w:pPr>
      <w:r w:rsidRPr="00E24344">
        <w:rPr>
          <w:color w:val="000000"/>
        </w:rPr>
        <w:t>Разослано: дело-2, прокуратура-1.</w:t>
      </w:r>
    </w:p>
    <w:p w:rsidR="007106EA" w:rsidRPr="00E24344" w:rsidRDefault="007106EA" w:rsidP="007106EA">
      <w:pPr>
        <w:pStyle w:val="ConsPlusTitle"/>
        <w:rPr>
          <w:rFonts w:eastAsia="Calibri"/>
          <w:b w:val="0"/>
          <w:lang w:eastAsia="en-US"/>
        </w:rPr>
      </w:pPr>
      <w:r w:rsidRPr="00E24344">
        <w:rPr>
          <w:color w:val="000000"/>
        </w:rPr>
        <w:br w:type="page"/>
      </w:r>
    </w:p>
    <w:p w:rsidR="00200A67" w:rsidRPr="00064BAB" w:rsidRDefault="00200A67" w:rsidP="00200A67">
      <w:pPr>
        <w:jc w:val="center"/>
        <w:rPr>
          <w:b/>
          <w:color w:val="FF0000"/>
          <w:sz w:val="24"/>
          <w:szCs w:val="24"/>
        </w:rPr>
      </w:pPr>
    </w:p>
    <w:p w:rsidR="004B26F2" w:rsidRPr="00064BAB" w:rsidRDefault="004B26F2" w:rsidP="00200A67">
      <w:pPr>
        <w:jc w:val="center"/>
        <w:rPr>
          <w:b/>
          <w:color w:val="00B050"/>
          <w:sz w:val="24"/>
          <w:szCs w:val="24"/>
        </w:rPr>
      </w:pPr>
    </w:p>
    <w:p w:rsidR="00E86525" w:rsidRPr="00064BAB" w:rsidRDefault="00064BAB" w:rsidP="000F4245">
      <w:pPr>
        <w:jc w:val="center"/>
        <w:rPr>
          <w:sz w:val="24"/>
          <w:szCs w:val="24"/>
        </w:rPr>
      </w:pPr>
      <w:r>
        <w:rPr>
          <w:sz w:val="24"/>
          <w:szCs w:val="24"/>
        </w:rPr>
        <w:t xml:space="preserve">Административный регламент по </w:t>
      </w:r>
      <w:r w:rsidR="00787E1E" w:rsidRPr="00064BAB">
        <w:rPr>
          <w:sz w:val="24"/>
          <w:szCs w:val="24"/>
        </w:rPr>
        <w:t xml:space="preserve">предоставления муниципальной услуги </w:t>
      </w:r>
    </w:p>
    <w:p w:rsidR="000F4245" w:rsidRPr="00064BAB" w:rsidRDefault="00787E1E" w:rsidP="000F4245">
      <w:pPr>
        <w:jc w:val="center"/>
        <w:rPr>
          <w:sz w:val="24"/>
          <w:szCs w:val="24"/>
        </w:rPr>
      </w:pPr>
      <w:r w:rsidRPr="00064BAB">
        <w:rPr>
          <w:sz w:val="24"/>
          <w:szCs w:val="24"/>
        </w:rPr>
        <w:t>«</w:t>
      </w:r>
      <w:r w:rsidR="00CF7A49" w:rsidRPr="00064BAB">
        <w:rPr>
          <w:sz w:val="24"/>
          <w:szCs w:val="24"/>
        </w:rPr>
        <w:t>П</w:t>
      </w:r>
      <w:r w:rsidR="000F4245" w:rsidRPr="00064BAB">
        <w:rPr>
          <w:sz w:val="24"/>
          <w:szCs w:val="24"/>
        </w:rPr>
        <w:t>редоставление права на  размещение нестационарн</w:t>
      </w:r>
      <w:r w:rsidR="00E86525" w:rsidRPr="00064BAB">
        <w:rPr>
          <w:sz w:val="24"/>
          <w:szCs w:val="24"/>
        </w:rPr>
        <w:t>ого</w:t>
      </w:r>
      <w:r w:rsidR="000F4245" w:rsidRPr="00064BAB">
        <w:rPr>
          <w:sz w:val="24"/>
          <w:szCs w:val="24"/>
        </w:rPr>
        <w:t xml:space="preserve"> торгов</w:t>
      </w:r>
      <w:r w:rsidR="00E86525" w:rsidRPr="00064BAB">
        <w:rPr>
          <w:sz w:val="24"/>
          <w:szCs w:val="24"/>
        </w:rPr>
        <w:t>ого</w:t>
      </w:r>
      <w:r w:rsidR="000F4245" w:rsidRPr="00064BAB">
        <w:rPr>
          <w:sz w:val="24"/>
          <w:szCs w:val="24"/>
        </w:rPr>
        <w:t xml:space="preserve"> объект</w:t>
      </w:r>
      <w:r w:rsidR="00E86525" w:rsidRPr="00064BAB">
        <w:rPr>
          <w:sz w:val="24"/>
          <w:szCs w:val="24"/>
        </w:rPr>
        <w:t>а</w:t>
      </w:r>
    </w:p>
    <w:p w:rsidR="00200A67" w:rsidRPr="00064BAB" w:rsidRDefault="000F4245" w:rsidP="000F4245">
      <w:pPr>
        <w:jc w:val="center"/>
        <w:rPr>
          <w:sz w:val="24"/>
          <w:szCs w:val="24"/>
        </w:rPr>
      </w:pPr>
      <w:r w:rsidRPr="00064BAB">
        <w:rPr>
          <w:sz w:val="24"/>
          <w:szCs w:val="24"/>
        </w:rPr>
        <w:t xml:space="preserve">на территории </w:t>
      </w:r>
      <w:r w:rsidR="00E86525" w:rsidRPr="00064BAB">
        <w:rPr>
          <w:sz w:val="24"/>
          <w:szCs w:val="24"/>
        </w:rPr>
        <w:t xml:space="preserve">муниципального образования </w:t>
      </w:r>
      <w:r w:rsidR="00064BAB">
        <w:rPr>
          <w:sz w:val="24"/>
          <w:szCs w:val="24"/>
        </w:rPr>
        <w:t xml:space="preserve">Петровское сельское поселение МО </w:t>
      </w:r>
      <w:proofErr w:type="spellStart"/>
      <w:r w:rsidR="00064BAB">
        <w:rPr>
          <w:sz w:val="24"/>
          <w:szCs w:val="24"/>
        </w:rPr>
        <w:t>Приозерский</w:t>
      </w:r>
      <w:proofErr w:type="spellEnd"/>
      <w:r w:rsidR="00064BAB">
        <w:rPr>
          <w:sz w:val="24"/>
          <w:szCs w:val="24"/>
        </w:rPr>
        <w:t xml:space="preserve"> муниципальный район </w:t>
      </w:r>
      <w:r w:rsidR="00E86525" w:rsidRPr="00064BAB">
        <w:rPr>
          <w:sz w:val="24"/>
          <w:szCs w:val="24"/>
        </w:rPr>
        <w:t>Ленинградской области</w:t>
      </w:r>
      <w:r w:rsidR="00787E1E" w:rsidRPr="00064BAB">
        <w:rPr>
          <w:sz w:val="24"/>
          <w:szCs w:val="24"/>
        </w:rPr>
        <w:t>»</w:t>
      </w:r>
      <w:r w:rsidR="00200A67" w:rsidRPr="00064BAB">
        <w:rPr>
          <w:sz w:val="24"/>
          <w:szCs w:val="24"/>
        </w:rPr>
        <w:t xml:space="preserve"> </w:t>
      </w:r>
    </w:p>
    <w:p w:rsidR="00200A67" w:rsidRPr="00064BAB" w:rsidRDefault="00200A67" w:rsidP="00200A67">
      <w:pPr>
        <w:jc w:val="center"/>
        <w:rPr>
          <w:b/>
          <w:sz w:val="24"/>
          <w:szCs w:val="24"/>
        </w:rPr>
      </w:pPr>
    </w:p>
    <w:p w:rsidR="00200A67" w:rsidRPr="00064BAB" w:rsidRDefault="00200A67" w:rsidP="00200A67">
      <w:pPr>
        <w:pStyle w:val="a3"/>
        <w:spacing w:before="0" w:after="0"/>
        <w:jc w:val="center"/>
        <w:rPr>
          <w:bCs/>
          <w:color w:val="auto"/>
        </w:rPr>
      </w:pPr>
      <w:r w:rsidRPr="00064BAB">
        <w:rPr>
          <w:bCs/>
          <w:color w:val="auto"/>
          <w:lang w:val="fi-FI"/>
        </w:rPr>
        <w:t>I</w:t>
      </w:r>
      <w:r w:rsidRPr="00064BAB">
        <w:rPr>
          <w:bCs/>
          <w:color w:val="auto"/>
        </w:rPr>
        <w:t>. Общие положения</w:t>
      </w:r>
    </w:p>
    <w:p w:rsidR="00200A67" w:rsidRPr="00064BAB" w:rsidRDefault="00200A67" w:rsidP="00200A67">
      <w:pPr>
        <w:pStyle w:val="a3"/>
        <w:spacing w:before="0" w:after="0"/>
        <w:ind w:firstLine="720"/>
        <w:jc w:val="center"/>
        <w:rPr>
          <w:b/>
          <w:bCs/>
          <w:color w:val="FF0000"/>
        </w:rPr>
      </w:pPr>
    </w:p>
    <w:p w:rsidR="00200A67" w:rsidRPr="00064BAB" w:rsidRDefault="00A67065" w:rsidP="00CF7A49">
      <w:pPr>
        <w:ind w:firstLine="709"/>
        <w:jc w:val="both"/>
        <w:rPr>
          <w:sz w:val="24"/>
          <w:szCs w:val="24"/>
        </w:rPr>
      </w:pPr>
      <w:r w:rsidRPr="00064BAB">
        <w:rPr>
          <w:sz w:val="24"/>
          <w:szCs w:val="24"/>
        </w:rPr>
        <w:t>1.</w:t>
      </w:r>
      <w:r w:rsidR="00200A67" w:rsidRPr="00064BAB">
        <w:rPr>
          <w:sz w:val="24"/>
          <w:szCs w:val="24"/>
        </w:rPr>
        <w:t xml:space="preserve">1. Наименование муниципальной  услуги: </w:t>
      </w:r>
      <w:r w:rsidR="00200A67" w:rsidRPr="00064BAB">
        <w:rPr>
          <w:b/>
          <w:sz w:val="24"/>
          <w:szCs w:val="24"/>
        </w:rPr>
        <w:t>«</w:t>
      </w:r>
      <w:r w:rsidR="00CF7A49" w:rsidRPr="00064BAB">
        <w:rPr>
          <w:sz w:val="24"/>
          <w:szCs w:val="24"/>
        </w:rPr>
        <w:t xml:space="preserve">Предоставление права на  размещение нестационарного торгового объекта на территории </w:t>
      </w:r>
      <w:r w:rsidR="00064BAB" w:rsidRPr="00064BAB">
        <w:rPr>
          <w:sz w:val="24"/>
          <w:szCs w:val="24"/>
        </w:rPr>
        <w:t xml:space="preserve">муниципального образования </w:t>
      </w:r>
      <w:r w:rsidR="00064BAB">
        <w:rPr>
          <w:sz w:val="24"/>
          <w:szCs w:val="24"/>
        </w:rPr>
        <w:t xml:space="preserve">Петровское сельское поселение МО </w:t>
      </w:r>
      <w:proofErr w:type="spellStart"/>
      <w:r w:rsidR="00064BAB">
        <w:rPr>
          <w:sz w:val="24"/>
          <w:szCs w:val="24"/>
        </w:rPr>
        <w:t>Приозерский</w:t>
      </w:r>
      <w:proofErr w:type="spellEnd"/>
      <w:r w:rsidR="00064BAB">
        <w:rPr>
          <w:sz w:val="24"/>
          <w:szCs w:val="24"/>
        </w:rPr>
        <w:t xml:space="preserve"> муниципальный район </w:t>
      </w:r>
      <w:r w:rsidR="00CF7A49" w:rsidRPr="00064BAB">
        <w:rPr>
          <w:sz w:val="24"/>
          <w:szCs w:val="24"/>
        </w:rPr>
        <w:t>Ленинградской области</w:t>
      </w:r>
      <w:r w:rsidR="00200A67" w:rsidRPr="00064BAB">
        <w:rPr>
          <w:sz w:val="24"/>
          <w:szCs w:val="24"/>
        </w:rPr>
        <w:t>»  (далее – муниципальная услуга).</w:t>
      </w:r>
    </w:p>
    <w:p w:rsidR="00200A67" w:rsidRPr="00064BAB"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2. Наименование органа местного самоуправления</w:t>
      </w:r>
      <w:r w:rsidR="006341A0" w:rsidRPr="00064BAB">
        <w:rPr>
          <w:sz w:val="24"/>
          <w:szCs w:val="24"/>
        </w:rPr>
        <w:t xml:space="preserve"> </w:t>
      </w:r>
      <w:r w:rsidR="007106EA">
        <w:rPr>
          <w:sz w:val="24"/>
          <w:szCs w:val="24"/>
        </w:rPr>
        <w:t>администрация муниципального образования Петровское сельское поселение муниципальног</w:t>
      </w:r>
      <w:r w:rsidR="00A84F89">
        <w:rPr>
          <w:sz w:val="24"/>
          <w:szCs w:val="24"/>
        </w:rPr>
        <w:t>о</w:t>
      </w:r>
      <w:r w:rsidR="007106EA">
        <w:rPr>
          <w:sz w:val="24"/>
          <w:szCs w:val="24"/>
        </w:rPr>
        <w:t xml:space="preserve"> образования </w:t>
      </w:r>
      <w:proofErr w:type="spellStart"/>
      <w:r w:rsidR="007106EA">
        <w:rPr>
          <w:sz w:val="24"/>
          <w:szCs w:val="24"/>
        </w:rPr>
        <w:t>Приозерский</w:t>
      </w:r>
      <w:proofErr w:type="spellEnd"/>
      <w:r w:rsidR="007106EA">
        <w:rPr>
          <w:sz w:val="24"/>
          <w:szCs w:val="24"/>
        </w:rPr>
        <w:t xml:space="preserve"> муниципальный район Ленинградской области </w:t>
      </w:r>
      <w:r w:rsidR="006341A0" w:rsidRPr="00064BAB">
        <w:rPr>
          <w:sz w:val="24"/>
          <w:szCs w:val="24"/>
        </w:rPr>
        <w:t>(далее – ОМСУ)</w:t>
      </w:r>
      <w:r w:rsidR="00200A67" w:rsidRPr="00064BAB">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D1054C"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 xml:space="preserve">2.1. Муниципальную услугу предоставляет </w:t>
      </w:r>
      <w:r w:rsidR="006341A0" w:rsidRPr="00064BAB">
        <w:rPr>
          <w:sz w:val="24"/>
          <w:szCs w:val="24"/>
        </w:rPr>
        <w:t xml:space="preserve"> </w:t>
      </w:r>
      <w:r w:rsidR="00D1054C">
        <w:rPr>
          <w:sz w:val="24"/>
          <w:szCs w:val="24"/>
        </w:rPr>
        <w:t xml:space="preserve">администрация </w:t>
      </w:r>
      <w:r w:rsidR="00D1054C" w:rsidRPr="00064BAB">
        <w:rPr>
          <w:sz w:val="24"/>
          <w:szCs w:val="24"/>
        </w:rPr>
        <w:t xml:space="preserve">муниципального образования </w:t>
      </w:r>
      <w:r w:rsidR="00D1054C">
        <w:rPr>
          <w:sz w:val="24"/>
          <w:szCs w:val="24"/>
        </w:rPr>
        <w:t xml:space="preserve">Петровское сельское поселение МО </w:t>
      </w:r>
      <w:proofErr w:type="spellStart"/>
      <w:r w:rsidR="00D1054C">
        <w:rPr>
          <w:sz w:val="24"/>
          <w:szCs w:val="24"/>
        </w:rPr>
        <w:t>Приозерский</w:t>
      </w:r>
      <w:proofErr w:type="spellEnd"/>
      <w:r w:rsidR="00D1054C">
        <w:rPr>
          <w:sz w:val="24"/>
          <w:szCs w:val="24"/>
        </w:rPr>
        <w:t xml:space="preserve"> муниципальный район </w:t>
      </w:r>
      <w:r w:rsidR="00D1054C" w:rsidRPr="00064BAB">
        <w:rPr>
          <w:sz w:val="24"/>
          <w:szCs w:val="24"/>
        </w:rPr>
        <w:t>Ленинградской области</w:t>
      </w:r>
      <w:r w:rsidR="00200A67" w:rsidRPr="00064BAB">
        <w:rPr>
          <w:sz w:val="24"/>
          <w:szCs w:val="24"/>
        </w:rPr>
        <w:t xml:space="preserve"> </w:t>
      </w:r>
      <w:r w:rsidR="00200A67" w:rsidRPr="00064BAB">
        <w:rPr>
          <w:sz w:val="24"/>
          <w:szCs w:val="24"/>
          <w:vertAlign w:val="superscript"/>
        </w:rPr>
        <w:t xml:space="preserve">   </w:t>
      </w:r>
      <w:r w:rsidR="00200A67" w:rsidRPr="00064BAB">
        <w:rPr>
          <w:sz w:val="24"/>
          <w:szCs w:val="24"/>
        </w:rPr>
        <w:t xml:space="preserve">(далее - Администрация). </w:t>
      </w:r>
    </w:p>
    <w:p w:rsidR="00200A67" w:rsidRPr="00064BAB" w:rsidRDefault="00A67065" w:rsidP="00D1054C">
      <w:pPr>
        <w:tabs>
          <w:tab w:val="left" w:pos="500"/>
        </w:tabs>
        <w:ind w:firstLine="709"/>
        <w:contextualSpacing/>
        <w:jc w:val="both"/>
        <w:rPr>
          <w:sz w:val="24"/>
          <w:szCs w:val="24"/>
        </w:rPr>
      </w:pPr>
      <w:r w:rsidRPr="00064BAB">
        <w:rPr>
          <w:sz w:val="24"/>
          <w:szCs w:val="24"/>
        </w:rPr>
        <w:t>1.</w:t>
      </w:r>
      <w:r w:rsidR="00200A67" w:rsidRPr="00064BAB">
        <w:rPr>
          <w:sz w:val="24"/>
          <w:szCs w:val="24"/>
        </w:rPr>
        <w:t>2.2. Структурным подразделением, ответственными за предоставление муниципальной  услуги, я</w:t>
      </w:r>
      <w:r w:rsidR="00D1054C">
        <w:rPr>
          <w:sz w:val="24"/>
          <w:szCs w:val="24"/>
        </w:rPr>
        <w:t>вляется  специалист администрации</w:t>
      </w:r>
      <w:proofErr w:type="gramStart"/>
      <w:r w:rsidR="00D1054C">
        <w:rPr>
          <w:sz w:val="24"/>
          <w:szCs w:val="24"/>
        </w:rPr>
        <w:t>.</w:t>
      </w:r>
      <w:proofErr w:type="gramEnd"/>
      <w:r w:rsidR="00D1054C">
        <w:rPr>
          <w:sz w:val="24"/>
          <w:szCs w:val="24"/>
        </w:rPr>
        <w:t xml:space="preserve"> (</w:t>
      </w:r>
      <w:proofErr w:type="gramStart"/>
      <w:r w:rsidR="00D1054C">
        <w:rPr>
          <w:sz w:val="24"/>
          <w:szCs w:val="24"/>
        </w:rPr>
        <w:t>д</w:t>
      </w:r>
      <w:proofErr w:type="gramEnd"/>
      <w:r w:rsidR="00D1054C">
        <w:rPr>
          <w:sz w:val="24"/>
          <w:szCs w:val="24"/>
        </w:rPr>
        <w:t>алее – специалист</w:t>
      </w:r>
      <w:r w:rsidR="00200A67" w:rsidRPr="00064BAB">
        <w:rPr>
          <w:sz w:val="24"/>
          <w:szCs w:val="24"/>
        </w:rPr>
        <w:t>).</w:t>
      </w:r>
    </w:p>
    <w:p w:rsidR="00200A67" w:rsidRPr="00064BAB"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 xml:space="preserve">3. Информация о месте нахождения и графике работы </w:t>
      </w:r>
      <w:r w:rsidR="00D1054C">
        <w:rPr>
          <w:sz w:val="24"/>
          <w:szCs w:val="24"/>
        </w:rPr>
        <w:t>администрации</w:t>
      </w:r>
      <w:r w:rsidR="00200A67" w:rsidRPr="00064BAB">
        <w:rPr>
          <w:sz w:val="24"/>
          <w:szCs w:val="24"/>
        </w:rPr>
        <w:t>.</w:t>
      </w:r>
    </w:p>
    <w:p w:rsidR="00D1054C" w:rsidRPr="000D55F8" w:rsidRDefault="00200A67" w:rsidP="00D1054C">
      <w:pPr>
        <w:widowControl w:val="0"/>
        <w:tabs>
          <w:tab w:val="left" w:pos="142"/>
          <w:tab w:val="left" w:pos="284"/>
        </w:tabs>
        <w:autoSpaceDE w:val="0"/>
        <w:autoSpaceDN w:val="0"/>
        <w:adjustRightInd w:val="0"/>
        <w:jc w:val="both"/>
        <w:rPr>
          <w:sz w:val="22"/>
          <w:szCs w:val="22"/>
        </w:rPr>
      </w:pPr>
      <w:r w:rsidRPr="00064BAB">
        <w:rPr>
          <w:sz w:val="24"/>
          <w:szCs w:val="24"/>
        </w:rPr>
        <w:t>Место нахождения его почтовый адрес:</w:t>
      </w:r>
      <w:r w:rsidR="00663CE8" w:rsidRPr="00064BAB">
        <w:rPr>
          <w:sz w:val="24"/>
          <w:szCs w:val="24"/>
        </w:rPr>
        <w:t xml:space="preserve"> </w:t>
      </w:r>
      <w:proofErr w:type="gramStart"/>
      <w:r w:rsidR="00D1054C" w:rsidRPr="000D55F8">
        <w:rPr>
          <w:sz w:val="22"/>
          <w:szCs w:val="22"/>
        </w:rPr>
        <w:t xml:space="preserve">Место нахождения  Ленинградская область, </w:t>
      </w:r>
      <w:proofErr w:type="spellStart"/>
      <w:r w:rsidR="00D1054C" w:rsidRPr="000D55F8">
        <w:rPr>
          <w:sz w:val="22"/>
          <w:szCs w:val="22"/>
        </w:rPr>
        <w:t>Приозерский</w:t>
      </w:r>
      <w:proofErr w:type="spellEnd"/>
      <w:r w:rsidR="00D1054C" w:rsidRPr="000D55F8">
        <w:rPr>
          <w:sz w:val="22"/>
          <w:szCs w:val="22"/>
        </w:rPr>
        <w:t xml:space="preserve"> район, п. Петровское, ул. Шоссейная, д. 22;</w:t>
      </w:r>
      <w:proofErr w:type="gramEnd"/>
    </w:p>
    <w:p w:rsidR="00D1054C" w:rsidRPr="000D55F8" w:rsidRDefault="00D1054C" w:rsidP="00D1054C">
      <w:pPr>
        <w:widowControl w:val="0"/>
        <w:tabs>
          <w:tab w:val="left" w:pos="142"/>
          <w:tab w:val="left" w:pos="284"/>
        </w:tabs>
        <w:autoSpaceDE w:val="0"/>
        <w:autoSpaceDN w:val="0"/>
        <w:adjustRightInd w:val="0"/>
        <w:jc w:val="both"/>
        <w:rPr>
          <w:sz w:val="22"/>
          <w:szCs w:val="22"/>
        </w:rPr>
      </w:pPr>
      <w:r w:rsidRPr="000D55F8">
        <w:rPr>
          <w:sz w:val="22"/>
          <w:szCs w:val="22"/>
        </w:rPr>
        <w:t xml:space="preserve">Справочные телефоны </w:t>
      </w:r>
      <w:r>
        <w:rPr>
          <w:sz w:val="22"/>
          <w:szCs w:val="22"/>
        </w:rPr>
        <w:t>а</w:t>
      </w:r>
      <w:r w:rsidRPr="000D55F8">
        <w:rPr>
          <w:sz w:val="22"/>
          <w:szCs w:val="22"/>
        </w:rPr>
        <w:t>дминистрации: телефон 8(81379) 66217;</w:t>
      </w:r>
    </w:p>
    <w:p w:rsidR="00D1054C" w:rsidRPr="000D55F8" w:rsidRDefault="00D1054C" w:rsidP="00D1054C">
      <w:pPr>
        <w:widowControl w:val="0"/>
        <w:tabs>
          <w:tab w:val="left" w:pos="142"/>
          <w:tab w:val="left" w:pos="284"/>
        </w:tabs>
        <w:autoSpaceDE w:val="0"/>
        <w:autoSpaceDN w:val="0"/>
        <w:adjustRightInd w:val="0"/>
        <w:jc w:val="both"/>
        <w:rPr>
          <w:sz w:val="22"/>
          <w:szCs w:val="22"/>
        </w:rPr>
      </w:pPr>
      <w:r w:rsidRPr="000D55F8">
        <w:rPr>
          <w:sz w:val="22"/>
          <w:szCs w:val="22"/>
        </w:rPr>
        <w:t>Факс:8(81379)66190</w:t>
      </w:r>
      <w:proofErr w:type="gramStart"/>
      <w:r w:rsidRPr="000D55F8">
        <w:rPr>
          <w:sz w:val="22"/>
          <w:szCs w:val="22"/>
        </w:rPr>
        <w:t xml:space="preserve"> ;</w:t>
      </w:r>
      <w:proofErr w:type="gramEnd"/>
    </w:p>
    <w:p w:rsidR="00D1054C" w:rsidRPr="000D55F8" w:rsidRDefault="00D1054C" w:rsidP="00D1054C">
      <w:pPr>
        <w:widowControl w:val="0"/>
        <w:tabs>
          <w:tab w:val="left" w:pos="142"/>
          <w:tab w:val="left" w:pos="284"/>
        </w:tabs>
        <w:autoSpaceDE w:val="0"/>
        <w:autoSpaceDN w:val="0"/>
        <w:adjustRightInd w:val="0"/>
        <w:jc w:val="both"/>
        <w:rPr>
          <w:sz w:val="22"/>
          <w:szCs w:val="22"/>
        </w:rPr>
      </w:pPr>
      <w:r>
        <w:rPr>
          <w:sz w:val="22"/>
          <w:szCs w:val="22"/>
        </w:rPr>
        <w:t>Адрес электронной почты а</w:t>
      </w:r>
      <w:r w:rsidRPr="000D55F8">
        <w:rPr>
          <w:sz w:val="22"/>
          <w:szCs w:val="22"/>
        </w:rPr>
        <w:t xml:space="preserve">дминистрации: </w:t>
      </w:r>
      <w:proofErr w:type="spellStart"/>
      <w:r w:rsidRPr="000D55F8">
        <w:rPr>
          <w:sz w:val="22"/>
          <w:szCs w:val="22"/>
          <w:lang w:val="en-US"/>
        </w:rPr>
        <w:t>petrovckoe</w:t>
      </w:r>
      <w:proofErr w:type="spellEnd"/>
      <w:r w:rsidRPr="000D55F8">
        <w:rPr>
          <w:sz w:val="22"/>
          <w:szCs w:val="22"/>
        </w:rPr>
        <w:t>@</w:t>
      </w:r>
      <w:proofErr w:type="spellStart"/>
      <w:r w:rsidRPr="000D55F8">
        <w:rPr>
          <w:sz w:val="22"/>
          <w:szCs w:val="22"/>
          <w:lang w:val="en-US"/>
        </w:rPr>
        <w:t>yandex</w:t>
      </w:r>
      <w:proofErr w:type="spellEnd"/>
      <w:r w:rsidRPr="000D55F8">
        <w:rPr>
          <w:sz w:val="22"/>
          <w:szCs w:val="22"/>
        </w:rPr>
        <w:t>.</w:t>
      </w:r>
      <w:proofErr w:type="spellStart"/>
      <w:r w:rsidRPr="000D55F8">
        <w:rPr>
          <w:sz w:val="22"/>
          <w:szCs w:val="22"/>
          <w:lang w:val="en-US"/>
        </w:rPr>
        <w:t>ru</w:t>
      </w:r>
      <w:proofErr w:type="spellEnd"/>
      <w:r w:rsidRPr="000D55F8">
        <w:rPr>
          <w:sz w:val="22"/>
          <w:szCs w:val="22"/>
        </w:rPr>
        <w:t>;</w:t>
      </w:r>
    </w:p>
    <w:p w:rsidR="00D1054C" w:rsidRPr="000D55F8" w:rsidRDefault="00D1054C" w:rsidP="00D1054C">
      <w:pPr>
        <w:tabs>
          <w:tab w:val="left" w:pos="142"/>
          <w:tab w:val="left" w:pos="284"/>
        </w:tabs>
        <w:jc w:val="right"/>
        <w:rPr>
          <w:sz w:val="22"/>
          <w:szCs w:val="22"/>
        </w:rPr>
      </w:pPr>
    </w:p>
    <w:p w:rsidR="00D1054C" w:rsidRPr="000D55F8" w:rsidRDefault="00D1054C" w:rsidP="00D1054C">
      <w:pPr>
        <w:tabs>
          <w:tab w:val="left" w:pos="142"/>
          <w:tab w:val="left" w:pos="284"/>
        </w:tabs>
        <w:rPr>
          <w:sz w:val="22"/>
          <w:szCs w:val="22"/>
        </w:rPr>
      </w:pPr>
      <w:r w:rsidRPr="000D55F8">
        <w:rPr>
          <w:sz w:val="22"/>
          <w:szCs w:val="22"/>
        </w:rPr>
        <w:t xml:space="preserve">График работы </w:t>
      </w:r>
      <w:r>
        <w:rPr>
          <w:sz w:val="22"/>
          <w:szCs w:val="22"/>
        </w:rPr>
        <w:t>а</w:t>
      </w:r>
      <w:r w:rsidRPr="000D55F8">
        <w:rPr>
          <w:sz w:val="22"/>
          <w:szCs w:val="22"/>
        </w:rPr>
        <w:t>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D1054C" w:rsidRPr="000D55F8" w:rsidTr="007106E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1054C" w:rsidRPr="000D55F8" w:rsidRDefault="00D1054C" w:rsidP="00D1054C">
            <w:pPr>
              <w:tabs>
                <w:tab w:val="left" w:pos="142"/>
                <w:tab w:val="left" w:pos="284"/>
              </w:tabs>
              <w:rPr>
                <w:sz w:val="22"/>
                <w:szCs w:val="22"/>
              </w:rPr>
            </w:pPr>
            <w:r>
              <w:rPr>
                <w:sz w:val="22"/>
                <w:szCs w:val="22"/>
              </w:rPr>
              <w:t>Дни недели, время работы а</w:t>
            </w:r>
            <w:r w:rsidRPr="000D55F8">
              <w:rPr>
                <w:sz w:val="22"/>
                <w:szCs w:val="22"/>
              </w:rPr>
              <w:t>дминистрации</w:t>
            </w:r>
          </w:p>
        </w:tc>
      </w:tr>
      <w:tr w:rsidR="00D1054C" w:rsidRPr="000D55F8" w:rsidTr="007106EA">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Дни недели</w:t>
            </w:r>
          </w:p>
        </w:tc>
        <w:tc>
          <w:tcPr>
            <w:tcW w:w="5103"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Время</w:t>
            </w:r>
          </w:p>
        </w:tc>
      </w:tr>
      <w:tr w:rsidR="00D1054C" w:rsidRPr="000D55F8" w:rsidTr="007106EA">
        <w:trPr>
          <w:tblCellSpacing w:w="5" w:type="nil"/>
        </w:trPr>
        <w:tc>
          <w:tcPr>
            <w:tcW w:w="4962" w:type="dxa"/>
            <w:tcBorders>
              <w:top w:val="single" w:sz="4" w:space="0" w:color="auto"/>
              <w:left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Понедельник, вторник, среда, четверг</w:t>
            </w:r>
          </w:p>
        </w:tc>
        <w:tc>
          <w:tcPr>
            <w:tcW w:w="5103" w:type="dxa"/>
            <w:tcBorders>
              <w:top w:val="single" w:sz="4" w:space="0" w:color="auto"/>
              <w:left w:val="single" w:sz="4" w:space="0" w:color="auto"/>
              <w:right w:val="single" w:sz="4" w:space="0" w:color="auto"/>
            </w:tcBorders>
          </w:tcPr>
          <w:p w:rsidR="00D1054C" w:rsidRPr="000D55F8" w:rsidRDefault="00D1054C" w:rsidP="007106EA">
            <w:pPr>
              <w:tabs>
                <w:tab w:val="left" w:pos="142"/>
                <w:tab w:val="left" w:pos="284"/>
              </w:tabs>
              <w:ind w:right="-75"/>
              <w:rPr>
                <w:sz w:val="22"/>
                <w:szCs w:val="22"/>
              </w:rPr>
            </w:pPr>
            <w:r w:rsidRPr="000D55F8">
              <w:rPr>
                <w:sz w:val="22"/>
                <w:szCs w:val="22"/>
              </w:rPr>
              <w:t>с 09.00 до 18.00, перерыв с 13.00 до 14.00</w:t>
            </w:r>
          </w:p>
        </w:tc>
      </w:tr>
      <w:tr w:rsidR="00D1054C" w:rsidRPr="000D55F8" w:rsidTr="007106EA">
        <w:trPr>
          <w:tblCellSpacing w:w="5" w:type="nil"/>
        </w:trPr>
        <w:tc>
          <w:tcPr>
            <w:tcW w:w="4962" w:type="dxa"/>
            <w:tcBorders>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Пятница</w:t>
            </w:r>
          </w:p>
          <w:p w:rsidR="00D1054C" w:rsidRPr="000D55F8" w:rsidRDefault="00D1054C" w:rsidP="007106EA">
            <w:pPr>
              <w:tabs>
                <w:tab w:val="left" w:pos="142"/>
                <w:tab w:val="left" w:pos="284"/>
              </w:tabs>
              <w:rPr>
                <w:sz w:val="22"/>
                <w:szCs w:val="22"/>
              </w:rPr>
            </w:pPr>
            <w:r w:rsidRPr="000D55F8">
              <w:rPr>
                <w:sz w:val="22"/>
                <w:szCs w:val="22"/>
              </w:rPr>
              <w:t>Суббота, воскресенье</w:t>
            </w:r>
          </w:p>
        </w:tc>
        <w:tc>
          <w:tcPr>
            <w:tcW w:w="5103" w:type="dxa"/>
            <w:tcBorders>
              <w:left w:val="single" w:sz="4" w:space="0" w:color="auto"/>
              <w:bottom w:val="single" w:sz="4" w:space="0" w:color="auto"/>
              <w:right w:val="single" w:sz="4" w:space="0" w:color="auto"/>
            </w:tcBorders>
          </w:tcPr>
          <w:p w:rsidR="00D1054C" w:rsidRPr="000D55F8" w:rsidRDefault="00D1054C" w:rsidP="007106EA">
            <w:pPr>
              <w:tabs>
                <w:tab w:val="left" w:pos="142"/>
                <w:tab w:val="left" w:pos="284"/>
              </w:tabs>
              <w:ind w:right="-75"/>
              <w:rPr>
                <w:sz w:val="22"/>
                <w:szCs w:val="22"/>
              </w:rPr>
            </w:pPr>
            <w:r w:rsidRPr="000D55F8">
              <w:rPr>
                <w:sz w:val="22"/>
                <w:szCs w:val="22"/>
              </w:rPr>
              <w:t>с 09.00 до 17.00, перерыв с 13.00 до 14.00</w:t>
            </w:r>
          </w:p>
          <w:p w:rsidR="00D1054C" w:rsidRPr="000D55F8" w:rsidRDefault="00D1054C" w:rsidP="007106EA">
            <w:pPr>
              <w:tabs>
                <w:tab w:val="left" w:pos="142"/>
                <w:tab w:val="left" w:pos="284"/>
              </w:tabs>
              <w:rPr>
                <w:sz w:val="22"/>
                <w:szCs w:val="22"/>
              </w:rPr>
            </w:pPr>
            <w:r w:rsidRPr="000D55F8">
              <w:rPr>
                <w:sz w:val="22"/>
                <w:szCs w:val="22"/>
              </w:rPr>
              <w:t>Выходные</w:t>
            </w:r>
          </w:p>
        </w:tc>
      </w:tr>
    </w:tbl>
    <w:p w:rsidR="00D1054C" w:rsidRPr="000D55F8" w:rsidRDefault="00D1054C" w:rsidP="00D1054C">
      <w:pPr>
        <w:tabs>
          <w:tab w:val="left" w:pos="142"/>
          <w:tab w:val="left" w:pos="284"/>
        </w:tabs>
        <w:jc w:val="right"/>
        <w:rPr>
          <w:sz w:val="22"/>
          <w:szCs w:val="22"/>
        </w:rPr>
      </w:pPr>
    </w:p>
    <w:p w:rsidR="00D1054C" w:rsidRPr="000D55F8" w:rsidRDefault="00D1054C" w:rsidP="00D1054C">
      <w:pPr>
        <w:tabs>
          <w:tab w:val="left" w:pos="142"/>
          <w:tab w:val="left" w:pos="284"/>
        </w:tabs>
        <w:rPr>
          <w:sz w:val="22"/>
          <w:szCs w:val="22"/>
        </w:rPr>
      </w:pPr>
      <w:r w:rsidRPr="000D55F8">
        <w:rPr>
          <w:sz w:val="22"/>
          <w:szCs w:val="22"/>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D1054C" w:rsidRPr="000D55F8" w:rsidTr="007106E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Дни недели, вр</w:t>
            </w:r>
            <w:r>
              <w:rPr>
                <w:sz w:val="22"/>
                <w:szCs w:val="22"/>
              </w:rPr>
              <w:t>емя работы канцелярии а</w:t>
            </w:r>
            <w:r w:rsidRPr="000D55F8">
              <w:rPr>
                <w:sz w:val="22"/>
                <w:szCs w:val="22"/>
              </w:rPr>
              <w:t>дминистрации</w:t>
            </w:r>
          </w:p>
        </w:tc>
      </w:tr>
      <w:tr w:rsidR="00D1054C" w:rsidRPr="000D55F8" w:rsidTr="007106EA">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Дни недели</w:t>
            </w:r>
          </w:p>
        </w:tc>
        <w:tc>
          <w:tcPr>
            <w:tcW w:w="5103"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Время</w:t>
            </w:r>
          </w:p>
        </w:tc>
      </w:tr>
      <w:tr w:rsidR="00D1054C" w:rsidRPr="000D55F8" w:rsidTr="007106EA">
        <w:trPr>
          <w:tblCellSpacing w:w="5" w:type="nil"/>
        </w:trPr>
        <w:tc>
          <w:tcPr>
            <w:tcW w:w="4962" w:type="dxa"/>
            <w:tcBorders>
              <w:top w:val="single" w:sz="4" w:space="0" w:color="auto"/>
              <w:left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Понедельник, вторник, среда, четверг</w:t>
            </w:r>
          </w:p>
        </w:tc>
        <w:tc>
          <w:tcPr>
            <w:tcW w:w="5103" w:type="dxa"/>
            <w:tcBorders>
              <w:top w:val="single" w:sz="4" w:space="0" w:color="auto"/>
              <w:left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с 09.00 до 18.00, перерыв с 13.00 до14.00</w:t>
            </w:r>
          </w:p>
        </w:tc>
      </w:tr>
      <w:tr w:rsidR="00D1054C" w:rsidRPr="000D55F8" w:rsidTr="007106EA">
        <w:trPr>
          <w:tblCellSpacing w:w="5" w:type="nil"/>
        </w:trPr>
        <w:tc>
          <w:tcPr>
            <w:tcW w:w="4962" w:type="dxa"/>
            <w:tcBorders>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Пятница</w:t>
            </w:r>
          </w:p>
          <w:p w:rsidR="00D1054C" w:rsidRPr="000D55F8" w:rsidRDefault="00D1054C" w:rsidP="007106EA">
            <w:pPr>
              <w:tabs>
                <w:tab w:val="left" w:pos="142"/>
                <w:tab w:val="left" w:pos="284"/>
              </w:tabs>
              <w:rPr>
                <w:sz w:val="22"/>
                <w:szCs w:val="22"/>
              </w:rPr>
            </w:pPr>
            <w:r w:rsidRPr="000D55F8">
              <w:rPr>
                <w:sz w:val="22"/>
                <w:szCs w:val="22"/>
              </w:rPr>
              <w:t>Суббота, воскресенье</w:t>
            </w:r>
          </w:p>
        </w:tc>
        <w:tc>
          <w:tcPr>
            <w:tcW w:w="5103" w:type="dxa"/>
            <w:tcBorders>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с 09.00 до 17.00, перерыв с 13.00 до14.00</w:t>
            </w:r>
          </w:p>
          <w:p w:rsidR="00D1054C" w:rsidRPr="000D55F8" w:rsidRDefault="00D1054C" w:rsidP="007106EA">
            <w:pPr>
              <w:tabs>
                <w:tab w:val="left" w:pos="142"/>
                <w:tab w:val="left" w:pos="284"/>
              </w:tabs>
              <w:rPr>
                <w:sz w:val="22"/>
                <w:szCs w:val="22"/>
              </w:rPr>
            </w:pPr>
            <w:r w:rsidRPr="000D55F8">
              <w:rPr>
                <w:sz w:val="22"/>
                <w:szCs w:val="22"/>
              </w:rPr>
              <w:t>Выходные</w:t>
            </w:r>
          </w:p>
        </w:tc>
      </w:tr>
    </w:tbl>
    <w:p w:rsidR="00D1054C" w:rsidRPr="000D55F8" w:rsidRDefault="00D1054C" w:rsidP="00D1054C">
      <w:pPr>
        <w:tabs>
          <w:tab w:val="left" w:pos="142"/>
          <w:tab w:val="left" w:pos="284"/>
        </w:tabs>
        <w:rPr>
          <w:sz w:val="22"/>
          <w:szCs w:val="22"/>
        </w:rPr>
      </w:pPr>
      <w:r w:rsidRPr="000D55F8">
        <w:rPr>
          <w:sz w:val="22"/>
          <w:szCs w:val="22"/>
        </w:rPr>
        <w:t>Продолжительность рабочего дня, непосредственно предшествующего нерабочему праздничному дню, уменьшается на один час.</w:t>
      </w:r>
    </w:p>
    <w:p w:rsidR="00D1054C" w:rsidRDefault="00A67065" w:rsidP="0083565C">
      <w:pPr>
        <w:widowControl w:val="0"/>
        <w:autoSpaceDE w:val="0"/>
        <w:autoSpaceDN w:val="0"/>
        <w:adjustRightInd w:val="0"/>
        <w:ind w:firstLine="709"/>
        <w:jc w:val="both"/>
        <w:rPr>
          <w:sz w:val="24"/>
          <w:szCs w:val="24"/>
        </w:rPr>
      </w:pPr>
      <w:r w:rsidRPr="00064BAB">
        <w:rPr>
          <w:sz w:val="24"/>
          <w:szCs w:val="24"/>
        </w:rPr>
        <w:t>1.</w:t>
      </w:r>
      <w:r w:rsidR="00200A67" w:rsidRPr="00064BAB">
        <w:rPr>
          <w:sz w:val="24"/>
          <w:szCs w:val="24"/>
        </w:rPr>
        <w:t xml:space="preserve">4. Адрес электронной почты </w:t>
      </w:r>
      <w:r w:rsidR="00D1054C">
        <w:rPr>
          <w:sz w:val="24"/>
          <w:szCs w:val="24"/>
        </w:rPr>
        <w:t>администрации</w:t>
      </w:r>
      <w:r w:rsidR="00200A67" w:rsidRPr="00064BAB">
        <w:rPr>
          <w:sz w:val="24"/>
          <w:szCs w:val="24"/>
        </w:rPr>
        <w:t xml:space="preserve">: </w:t>
      </w:r>
      <w:proofErr w:type="spellStart"/>
      <w:r w:rsidR="00D1054C" w:rsidRPr="000D55F8">
        <w:rPr>
          <w:sz w:val="22"/>
          <w:szCs w:val="22"/>
          <w:lang w:val="en-US"/>
        </w:rPr>
        <w:t>petrovckoe</w:t>
      </w:r>
      <w:proofErr w:type="spellEnd"/>
      <w:r w:rsidR="00D1054C" w:rsidRPr="000D55F8">
        <w:rPr>
          <w:sz w:val="22"/>
          <w:szCs w:val="22"/>
        </w:rPr>
        <w:t>@</w:t>
      </w:r>
      <w:proofErr w:type="spellStart"/>
      <w:r w:rsidR="00D1054C" w:rsidRPr="000D55F8">
        <w:rPr>
          <w:sz w:val="22"/>
          <w:szCs w:val="22"/>
          <w:lang w:val="en-US"/>
        </w:rPr>
        <w:t>yandex</w:t>
      </w:r>
      <w:proofErr w:type="spellEnd"/>
      <w:r w:rsidR="00D1054C" w:rsidRPr="000D55F8">
        <w:rPr>
          <w:sz w:val="22"/>
          <w:szCs w:val="22"/>
        </w:rPr>
        <w:t>.</w:t>
      </w:r>
      <w:proofErr w:type="spellStart"/>
      <w:r w:rsidR="00D1054C" w:rsidRPr="000D55F8">
        <w:rPr>
          <w:sz w:val="22"/>
          <w:szCs w:val="22"/>
          <w:lang w:val="en-US"/>
        </w:rPr>
        <w:t>ru</w:t>
      </w:r>
      <w:proofErr w:type="spellEnd"/>
      <w:r w:rsidR="00D1054C" w:rsidRPr="00064BAB">
        <w:rPr>
          <w:sz w:val="24"/>
          <w:szCs w:val="24"/>
        </w:rPr>
        <w:t xml:space="preserve"> </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200A67" w:rsidRPr="00064BAB">
        <w:rPr>
          <w:sz w:val="24"/>
          <w:szCs w:val="24"/>
        </w:rPr>
        <w:t>5. Адрес портала государственных и муниципальных услуг (функций) Ленинградской области: http://www.gu.lenobl.ru.</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1.6</w:t>
      </w:r>
      <w:r w:rsidR="00200A67" w:rsidRPr="00064BAB">
        <w:rPr>
          <w:sz w:val="24"/>
          <w:szCs w:val="24"/>
        </w:rPr>
        <w:t xml:space="preserve">. Адрес официального сайта Администрации: </w:t>
      </w:r>
      <w:proofErr w:type="spellStart"/>
      <w:r w:rsidR="00D1054C">
        <w:rPr>
          <w:sz w:val="24"/>
          <w:szCs w:val="24"/>
        </w:rPr>
        <w:t>петровскоесп</w:t>
      </w:r>
      <w:proofErr w:type="gramStart"/>
      <w:r w:rsidR="00D1054C">
        <w:rPr>
          <w:sz w:val="24"/>
          <w:szCs w:val="24"/>
        </w:rPr>
        <w:t>.р</w:t>
      </w:r>
      <w:proofErr w:type="gramEnd"/>
      <w:r w:rsidR="00D1054C">
        <w:rPr>
          <w:sz w:val="24"/>
          <w:szCs w:val="24"/>
        </w:rPr>
        <w:t>ф</w:t>
      </w:r>
      <w:proofErr w:type="spellEnd"/>
    </w:p>
    <w:p w:rsidR="00AC7D4D" w:rsidRPr="00064BAB" w:rsidRDefault="00A67065" w:rsidP="00AC7D4D">
      <w:pPr>
        <w:ind w:firstLine="709"/>
        <w:contextualSpacing/>
        <w:jc w:val="both"/>
        <w:rPr>
          <w:bCs/>
          <w:sz w:val="24"/>
          <w:szCs w:val="24"/>
        </w:rPr>
      </w:pPr>
      <w:r w:rsidRPr="00064BAB">
        <w:rPr>
          <w:sz w:val="24"/>
          <w:szCs w:val="24"/>
        </w:rPr>
        <w:t>1.</w:t>
      </w:r>
      <w:r w:rsidR="00200A67" w:rsidRPr="00064BAB">
        <w:rPr>
          <w:sz w:val="24"/>
          <w:szCs w:val="24"/>
        </w:rPr>
        <w:t xml:space="preserve">7. </w:t>
      </w:r>
      <w:r w:rsidR="00AC7D4D" w:rsidRPr="00064BAB">
        <w:rPr>
          <w:bCs/>
          <w:sz w:val="24"/>
          <w:szCs w:val="24"/>
        </w:rPr>
        <w:t xml:space="preserve">Муниципальная услуга может быть предоставлена при обращении в </w:t>
      </w:r>
      <w:r w:rsidR="006341A0" w:rsidRPr="00064BAB">
        <w:rPr>
          <w:bCs/>
          <w:sz w:val="24"/>
          <w:szCs w:val="24"/>
        </w:rPr>
        <w:t xml:space="preserve">многофункциональный центр </w:t>
      </w:r>
      <w:r w:rsidR="007F4271" w:rsidRPr="00064BAB">
        <w:rPr>
          <w:bCs/>
          <w:sz w:val="24"/>
          <w:szCs w:val="24"/>
        </w:rPr>
        <w:t xml:space="preserve">предоставления государственных и муниципальных услуг </w:t>
      </w:r>
      <w:r w:rsidR="006341A0" w:rsidRPr="00064BAB">
        <w:rPr>
          <w:bCs/>
          <w:sz w:val="24"/>
          <w:szCs w:val="24"/>
        </w:rPr>
        <w:t xml:space="preserve">(далее – </w:t>
      </w:r>
      <w:r w:rsidR="00AC7D4D" w:rsidRPr="00064BAB">
        <w:rPr>
          <w:bCs/>
          <w:sz w:val="24"/>
          <w:szCs w:val="24"/>
        </w:rPr>
        <w:t>МФЦ</w:t>
      </w:r>
      <w:r w:rsidR="006341A0" w:rsidRPr="00064BAB">
        <w:rPr>
          <w:bCs/>
          <w:sz w:val="24"/>
          <w:szCs w:val="24"/>
        </w:rPr>
        <w:t>)</w:t>
      </w:r>
      <w:r w:rsidR="00AC7D4D" w:rsidRPr="00064BAB">
        <w:rPr>
          <w:bCs/>
          <w:sz w:val="24"/>
          <w:szCs w:val="24"/>
        </w:rPr>
        <w:t>. Заявители представляют документы в МФЦ путем личной подачи документов.</w:t>
      </w:r>
    </w:p>
    <w:p w:rsidR="00AC7D4D" w:rsidRPr="00064BAB" w:rsidRDefault="00AC7D4D" w:rsidP="00AC7D4D">
      <w:pPr>
        <w:ind w:firstLine="709"/>
        <w:contextualSpacing/>
        <w:jc w:val="both"/>
        <w:rPr>
          <w:bCs/>
          <w:sz w:val="24"/>
          <w:szCs w:val="24"/>
        </w:rPr>
      </w:pPr>
      <w:r w:rsidRPr="00064BAB">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064BAB" w:rsidRDefault="00BD6634" w:rsidP="00BD6634">
      <w:pPr>
        <w:ind w:firstLine="709"/>
        <w:jc w:val="both"/>
        <w:rPr>
          <w:sz w:val="24"/>
          <w:szCs w:val="24"/>
          <w:shd w:val="clear" w:color="auto" w:fill="FFFFFF"/>
        </w:rPr>
      </w:pPr>
      <w:r w:rsidRPr="00064BAB">
        <w:rPr>
          <w:sz w:val="24"/>
          <w:szCs w:val="24"/>
          <w:shd w:val="clear" w:color="auto" w:fill="FFFFFF"/>
        </w:rPr>
        <w:lastRenderedPageBreak/>
        <w:t xml:space="preserve">Информация о местах нахождения, графике работы, </w:t>
      </w:r>
      <w:r w:rsidRPr="00064BAB">
        <w:rPr>
          <w:rFonts w:eastAsia="Calibri"/>
          <w:sz w:val="24"/>
          <w:szCs w:val="24"/>
        </w:rPr>
        <w:t xml:space="preserve">справочных телефонах и режимах работы филиалов МФЦ содержится на сайте МФЦ Ленинградской области: </w:t>
      </w:r>
      <w:r w:rsidRPr="00064BAB">
        <w:rPr>
          <w:rFonts w:eastAsia="Calibri"/>
          <w:sz w:val="24"/>
          <w:szCs w:val="24"/>
          <w:u w:val="single"/>
          <w:lang w:val="en-US"/>
        </w:rPr>
        <w:t>www</w:t>
      </w:r>
      <w:r w:rsidRPr="00064BAB">
        <w:rPr>
          <w:rFonts w:eastAsia="Calibri"/>
          <w:sz w:val="24"/>
          <w:szCs w:val="24"/>
          <w:u w:val="single"/>
        </w:rPr>
        <w:t>.mfc47.ru</w:t>
      </w:r>
      <w:r w:rsidRPr="00064BAB">
        <w:rPr>
          <w:rFonts w:eastAsia="Calibri"/>
          <w:sz w:val="24"/>
          <w:szCs w:val="24"/>
        </w:rPr>
        <w:t>.</w:t>
      </w:r>
    </w:p>
    <w:p w:rsidR="004B4516" w:rsidRPr="00064BAB" w:rsidRDefault="00C376E1" w:rsidP="004B4516">
      <w:pPr>
        <w:ind w:firstLine="709"/>
        <w:jc w:val="both"/>
        <w:rPr>
          <w:sz w:val="24"/>
          <w:szCs w:val="24"/>
          <w:lang w:eastAsia="ru-RU"/>
        </w:rPr>
      </w:pPr>
      <w:r w:rsidRPr="00064BAB">
        <w:rPr>
          <w:sz w:val="24"/>
          <w:szCs w:val="24"/>
          <w:lang w:eastAsia="ru-RU"/>
        </w:rPr>
        <w:t xml:space="preserve">1.8. </w:t>
      </w:r>
      <w:r w:rsidR="004B4516" w:rsidRPr="00064BAB">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064BAB">
        <w:rPr>
          <w:sz w:val="24"/>
          <w:szCs w:val="24"/>
          <w:lang w:eastAsia="ru-RU"/>
        </w:rPr>
        <w:t xml:space="preserve">ых услуг Ленинградской </w:t>
      </w:r>
      <w:r w:rsidR="00D512EE" w:rsidRPr="00064BAB">
        <w:rPr>
          <w:sz w:val="24"/>
          <w:szCs w:val="24"/>
          <w:lang w:eastAsia="ru-RU"/>
        </w:rPr>
        <w:t>области</w:t>
      </w:r>
      <w:r w:rsidRPr="00064BAB">
        <w:rPr>
          <w:sz w:val="24"/>
          <w:szCs w:val="24"/>
          <w:lang w:eastAsia="ru-RU"/>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Порядок получения заявителями информации по вопросам предоставления муниципальной  услуги.</w:t>
      </w:r>
    </w:p>
    <w:p w:rsidR="00AC7D4D"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.1. </w:t>
      </w:r>
      <w:r w:rsidR="00AC7D4D" w:rsidRPr="00064BAB">
        <w:rPr>
          <w:sz w:val="24"/>
          <w:szCs w:val="24"/>
        </w:rPr>
        <w:t>Информирование о предоставлении муниципальной услуги осуществляется в устной, письменной и электронной форме.</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по телефону;</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почтовой связью;</w:t>
      </w:r>
    </w:p>
    <w:p w:rsidR="00200A67" w:rsidRPr="00064BAB" w:rsidRDefault="00200A67" w:rsidP="00EC2AFD">
      <w:pPr>
        <w:widowControl w:val="0"/>
        <w:autoSpaceDE w:val="0"/>
        <w:autoSpaceDN w:val="0"/>
        <w:adjustRightInd w:val="0"/>
        <w:ind w:firstLine="709"/>
        <w:jc w:val="both"/>
        <w:rPr>
          <w:sz w:val="24"/>
          <w:szCs w:val="24"/>
        </w:rPr>
      </w:pPr>
      <w:r w:rsidRPr="00064BAB">
        <w:rPr>
          <w:sz w:val="24"/>
          <w:szCs w:val="24"/>
        </w:rPr>
        <w:t xml:space="preserve">- </w:t>
      </w:r>
      <w:r w:rsidR="00EC2AFD" w:rsidRPr="00064BAB">
        <w:rPr>
          <w:sz w:val="24"/>
          <w:szCs w:val="24"/>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при личном обращении;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w:t>
      </w:r>
      <w:r w:rsidR="006341A0" w:rsidRPr="00064BAB">
        <w:rPr>
          <w:sz w:val="24"/>
          <w:szCs w:val="24"/>
        </w:rPr>
        <w:t>официальном сайте Администрации</w:t>
      </w:r>
      <w:r w:rsidRPr="00064BAB">
        <w:rPr>
          <w:sz w:val="24"/>
          <w:szCs w:val="24"/>
        </w:rPr>
        <w:t>;</w:t>
      </w:r>
    </w:p>
    <w:p w:rsidR="00D512EE"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w:t>
      </w:r>
      <w:r w:rsidR="004B4516" w:rsidRPr="00064BAB">
        <w:rPr>
          <w:sz w:val="24"/>
          <w:szCs w:val="24"/>
        </w:rPr>
        <w:t xml:space="preserve">Портале </w:t>
      </w:r>
      <w:r w:rsidRPr="00064BAB">
        <w:rPr>
          <w:sz w:val="24"/>
          <w:szCs w:val="24"/>
        </w:rPr>
        <w:t>государственных и муниципальных услуг (функций) Ленинградской области</w:t>
      </w:r>
      <w:r w:rsidR="004B4516" w:rsidRPr="00064BAB">
        <w:rPr>
          <w:sz w:val="24"/>
          <w:szCs w:val="24"/>
        </w:rPr>
        <w:t xml:space="preserve"> (</w:t>
      </w:r>
      <w:r w:rsidR="00737B4A" w:rsidRPr="00064BAB">
        <w:rPr>
          <w:sz w:val="24"/>
          <w:szCs w:val="24"/>
        </w:rPr>
        <w:t>далее – ПГУ ЛО)</w:t>
      </w:r>
      <w:r w:rsidRPr="00064BAB">
        <w:rPr>
          <w:sz w:val="24"/>
          <w:szCs w:val="24"/>
        </w:rPr>
        <w:t>;</w:t>
      </w:r>
    </w:p>
    <w:p w:rsidR="006D7CF4"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при обращении в  </w:t>
      </w:r>
      <w:r w:rsidR="006D7CF4" w:rsidRPr="00064BAB">
        <w:rPr>
          <w:sz w:val="24"/>
          <w:szCs w:val="24"/>
        </w:rPr>
        <w:t>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.2. При ответах на телефонные</w:t>
      </w:r>
      <w:r w:rsidR="00A761CD" w:rsidRPr="00064BAB">
        <w:rPr>
          <w:sz w:val="24"/>
          <w:szCs w:val="24"/>
        </w:rPr>
        <w:t xml:space="preserve"> звонки специалист</w:t>
      </w:r>
      <w:r w:rsidR="00200A67" w:rsidRPr="00064BAB">
        <w:rPr>
          <w:sz w:val="24"/>
          <w:szCs w:val="24"/>
        </w:rPr>
        <w:t xml:space="preserve">, должностное лицо </w:t>
      </w:r>
      <w:proofErr w:type="spellStart"/>
      <w:r w:rsidR="00D22512">
        <w:rPr>
          <w:sz w:val="24"/>
          <w:szCs w:val="24"/>
        </w:rPr>
        <w:t>Администрации</w:t>
      </w:r>
      <w:r w:rsidR="00200A67" w:rsidRPr="00064BAB">
        <w:rPr>
          <w:sz w:val="24"/>
          <w:szCs w:val="24"/>
        </w:rPr>
        <w:t>а</w:t>
      </w:r>
      <w:proofErr w:type="spellEnd"/>
      <w:r w:rsidR="00200A67" w:rsidRPr="00064BAB">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D22512">
        <w:rPr>
          <w:sz w:val="24"/>
          <w:szCs w:val="24"/>
        </w:rPr>
        <w:t>Администрации</w:t>
      </w:r>
      <w:r w:rsidR="00200A67" w:rsidRPr="00064BAB">
        <w:rPr>
          <w:sz w:val="24"/>
          <w:szCs w:val="24"/>
        </w:rPr>
        <w:t>. Время консультирования по телефону не должно превышать 1</w:t>
      </w:r>
      <w:r w:rsidR="00483E67" w:rsidRPr="00064BAB">
        <w:rPr>
          <w:sz w:val="24"/>
          <w:szCs w:val="24"/>
        </w:rPr>
        <w:t>5</w:t>
      </w:r>
      <w:r w:rsidR="00A761CD" w:rsidRPr="00064BAB">
        <w:rPr>
          <w:sz w:val="24"/>
          <w:szCs w:val="24"/>
        </w:rPr>
        <w:t xml:space="preserve"> минут. В случае если специалист</w:t>
      </w:r>
      <w:r w:rsidR="00200A67" w:rsidRPr="00064BAB">
        <w:rPr>
          <w:sz w:val="24"/>
          <w:szCs w:val="24"/>
        </w:rPr>
        <w:t xml:space="preserve">, должностное лицо </w:t>
      </w:r>
      <w:r w:rsidR="00D22512">
        <w:rPr>
          <w:sz w:val="24"/>
          <w:szCs w:val="24"/>
        </w:rPr>
        <w:t>Администрации</w:t>
      </w:r>
      <w:r w:rsidR="00200A67" w:rsidRPr="00064BAB">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.3. Почтовой связью ответ направляется в адрес заявителя в течение 5 рабочих дней со дня регистрации запроса в </w:t>
      </w:r>
      <w:r w:rsidR="00D22512">
        <w:rPr>
          <w:sz w:val="24"/>
          <w:szCs w:val="24"/>
        </w:rPr>
        <w:t>Администрации</w:t>
      </w:r>
      <w:r w:rsidR="00200A67" w:rsidRPr="00064BAB">
        <w:rPr>
          <w:sz w:val="24"/>
          <w:szCs w:val="24"/>
        </w:rPr>
        <w:t xml:space="preserve">. По электронной почте ответ направляется в адрес заявителя в течение 5 рабочих дней со дня регистрации запроса в </w:t>
      </w:r>
      <w:r w:rsidR="00D22512">
        <w:rPr>
          <w:sz w:val="24"/>
          <w:szCs w:val="24"/>
        </w:rPr>
        <w:t>Администрации</w:t>
      </w:r>
      <w:r w:rsidR="00200A67"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.4. Приём заявителей в </w:t>
      </w:r>
      <w:r w:rsidR="00D22512">
        <w:rPr>
          <w:sz w:val="24"/>
          <w:szCs w:val="24"/>
        </w:rPr>
        <w:t>Администрации</w:t>
      </w:r>
      <w:r w:rsidR="00200A67" w:rsidRPr="00064BAB">
        <w:rPr>
          <w:sz w:val="24"/>
          <w:szCs w:val="24"/>
        </w:rPr>
        <w:t xml:space="preserve"> осуществляется: </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специалистами </w:t>
      </w:r>
      <w:r w:rsidR="00D22512">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Время консультирования при личном обращении не должно превышать </w:t>
      </w:r>
      <w:r w:rsidR="00483E67" w:rsidRPr="00064BAB">
        <w:rPr>
          <w:sz w:val="24"/>
          <w:szCs w:val="24"/>
        </w:rPr>
        <w:t>15</w:t>
      </w:r>
      <w:r w:rsidRPr="00064BAB">
        <w:rPr>
          <w:sz w:val="24"/>
          <w:szCs w:val="24"/>
        </w:rPr>
        <w:t xml:space="preserve"> минут.</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.5</w:t>
      </w:r>
      <w:r w:rsidR="00D21764" w:rsidRPr="00064BAB">
        <w:rPr>
          <w:sz w:val="24"/>
          <w:szCs w:val="24"/>
        </w:rPr>
        <w:t xml:space="preserve">. </w:t>
      </w:r>
      <w:r w:rsidR="00200A67" w:rsidRPr="00064BAB">
        <w:rPr>
          <w:sz w:val="24"/>
          <w:szCs w:val="24"/>
        </w:rPr>
        <w:t>Информация о местонахождении, контактных телефонах, адресе электронной почты, режиме работы</w:t>
      </w:r>
      <w:r w:rsidR="00D1054C">
        <w:rPr>
          <w:sz w:val="24"/>
          <w:szCs w:val="24"/>
        </w:rPr>
        <w:t xml:space="preserve"> администрации</w:t>
      </w:r>
      <w:r w:rsidR="00200A67" w:rsidRPr="00064BAB">
        <w:rPr>
          <w:sz w:val="24"/>
          <w:szCs w:val="24"/>
        </w:rPr>
        <w:t xml:space="preserve"> предоставляется:</w:t>
      </w:r>
    </w:p>
    <w:p w:rsidR="00005DD1" w:rsidRDefault="00200A67" w:rsidP="0083565C">
      <w:pPr>
        <w:widowControl w:val="0"/>
        <w:autoSpaceDE w:val="0"/>
        <w:autoSpaceDN w:val="0"/>
        <w:adjustRightInd w:val="0"/>
        <w:ind w:firstLine="709"/>
        <w:jc w:val="both"/>
        <w:rPr>
          <w:sz w:val="24"/>
          <w:szCs w:val="24"/>
        </w:rPr>
      </w:pPr>
      <w:r w:rsidRPr="00064BAB">
        <w:rPr>
          <w:sz w:val="24"/>
          <w:szCs w:val="24"/>
        </w:rPr>
        <w:t>- по телефонам</w:t>
      </w:r>
      <w:r w:rsidR="00005DD1">
        <w:rPr>
          <w:sz w:val="24"/>
          <w:szCs w:val="24"/>
        </w:rPr>
        <w:t xml:space="preserve"> администрации</w:t>
      </w:r>
      <w:r w:rsidRPr="00064BAB">
        <w:rPr>
          <w:sz w:val="24"/>
          <w:szCs w:val="24"/>
        </w:rPr>
        <w:t xml:space="preserve"> </w:t>
      </w:r>
      <w:r w:rsidR="00D1054C" w:rsidRPr="000D55F8">
        <w:rPr>
          <w:sz w:val="22"/>
          <w:szCs w:val="22"/>
        </w:rPr>
        <w:t>8(81379) 66217</w:t>
      </w:r>
      <w:r w:rsidR="00005DD1">
        <w:rPr>
          <w:sz w:val="24"/>
          <w:szCs w:val="24"/>
        </w:rPr>
        <w:t>;</w:t>
      </w:r>
      <w:r w:rsidRPr="00064BAB">
        <w:rPr>
          <w:sz w:val="24"/>
          <w:szCs w:val="24"/>
        </w:rPr>
        <w:t xml:space="preserve"> </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портале государственных и муниципальных услуг (функций) </w:t>
      </w:r>
      <w:proofErr w:type="spellStart"/>
      <w:r w:rsidRPr="00064BAB">
        <w:rPr>
          <w:sz w:val="24"/>
          <w:szCs w:val="24"/>
        </w:rPr>
        <w:t>Ленинградской</w:t>
      </w:r>
      <w:r w:rsidR="00801D3B">
        <w:rPr>
          <w:sz w:val="24"/>
          <w:szCs w:val="24"/>
        </w:rPr>
        <w:t>области</w:t>
      </w:r>
      <w:proofErr w:type="spellEnd"/>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информационных стендах по месту нахождения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в </w:t>
      </w:r>
      <w:r w:rsidR="001F4CD5" w:rsidRPr="00064BAB">
        <w:rPr>
          <w:sz w:val="24"/>
          <w:szCs w:val="24"/>
        </w:rPr>
        <w:t>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.6. Формы  запросов и образцы их заполнения размещаются: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в электронном виде в разделе </w:t>
      </w:r>
      <w:r w:rsidR="00D22512">
        <w:rPr>
          <w:sz w:val="24"/>
          <w:szCs w:val="24"/>
        </w:rPr>
        <w:t>Администрации</w:t>
      </w:r>
      <w:r w:rsidR="007106EA">
        <w:rPr>
          <w:sz w:val="24"/>
          <w:szCs w:val="24"/>
        </w:rPr>
        <w:t xml:space="preserve"> на официальном сайте а</w:t>
      </w:r>
      <w:r w:rsidRPr="00064BAB">
        <w:rPr>
          <w:sz w:val="24"/>
          <w:szCs w:val="24"/>
        </w:rPr>
        <w:t xml:space="preserve">дминистрации </w:t>
      </w:r>
      <w:r w:rsidR="007106EA">
        <w:rPr>
          <w:sz w:val="24"/>
          <w:szCs w:val="24"/>
        </w:rPr>
        <w:t xml:space="preserve">МО Петровское сельское поселение МО </w:t>
      </w:r>
      <w:proofErr w:type="spellStart"/>
      <w:r w:rsidR="007106EA">
        <w:rPr>
          <w:sz w:val="24"/>
          <w:szCs w:val="24"/>
        </w:rPr>
        <w:t>Приозерский</w:t>
      </w:r>
      <w:proofErr w:type="spellEnd"/>
      <w:r w:rsidR="007106EA">
        <w:rPr>
          <w:sz w:val="24"/>
          <w:szCs w:val="24"/>
        </w:rPr>
        <w:t xml:space="preserve"> район </w:t>
      </w:r>
      <w:r w:rsidRPr="00064BAB">
        <w:rPr>
          <w:sz w:val="24"/>
          <w:szCs w:val="24"/>
        </w:rPr>
        <w:t>Ленинградской области, на портале государственных и муниципальных услуг (функций) Ленинградской области;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на бумажных носителях, на информационных стендах по месту нахождения</w:t>
      </w:r>
      <w:r w:rsidR="001F4CD5" w:rsidRPr="00064BAB">
        <w:rPr>
          <w:sz w:val="24"/>
          <w:szCs w:val="24"/>
        </w:rPr>
        <w:t xml:space="preserve">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r w:rsidR="001F4CD5" w:rsidRPr="00064BAB">
        <w:rPr>
          <w:sz w:val="24"/>
          <w:szCs w:val="24"/>
        </w:rPr>
        <w:t>в 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на официальном сайте Администрации;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информационных стендах по месту нахождения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lastRenderedPageBreak/>
        <w:t xml:space="preserve">- </w:t>
      </w:r>
      <w:r w:rsidR="001F4CD5" w:rsidRPr="00064BAB">
        <w:rPr>
          <w:sz w:val="24"/>
          <w:szCs w:val="24"/>
        </w:rPr>
        <w:t>в МФЦ</w:t>
      </w:r>
      <w:r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.8. Информационный стенд в </w:t>
      </w:r>
      <w:r w:rsidR="00005DD1">
        <w:rPr>
          <w:sz w:val="24"/>
          <w:szCs w:val="24"/>
        </w:rPr>
        <w:t xml:space="preserve"> помещениях администрации</w:t>
      </w:r>
      <w:r w:rsidR="00200A67" w:rsidRPr="00064BAB">
        <w:rPr>
          <w:sz w:val="24"/>
          <w:szCs w:val="24"/>
        </w:rPr>
        <w:t xml:space="preserve">. </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10</w:t>
      </w:r>
      <w:r w:rsidR="00200A67" w:rsidRPr="00064BAB">
        <w:rPr>
          <w:sz w:val="24"/>
          <w:szCs w:val="24"/>
        </w:rPr>
        <w:t>. В качестве заявителей на предоставление муниципальной услуги выступают</w:t>
      </w:r>
      <w:r w:rsidR="00A54658" w:rsidRPr="00064BAB">
        <w:rPr>
          <w:sz w:val="24"/>
          <w:szCs w:val="24"/>
        </w:rPr>
        <w:t xml:space="preserve"> юридические лица</w:t>
      </w:r>
      <w:r w:rsidR="0024015E" w:rsidRPr="00064BAB">
        <w:rPr>
          <w:sz w:val="24"/>
          <w:szCs w:val="24"/>
        </w:rPr>
        <w:t xml:space="preserve"> и индивидуальные предприниматели</w:t>
      </w:r>
      <w:r w:rsidR="00200A67"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p>
    <w:p w:rsidR="00200A67" w:rsidRPr="00064BAB" w:rsidRDefault="00200A67" w:rsidP="0083565C">
      <w:pPr>
        <w:widowControl w:val="0"/>
        <w:autoSpaceDE w:val="0"/>
        <w:autoSpaceDN w:val="0"/>
        <w:adjustRightInd w:val="0"/>
        <w:ind w:firstLine="709"/>
        <w:jc w:val="center"/>
        <w:outlineLvl w:val="1"/>
        <w:rPr>
          <w:sz w:val="24"/>
          <w:szCs w:val="24"/>
        </w:rPr>
      </w:pPr>
      <w:bookmarkStart w:id="0" w:name="Par108"/>
      <w:bookmarkEnd w:id="0"/>
      <w:r w:rsidRPr="00064BAB">
        <w:rPr>
          <w:sz w:val="24"/>
          <w:szCs w:val="24"/>
        </w:rPr>
        <w:t>II. Стандарт предоставления муниципальной  услуги</w:t>
      </w:r>
    </w:p>
    <w:p w:rsidR="00200A67" w:rsidRPr="00064BAB" w:rsidRDefault="00200A67" w:rsidP="0083565C">
      <w:pPr>
        <w:widowControl w:val="0"/>
        <w:autoSpaceDE w:val="0"/>
        <w:autoSpaceDN w:val="0"/>
        <w:adjustRightInd w:val="0"/>
        <w:ind w:firstLine="709"/>
        <w:jc w:val="both"/>
        <w:rPr>
          <w:sz w:val="24"/>
          <w:szCs w:val="24"/>
        </w:rPr>
      </w:pPr>
    </w:p>
    <w:p w:rsidR="00200A67" w:rsidRPr="00064BAB" w:rsidRDefault="00A67065" w:rsidP="00CF7A49">
      <w:pPr>
        <w:widowControl w:val="0"/>
        <w:autoSpaceDE w:val="0"/>
        <w:autoSpaceDN w:val="0"/>
        <w:adjustRightInd w:val="0"/>
        <w:ind w:firstLine="709"/>
        <w:jc w:val="both"/>
        <w:rPr>
          <w:sz w:val="24"/>
          <w:szCs w:val="24"/>
        </w:rPr>
      </w:pPr>
      <w:r w:rsidRPr="00064BAB">
        <w:rPr>
          <w:sz w:val="24"/>
          <w:szCs w:val="24"/>
        </w:rPr>
        <w:t>2.</w:t>
      </w:r>
      <w:r w:rsidR="00200A67" w:rsidRPr="00064BAB">
        <w:rPr>
          <w:sz w:val="24"/>
          <w:szCs w:val="24"/>
        </w:rPr>
        <w:t xml:space="preserve">1. Наименование муниципальной услуги: </w:t>
      </w:r>
      <w:r w:rsidR="00827CF9" w:rsidRPr="00064BAB">
        <w:rPr>
          <w:b/>
          <w:sz w:val="24"/>
          <w:szCs w:val="24"/>
        </w:rPr>
        <w:t>«</w:t>
      </w:r>
      <w:r w:rsidR="00CF7A49" w:rsidRPr="00064BA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05DD1">
        <w:rPr>
          <w:sz w:val="24"/>
          <w:szCs w:val="24"/>
        </w:rPr>
        <w:t xml:space="preserve">Петровское сельское поселение МО </w:t>
      </w:r>
      <w:proofErr w:type="spellStart"/>
      <w:r w:rsidR="00005DD1">
        <w:rPr>
          <w:sz w:val="24"/>
          <w:szCs w:val="24"/>
        </w:rPr>
        <w:t>Приозерский</w:t>
      </w:r>
      <w:proofErr w:type="spellEnd"/>
      <w:r w:rsidR="00005DD1">
        <w:rPr>
          <w:sz w:val="24"/>
          <w:szCs w:val="24"/>
        </w:rPr>
        <w:t xml:space="preserve"> муниципальный район </w:t>
      </w:r>
      <w:r w:rsidR="00CF7A49" w:rsidRPr="00064BAB">
        <w:rPr>
          <w:sz w:val="24"/>
          <w:szCs w:val="24"/>
        </w:rPr>
        <w:t>Ленинградской области</w:t>
      </w:r>
      <w:r w:rsidR="00827CF9" w:rsidRPr="00064BAB">
        <w:rPr>
          <w:sz w:val="24"/>
          <w:szCs w:val="24"/>
        </w:rPr>
        <w:t>»</w:t>
      </w:r>
      <w:r w:rsidR="00200A67" w:rsidRPr="00064BAB">
        <w:rPr>
          <w:sz w:val="24"/>
          <w:szCs w:val="24"/>
        </w:rPr>
        <w:t>.</w:t>
      </w:r>
      <w:r w:rsidR="00D10808" w:rsidRPr="00064BAB">
        <w:rPr>
          <w:sz w:val="24"/>
          <w:szCs w:val="24"/>
        </w:rPr>
        <w:t xml:space="preserve"> </w:t>
      </w:r>
    </w:p>
    <w:p w:rsidR="00D10808" w:rsidRPr="00064BAB" w:rsidRDefault="00D10808"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Краткое наименование муниципальной услуги: </w:t>
      </w:r>
      <w:r w:rsidR="00CF7A49" w:rsidRPr="00064BAB">
        <w:rPr>
          <w:sz w:val="24"/>
          <w:szCs w:val="24"/>
          <w:lang w:eastAsia="en-US"/>
        </w:rPr>
        <w:t>предоставление права на  размещение нестационарного торгового объекта</w:t>
      </w:r>
      <w:r w:rsidRPr="00064BAB">
        <w:rPr>
          <w:sz w:val="24"/>
          <w:szCs w:val="24"/>
          <w:lang w:eastAsia="en-US"/>
        </w:rPr>
        <w:t>.</w:t>
      </w:r>
    </w:p>
    <w:p w:rsidR="00200A67" w:rsidRPr="00064BAB" w:rsidRDefault="00A67065" w:rsidP="0083565C">
      <w:pPr>
        <w:tabs>
          <w:tab w:val="left" w:pos="500"/>
        </w:tabs>
        <w:ind w:firstLine="709"/>
        <w:contextualSpacing/>
        <w:jc w:val="both"/>
        <w:rPr>
          <w:sz w:val="24"/>
          <w:szCs w:val="24"/>
        </w:rPr>
      </w:pPr>
      <w:r w:rsidRPr="00064BAB">
        <w:rPr>
          <w:sz w:val="24"/>
          <w:szCs w:val="24"/>
        </w:rPr>
        <w:t>2.2</w:t>
      </w:r>
      <w:r w:rsidR="00200A67" w:rsidRPr="00064BAB">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064BAB" w:rsidRDefault="00200A67" w:rsidP="0083565C">
      <w:pPr>
        <w:tabs>
          <w:tab w:val="left" w:pos="500"/>
        </w:tabs>
        <w:ind w:firstLine="709"/>
        <w:contextualSpacing/>
        <w:jc w:val="both"/>
        <w:rPr>
          <w:sz w:val="24"/>
          <w:szCs w:val="24"/>
        </w:rPr>
      </w:pPr>
      <w:r w:rsidRPr="00064BAB">
        <w:rPr>
          <w:sz w:val="24"/>
          <w:szCs w:val="24"/>
        </w:rPr>
        <w:t xml:space="preserve">Муниципальную услугу предоставляет Администрация.   </w:t>
      </w:r>
    </w:p>
    <w:p w:rsidR="00200A67" w:rsidRPr="00064BAB" w:rsidRDefault="00A67065" w:rsidP="0083565C">
      <w:pPr>
        <w:widowControl w:val="0"/>
        <w:autoSpaceDE w:val="0"/>
        <w:autoSpaceDN w:val="0"/>
        <w:adjustRightInd w:val="0"/>
        <w:ind w:firstLine="709"/>
        <w:jc w:val="both"/>
        <w:rPr>
          <w:sz w:val="24"/>
          <w:szCs w:val="24"/>
        </w:rPr>
      </w:pPr>
      <w:bookmarkStart w:id="1" w:name="Par113"/>
      <w:bookmarkEnd w:id="1"/>
      <w:r w:rsidRPr="00064BAB">
        <w:rPr>
          <w:sz w:val="24"/>
          <w:szCs w:val="24"/>
        </w:rPr>
        <w:t>2.3</w:t>
      </w:r>
      <w:r w:rsidR="00200A67" w:rsidRPr="00064BAB">
        <w:rPr>
          <w:sz w:val="24"/>
          <w:szCs w:val="24"/>
        </w:rPr>
        <w:t>. Результатом предоставления муниципальной услуги является:</w:t>
      </w:r>
    </w:p>
    <w:p w:rsidR="00D10808" w:rsidRPr="00064BAB" w:rsidRDefault="006F7C16"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 xml:space="preserve">предоставление права на  размещение нестационарного торгового объекта </w:t>
      </w:r>
      <w:r w:rsidR="00D10808" w:rsidRPr="00064BAB">
        <w:rPr>
          <w:sz w:val="24"/>
          <w:szCs w:val="24"/>
          <w:lang w:eastAsia="en-US"/>
        </w:rPr>
        <w:t xml:space="preserve">(далее </w:t>
      </w:r>
      <w:r w:rsidR="00CF7A49" w:rsidRPr="00064BAB">
        <w:rPr>
          <w:sz w:val="24"/>
          <w:szCs w:val="24"/>
          <w:lang w:eastAsia="en-US"/>
        </w:rPr>
        <w:t>–</w:t>
      </w:r>
      <w:r w:rsidR="00D10808" w:rsidRPr="00064BAB">
        <w:rPr>
          <w:sz w:val="24"/>
          <w:szCs w:val="24"/>
          <w:lang w:eastAsia="en-US"/>
        </w:rPr>
        <w:t xml:space="preserve"> </w:t>
      </w:r>
      <w:r w:rsidR="00CF7A49" w:rsidRPr="00064BAB">
        <w:rPr>
          <w:sz w:val="24"/>
          <w:szCs w:val="24"/>
          <w:lang w:eastAsia="en-US"/>
        </w:rPr>
        <w:t>право на размещение НТО</w:t>
      </w:r>
      <w:r w:rsidR="00D10808" w:rsidRPr="00064BAB">
        <w:rPr>
          <w:sz w:val="24"/>
          <w:szCs w:val="24"/>
          <w:lang w:eastAsia="en-US"/>
        </w:rPr>
        <w:t>) заявителю;</w:t>
      </w:r>
    </w:p>
    <w:p w:rsidR="00D10808" w:rsidRPr="00064BAB" w:rsidRDefault="006F7C16"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D10808" w:rsidRPr="00064BAB">
        <w:rPr>
          <w:sz w:val="24"/>
          <w:szCs w:val="24"/>
          <w:lang w:eastAsia="en-US"/>
        </w:rPr>
        <w:t xml:space="preserve">отказ в предоставлении </w:t>
      </w:r>
      <w:r w:rsidR="00CF7A49" w:rsidRPr="00064BAB">
        <w:rPr>
          <w:sz w:val="24"/>
          <w:szCs w:val="24"/>
          <w:lang w:eastAsia="en-US"/>
        </w:rPr>
        <w:t>прав</w:t>
      </w:r>
      <w:r w:rsidR="00462013" w:rsidRPr="00064BAB">
        <w:rPr>
          <w:sz w:val="24"/>
          <w:szCs w:val="24"/>
          <w:lang w:eastAsia="en-US"/>
        </w:rPr>
        <w:t>а</w:t>
      </w:r>
      <w:r w:rsidR="00CF7A49" w:rsidRPr="00064BAB">
        <w:rPr>
          <w:sz w:val="24"/>
          <w:szCs w:val="24"/>
          <w:lang w:eastAsia="en-US"/>
        </w:rPr>
        <w:t xml:space="preserve"> на размещение НТО </w:t>
      </w:r>
      <w:r w:rsidR="00D10808" w:rsidRPr="00064BAB">
        <w:rPr>
          <w:sz w:val="24"/>
          <w:szCs w:val="24"/>
          <w:lang w:eastAsia="en-US"/>
        </w:rPr>
        <w:t xml:space="preserve"> заявителю, </w:t>
      </w:r>
      <w:r w:rsidR="006341A0" w:rsidRPr="00064BAB">
        <w:rPr>
          <w:sz w:val="24"/>
          <w:szCs w:val="24"/>
          <w:lang w:eastAsia="en-US"/>
        </w:rPr>
        <w:t xml:space="preserve">в </w:t>
      </w:r>
      <w:r w:rsidR="00D10808" w:rsidRPr="00064BAB">
        <w:rPr>
          <w:sz w:val="24"/>
          <w:szCs w:val="24"/>
          <w:lang w:eastAsia="en-US"/>
        </w:rPr>
        <w:t xml:space="preserve">отношении которого ОМСУ принято решение об отказе в предоставлении </w:t>
      </w:r>
      <w:r w:rsidR="00CF7A49" w:rsidRPr="00064BAB">
        <w:rPr>
          <w:sz w:val="24"/>
          <w:szCs w:val="24"/>
          <w:lang w:eastAsia="en-US"/>
        </w:rPr>
        <w:t>права на размещение НТО.</w:t>
      </w:r>
    </w:p>
    <w:p w:rsidR="00B41CE8" w:rsidRPr="00064BAB" w:rsidRDefault="008F1420"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Формой результата предоставления муниципальной услуги</w:t>
      </w:r>
      <w:r w:rsidR="00022BC2" w:rsidRPr="00064BAB">
        <w:rPr>
          <w:sz w:val="24"/>
          <w:szCs w:val="24"/>
          <w:lang w:eastAsia="en-US"/>
        </w:rPr>
        <w:t xml:space="preserve"> в случае принятия решения о предоставлении права на </w:t>
      </w:r>
      <w:r w:rsidR="00FE14E2" w:rsidRPr="00064BAB">
        <w:rPr>
          <w:sz w:val="24"/>
          <w:szCs w:val="24"/>
          <w:lang w:eastAsia="en-US"/>
        </w:rPr>
        <w:t>размещение нестационарного торгового объекта</w:t>
      </w:r>
      <w:r w:rsidR="00022BC2" w:rsidRPr="00064BAB">
        <w:rPr>
          <w:sz w:val="24"/>
          <w:szCs w:val="24"/>
          <w:lang w:eastAsia="en-US"/>
        </w:rPr>
        <w:t xml:space="preserve"> </w:t>
      </w:r>
      <w:r w:rsidRPr="00064BAB">
        <w:rPr>
          <w:sz w:val="24"/>
          <w:szCs w:val="24"/>
          <w:lang w:eastAsia="en-US"/>
        </w:rPr>
        <w:t xml:space="preserve"> является </w:t>
      </w:r>
      <w:r w:rsidR="00B41CE8" w:rsidRPr="00064BAB">
        <w:rPr>
          <w:sz w:val="24"/>
          <w:szCs w:val="24"/>
          <w:lang w:eastAsia="en-US"/>
        </w:rPr>
        <w:t>пакет следующи</w:t>
      </w:r>
      <w:r w:rsidR="00ED29FE" w:rsidRPr="00064BAB">
        <w:rPr>
          <w:sz w:val="24"/>
          <w:szCs w:val="24"/>
          <w:lang w:eastAsia="en-US"/>
        </w:rPr>
        <w:t>х</w:t>
      </w:r>
      <w:r w:rsidR="00B41CE8" w:rsidRPr="00064BAB">
        <w:rPr>
          <w:sz w:val="24"/>
          <w:szCs w:val="24"/>
          <w:lang w:eastAsia="en-US"/>
        </w:rPr>
        <w:t xml:space="preserve"> документов:</w:t>
      </w:r>
    </w:p>
    <w:p w:rsidR="00B41CE8"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нормативно правовой акт ОМСУ об утверждении схемы</w:t>
      </w:r>
      <w:r w:rsidR="00ED29FE" w:rsidRPr="00064BAB">
        <w:rPr>
          <w:sz w:val="24"/>
          <w:szCs w:val="24"/>
          <w:lang w:eastAsia="en-US"/>
        </w:rPr>
        <w:t xml:space="preserve"> (внесения изменений в схему)</w:t>
      </w:r>
      <w:r w:rsidR="00CF7A49" w:rsidRPr="00064BAB">
        <w:rPr>
          <w:sz w:val="24"/>
          <w:szCs w:val="24"/>
          <w:lang w:eastAsia="en-US"/>
        </w:rPr>
        <w:t xml:space="preserve"> размещения нестационарных торговых объектов на территории муниципального образования </w:t>
      </w:r>
      <w:r w:rsidR="00DD75B2">
        <w:rPr>
          <w:sz w:val="24"/>
          <w:szCs w:val="24"/>
        </w:rPr>
        <w:t xml:space="preserve">Петровское сельское поселение МО </w:t>
      </w:r>
      <w:proofErr w:type="spellStart"/>
      <w:r w:rsidR="00DD75B2">
        <w:rPr>
          <w:sz w:val="24"/>
          <w:szCs w:val="24"/>
        </w:rPr>
        <w:t>Приозерский</w:t>
      </w:r>
      <w:proofErr w:type="spellEnd"/>
      <w:r w:rsidR="00DD75B2">
        <w:rPr>
          <w:sz w:val="24"/>
          <w:szCs w:val="24"/>
        </w:rPr>
        <w:t xml:space="preserve"> муниципальный район </w:t>
      </w:r>
      <w:r w:rsidR="00DD75B2" w:rsidRPr="00064BAB">
        <w:rPr>
          <w:sz w:val="24"/>
          <w:szCs w:val="24"/>
        </w:rPr>
        <w:t xml:space="preserve">Ленинградской области </w:t>
      </w:r>
      <w:r w:rsidR="00DD75B2" w:rsidRPr="00064BAB">
        <w:rPr>
          <w:sz w:val="24"/>
          <w:szCs w:val="24"/>
          <w:vertAlign w:val="superscript"/>
        </w:rPr>
        <w:t xml:space="preserve">   </w:t>
      </w:r>
      <w:r w:rsidR="00CF7A49" w:rsidRPr="00064BAB">
        <w:rPr>
          <w:sz w:val="24"/>
          <w:szCs w:val="24"/>
          <w:lang w:eastAsia="en-US"/>
        </w:rPr>
        <w:t>Ленинградской области</w:t>
      </w:r>
      <w:r w:rsidR="0056653B" w:rsidRPr="00064BAB">
        <w:rPr>
          <w:sz w:val="24"/>
          <w:szCs w:val="24"/>
          <w:lang w:eastAsia="en-US"/>
        </w:rPr>
        <w:t xml:space="preserve"> (далее – Схема)</w:t>
      </w:r>
      <w:r w:rsidRPr="00064BAB">
        <w:rPr>
          <w:sz w:val="24"/>
          <w:szCs w:val="24"/>
          <w:lang w:eastAsia="en-US"/>
        </w:rPr>
        <w:t>;</w:t>
      </w:r>
    </w:p>
    <w:p w:rsidR="00B41CE8"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 xml:space="preserve"> выписка из </w:t>
      </w:r>
      <w:r w:rsidR="0056653B" w:rsidRPr="00064BAB">
        <w:rPr>
          <w:sz w:val="24"/>
          <w:szCs w:val="24"/>
          <w:lang w:eastAsia="en-US"/>
        </w:rPr>
        <w:t>текстовой части С</w:t>
      </w:r>
      <w:r w:rsidR="00462013" w:rsidRPr="00064BAB">
        <w:rPr>
          <w:sz w:val="24"/>
          <w:szCs w:val="24"/>
          <w:lang w:eastAsia="en-US"/>
        </w:rPr>
        <w:t>хемы</w:t>
      </w:r>
      <w:r w:rsidR="008F1420" w:rsidRPr="00064BAB">
        <w:rPr>
          <w:sz w:val="24"/>
          <w:szCs w:val="24"/>
          <w:lang w:eastAsia="en-US"/>
        </w:rPr>
        <w:t xml:space="preserve">, по </w:t>
      </w:r>
      <w:hyperlink r:id="rId7" w:history="1">
        <w:r w:rsidR="008F1420" w:rsidRPr="00064BAB">
          <w:rPr>
            <w:sz w:val="24"/>
            <w:szCs w:val="24"/>
            <w:lang w:eastAsia="en-US"/>
          </w:rPr>
          <w:t>форме</w:t>
        </w:r>
      </w:hyperlink>
      <w:r w:rsidR="008F1420" w:rsidRPr="00064BAB">
        <w:rPr>
          <w:sz w:val="24"/>
          <w:szCs w:val="24"/>
          <w:lang w:eastAsia="en-US"/>
        </w:rPr>
        <w:t xml:space="preserve">, утвержденной </w:t>
      </w:r>
      <w:r w:rsidR="00462013" w:rsidRPr="00064BAB">
        <w:rPr>
          <w:sz w:val="24"/>
          <w:szCs w:val="24"/>
          <w:lang w:eastAsia="en-US"/>
        </w:rPr>
        <w:t xml:space="preserve">Приказом Комитета по развитию малого, среднего бизнеса и потребительского рынка </w:t>
      </w:r>
      <w:r w:rsidR="008F1420" w:rsidRPr="00064BAB">
        <w:rPr>
          <w:sz w:val="24"/>
          <w:szCs w:val="24"/>
          <w:lang w:eastAsia="en-US"/>
        </w:rPr>
        <w:t xml:space="preserve"> от</w:t>
      </w:r>
      <w:r w:rsidR="00462013" w:rsidRPr="00064BAB">
        <w:rPr>
          <w:sz w:val="24"/>
          <w:szCs w:val="24"/>
          <w:lang w:eastAsia="en-US"/>
        </w:rPr>
        <w:t>__</w:t>
      </w:r>
      <w:r w:rsidR="008F1420" w:rsidRPr="00064BAB">
        <w:rPr>
          <w:sz w:val="24"/>
          <w:szCs w:val="24"/>
          <w:lang w:eastAsia="en-US"/>
        </w:rPr>
        <w:t xml:space="preserve"> </w:t>
      </w:r>
      <w:r w:rsidR="00462013" w:rsidRPr="00064BAB">
        <w:rPr>
          <w:sz w:val="24"/>
          <w:szCs w:val="24"/>
          <w:lang w:eastAsia="en-US"/>
        </w:rPr>
        <w:t>_____</w:t>
      </w:r>
      <w:r w:rsidR="008F1420" w:rsidRPr="00064BAB">
        <w:rPr>
          <w:sz w:val="24"/>
          <w:szCs w:val="24"/>
          <w:lang w:eastAsia="en-US"/>
        </w:rPr>
        <w:t xml:space="preserve"> 20</w:t>
      </w:r>
      <w:r w:rsidR="00462013" w:rsidRPr="00064BAB">
        <w:rPr>
          <w:sz w:val="24"/>
          <w:szCs w:val="24"/>
          <w:lang w:eastAsia="en-US"/>
        </w:rPr>
        <w:t>16</w:t>
      </w:r>
      <w:r w:rsidR="008F1420" w:rsidRPr="00064BAB">
        <w:rPr>
          <w:sz w:val="24"/>
          <w:szCs w:val="24"/>
          <w:lang w:eastAsia="en-US"/>
        </w:rPr>
        <w:t xml:space="preserve"> г. № </w:t>
      </w:r>
      <w:r w:rsidR="00462013" w:rsidRPr="00064BAB">
        <w:rPr>
          <w:sz w:val="24"/>
          <w:szCs w:val="24"/>
          <w:lang w:eastAsia="en-US"/>
        </w:rPr>
        <w:t>___</w:t>
      </w:r>
      <w:r w:rsidR="008F1420" w:rsidRPr="00064BAB">
        <w:rPr>
          <w:sz w:val="24"/>
          <w:szCs w:val="24"/>
          <w:lang w:eastAsia="en-US"/>
        </w:rPr>
        <w:t xml:space="preserve">  «</w:t>
      </w:r>
      <w:r w:rsidR="00207FD4" w:rsidRPr="00064BAB">
        <w:rPr>
          <w:sz w:val="24"/>
          <w:szCs w:val="24"/>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064BAB">
        <w:rPr>
          <w:sz w:val="24"/>
          <w:szCs w:val="24"/>
          <w:lang w:eastAsia="en-US"/>
        </w:rPr>
        <w:t xml:space="preserve">» (далее </w:t>
      </w:r>
      <w:r w:rsidR="00462013" w:rsidRPr="00064BAB">
        <w:rPr>
          <w:sz w:val="24"/>
          <w:szCs w:val="24"/>
          <w:lang w:eastAsia="en-US"/>
        </w:rPr>
        <w:t>–</w:t>
      </w:r>
      <w:r w:rsidR="008F1420" w:rsidRPr="00064BAB">
        <w:rPr>
          <w:sz w:val="24"/>
          <w:szCs w:val="24"/>
          <w:lang w:eastAsia="en-US"/>
        </w:rPr>
        <w:t xml:space="preserve"> </w:t>
      </w:r>
      <w:r w:rsidR="00462013" w:rsidRPr="00064BAB">
        <w:rPr>
          <w:sz w:val="24"/>
          <w:szCs w:val="24"/>
          <w:lang w:eastAsia="en-US"/>
        </w:rPr>
        <w:t xml:space="preserve">Приказ Комитета </w:t>
      </w:r>
      <w:r w:rsidR="008F1420" w:rsidRPr="00064BAB">
        <w:rPr>
          <w:sz w:val="24"/>
          <w:szCs w:val="24"/>
          <w:lang w:eastAsia="en-US"/>
        </w:rPr>
        <w:t xml:space="preserve">№ </w:t>
      </w:r>
      <w:r w:rsidR="00462013" w:rsidRPr="00064BAB">
        <w:rPr>
          <w:sz w:val="24"/>
          <w:szCs w:val="24"/>
          <w:lang w:eastAsia="en-US"/>
        </w:rPr>
        <w:t>___</w:t>
      </w:r>
      <w:r w:rsidR="008F1420" w:rsidRPr="00064BAB">
        <w:rPr>
          <w:sz w:val="24"/>
          <w:szCs w:val="24"/>
          <w:lang w:eastAsia="en-US"/>
        </w:rPr>
        <w:t xml:space="preserve">), согласно </w:t>
      </w:r>
      <w:r w:rsidR="006341A0" w:rsidRPr="00064BAB">
        <w:rPr>
          <w:sz w:val="24"/>
          <w:szCs w:val="24"/>
          <w:lang w:eastAsia="en-US"/>
        </w:rPr>
        <w:t>П</w:t>
      </w:r>
      <w:r w:rsidR="008F1420" w:rsidRPr="00064BAB">
        <w:rPr>
          <w:sz w:val="24"/>
          <w:szCs w:val="24"/>
          <w:lang w:eastAsia="en-US"/>
        </w:rPr>
        <w:t xml:space="preserve">риложению  № </w:t>
      </w:r>
      <w:r w:rsidR="001B5DBE" w:rsidRPr="00064BAB">
        <w:rPr>
          <w:sz w:val="24"/>
          <w:szCs w:val="24"/>
          <w:lang w:eastAsia="en-US"/>
        </w:rPr>
        <w:t>2</w:t>
      </w:r>
      <w:r w:rsidRPr="00064BAB">
        <w:rPr>
          <w:sz w:val="24"/>
          <w:szCs w:val="24"/>
          <w:lang w:eastAsia="en-US"/>
        </w:rPr>
        <w:t>;</w:t>
      </w:r>
    </w:p>
    <w:p w:rsidR="008F1420"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56653B" w:rsidRPr="00064BAB">
        <w:rPr>
          <w:sz w:val="24"/>
          <w:szCs w:val="24"/>
        </w:rPr>
        <w:t xml:space="preserve"> </w:t>
      </w:r>
      <w:proofErr w:type="spellStart"/>
      <w:r w:rsidR="0056653B" w:rsidRPr="00064BAB">
        <w:rPr>
          <w:sz w:val="24"/>
          <w:szCs w:val="24"/>
          <w:lang w:eastAsia="en-US"/>
        </w:rPr>
        <w:t>выкопировка</w:t>
      </w:r>
      <w:proofErr w:type="spellEnd"/>
      <w:r w:rsidR="0056653B" w:rsidRPr="00064BAB">
        <w:rPr>
          <w:sz w:val="24"/>
          <w:szCs w:val="24"/>
          <w:lang w:eastAsia="en-US"/>
        </w:rPr>
        <w:t xml:space="preserve"> из графической части </w:t>
      </w:r>
      <w:r w:rsidRPr="00064BAB">
        <w:rPr>
          <w:sz w:val="24"/>
          <w:szCs w:val="24"/>
          <w:lang w:eastAsia="en-US"/>
        </w:rPr>
        <w:t>С</w:t>
      </w:r>
      <w:r w:rsidR="0056653B" w:rsidRPr="00064BAB">
        <w:rPr>
          <w:sz w:val="24"/>
          <w:szCs w:val="24"/>
          <w:lang w:eastAsia="en-US"/>
        </w:rPr>
        <w:t>хемы</w:t>
      </w:r>
      <w:r w:rsidR="00D132DA" w:rsidRPr="00064BAB">
        <w:rPr>
          <w:sz w:val="24"/>
          <w:szCs w:val="24"/>
        </w:rPr>
        <w:t>.</w:t>
      </w:r>
    </w:p>
    <w:p w:rsidR="008F1420"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064BAB">
        <w:rPr>
          <w:sz w:val="24"/>
          <w:szCs w:val="24"/>
          <w:lang w:eastAsia="en-US"/>
        </w:rPr>
        <w:t>предоставлении права на размещение НТО</w:t>
      </w:r>
      <w:r w:rsidRPr="00064BAB">
        <w:rPr>
          <w:sz w:val="24"/>
          <w:szCs w:val="24"/>
          <w:lang w:eastAsia="en-US"/>
        </w:rPr>
        <w:t xml:space="preserve">, оформленное на бумажном носителе по </w:t>
      </w:r>
      <w:hyperlink r:id="rId8" w:history="1">
        <w:r w:rsidRPr="00064BAB">
          <w:rPr>
            <w:sz w:val="24"/>
            <w:szCs w:val="24"/>
            <w:lang w:eastAsia="en-US"/>
          </w:rPr>
          <w:t>форме</w:t>
        </w:r>
      </w:hyperlink>
      <w:r w:rsidR="0056653B" w:rsidRPr="00064BAB">
        <w:rPr>
          <w:sz w:val="24"/>
          <w:szCs w:val="24"/>
          <w:lang w:eastAsia="en-US"/>
        </w:rPr>
        <w:t xml:space="preserve"> согласно Приложению  </w:t>
      </w:r>
      <w:r w:rsidRPr="00064BAB">
        <w:rPr>
          <w:sz w:val="24"/>
          <w:szCs w:val="24"/>
          <w:lang w:eastAsia="en-US"/>
        </w:rPr>
        <w:t xml:space="preserve">№ </w:t>
      </w:r>
      <w:r w:rsidR="00ED29FE" w:rsidRPr="00064BAB">
        <w:rPr>
          <w:sz w:val="24"/>
          <w:szCs w:val="24"/>
          <w:lang w:eastAsia="en-US"/>
        </w:rPr>
        <w:t>4</w:t>
      </w:r>
      <w:r w:rsidRPr="00064BAB">
        <w:rPr>
          <w:sz w:val="24"/>
          <w:szCs w:val="24"/>
          <w:lang w:eastAsia="en-US"/>
        </w:rPr>
        <w:t>.</w:t>
      </w:r>
    </w:p>
    <w:p w:rsidR="008D2226"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064BAB">
          <w:rPr>
            <w:sz w:val="24"/>
            <w:szCs w:val="24"/>
            <w:lang w:eastAsia="en-US"/>
          </w:rPr>
          <w:t>уведомления</w:t>
        </w:r>
      </w:hyperlink>
      <w:r w:rsidRPr="00064BAB">
        <w:rPr>
          <w:sz w:val="24"/>
          <w:szCs w:val="24"/>
          <w:lang w:eastAsia="en-US"/>
        </w:rPr>
        <w:t xml:space="preserve"> </w:t>
      </w:r>
      <w:r w:rsidR="008D2226" w:rsidRPr="00064BAB">
        <w:rPr>
          <w:sz w:val="24"/>
          <w:szCs w:val="24"/>
          <w:lang w:eastAsia="en-US"/>
        </w:rPr>
        <w:t>в предоставлении права на размещение НТО</w:t>
      </w:r>
      <w:r w:rsidRPr="00064BAB">
        <w:rPr>
          <w:sz w:val="24"/>
          <w:szCs w:val="24"/>
          <w:lang w:eastAsia="en-US"/>
        </w:rPr>
        <w:t xml:space="preserve">, </w:t>
      </w:r>
      <w:hyperlink r:id="rId10" w:history="1">
        <w:r w:rsidRPr="00064BAB">
          <w:rPr>
            <w:sz w:val="24"/>
            <w:szCs w:val="24"/>
            <w:lang w:eastAsia="en-US"/>
          </w:rPr>
          <w:t>уведомления</w:t>
        </w:r>
      </w:hyperlink>
      <w:r w:rsidRPr="00064BAB">
        <w:rPr>
          <w:sz w:val="24"/>
          <w:szCs w:val="24"/>
          <w:lang w:eastAsia="en-US"/>
        </w:rPr>
        <w:t xml:space="preserve"> об отказе в </w:t>
      </w:r>
      <w:r w:rsidR="008D2226" w:rsidRPr="00064BAB">
        <w:rPr>
          <w:sz w:val="24"/>
          <w:szCs w:val="24"/>
          <w:lang w:eastAsia="en-US"/>
        </w:rPr>
        <w:t>предоставлении права на размещение НТО п</w:t>
      </w:r>
      <w:r w:rsidR="00F378FF" w:rsidRPr="00064BAB">
        <w:rPr>
          <w:sz w:val="24"/>
          <w:szCs w:val="24"/>
          <w:lang w:eastAsia="en-US"/>
        </w:rPr>
        <w:t>о форме согласно Приложению  № 4.</w:t>
      </w:r>
    </w:p>
    <w:p w:rsidR="008F1420"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Способами передачи результата предоставления муниципальной услуги заявителю являются:</w:t>
      </w:r>
    </w:p>
    <w:p w:rsidR="008073C4" w:rsidRPr="00064BAB" w:rsidRDefault="008073C4"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п</w:t>
      </w:r>
      <w:r w:rsidR="008D2226" w:rsidRPr="00064BAB">
        <w:rPr>
          <w:sz w:val="24"/>
          <w:szCs w:val="24"/>
          <w:lang w:eastAsia="en-US"/>
        </w:rPr>
        <w:t>редоставление права на размещение НТО</w:t>
      </w:r>
      <w:r w:rsidRPr="00064BAB">
        <w:rPr>
          <w:sz w:val="24"/>
          <w:szCs w:val="24"/>
          <w:lang w:eastAsia="en-US"/>
        </w:rPr>
        <w:t>;</w:t>
      </w:r>
    </w:p>
    <w:p w:rsidR="008073C4" w:rsidRPr="00064BAB" w:rsidRDefault="008073C4"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F1420" w:rsidRPr="00064BAB">
        <w:rPr>
          <w:sz w:val="24"/>
          <w:szCs w:val="24"/>
          <w:lang w:eastAsia="en-US"/>
        </w:rPr>
        <w:t xml:space="preserve"> вручение (направление) </w:t>
      </w:r>
      <w:r w:rsidR="00FE14E2" w:rsidRPr="00064BAB">
        <w:rPr>
          <w:sz w:val="24"/>
          <w:szCs w:val="24"/>
          <w:lang w:eastAsia="en-US"/>
        </w:rPr>
        <w:t xml:space="preserve">заявителю </w:t>
      </w:r>
      <w:r w:rsidR="008F1420" w:rsidRPr="00064BAB">
        <w:rPr>
          <w:sz w:val="24"/>
          <w:szCs w:val="24"/>
          <w:lang w:eastAsia="en-US"/>
        </w:rPr>
        <w:t xml:space="preserve">уведомления о </w:t>
      </w:r>
      <w:r w:rsidRPr="00064BAB">
        <w:rPr>
          <w:sz w:val="24"/>
          <w:szCs w:val="24"/>
          <w:lang w:eastAsia="en-US"/>
        </w:rPr>
        <w:t>предоставлении права на размещение НТО;</w:t>
      </w:r>
    </w:p>
    <w:p w:rsidR="008F1420" w:rsidRPr="00064BAB" w:rsidRDefault="003B0E62"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F1420" w:rsidRPr="00064BAB">
        <w:rPr>
          <w:sz w:val="24"/>
          <w:szCs w:val="24"/>
          <w:lang w:eastAsia="en-US"/>
        </w:rPr>
        <w:t xml:space="preserve"> вручение (направление) заявителю уведомления об отказе </w:t>
      </w:r>
      <w:r w:rsidR="008073C4" w:rsidRPr="00064BAB">
        <w:rPr>
          <w:sz w:val="24"/>
          <w:szCs w:val="24"/>
          <w:lang w:eastAsia="en-US"/>
        </w:rPr>
        <w:t>в предоставлении права на размещение НТО</w:t>
      </w:r>
      <w:r w:rsidR="008F1420" w:rsidRPr="00064BAB">
        <w:rPr>
          <w:sz w:val="24"/>
          <w:szCs w:val="24"/>
          <w:lang w:eastAsia="en-US"/>
        </w:rPr>
        <w:t>.</w:t>
      </w:r>
    </w:p>
    <w:p w:rsidR="00166277" w:rsidRPr="00064BAB" w:rsidRDefault="00D22512" w:rsidP="0083565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166277" w:rsidRPr="00064BAB">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064BAB">
        <w:rPr>
          <w:sz w:val="24"/>
          <w:szCs w:val="24"/>
        </w:rPr>
        <w:t xml:space="preserve">квалифицированной электронной подписью </w:t>
      </w:r>
      <w:r w:rsidR="00166277" w:rsidRPr="00064BAB">
        <w:rPr>
          <w:sz w:val="24"/>
          <w:szCs w:val="24"/>
          <w:lang w:eastAsia="en-US"/>
        </w:rPr>
        <w:t xml:space="preserve">должностного лица, </w:t>
      </w:r>
      <w:r w:rsidR="00166277" w:rsidRPr="00064BAB">
        <w:rPr>
          <w:sz w:val="24"/>
          <w:szCs w:val="24"/>
          <w:lang w:eastAsia="en-US"/>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064BAB" w:rsidRDefault="00A67065" w:rsidP="0083565C">
      <w:pPr>
        <w:widowControl w:val="0"/>
        <w:autoSpaceDE w:val="0"/>
        <w:autoSpaceDN w:val="0"/>
        <w:adjustRightInd w:val="0"/>
        <w:ind w:firstLine="709"/>
        <w:jc w:val="both"/>
        <w:rPr>
          <w:sz w:val="24"/>
          <w:szCs w:val="24"/>
        </w:rPr>
      </w:pPr>
      <w:r w:rsidRPr="00064BAB">
        <w:rPr>
          <w:sz w:val="24"/>
          <w:szCs w:val="24"/>
        </w:rPr>
        <w:t>2.4</w:t>
      </w:r>
      <w:r w:rsidR="00200A67" w:rsidRPr="00064BAB">
        <w:rPr>
          <w:sz w:val="24"/>
          <w:szCs w:val="24"/>
        </w:rPr>
        <w:t>. Срок предоставления муниципальной услуги</w:t>
      </w:r>
      <w:r w:rsidR="008F1420" w:rsidRPr="00064BAB">
        <w:rPr>
          <w:sz w:val="24"/>
          <w:szCs w:val="24"/>
        </w:rPr>
        <w:t>:</w:t>
      </w:r>
    </w:p>
    <w:p w:rsidR="008F1420" w:rsidRPr="00064BAB" w:rsidRDefault="00F3040D"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В случае если запрашиваемое место размещения</w:t>
      </w:r>
      <w:r w:rsidR="00415BCF" w:rsidRPr="00064BAB">
        <w:rPr>
          <w:sz w:val="24"/>
          <w:szCs w:val="24"/>
        </w:rPr>
        <w:t xml:space="preserve"> (адресный ориентир) </w:t>
      </w:r>
      <w:r w:rsidR="00415BCF" w:rsidRPr="00064BAB">
        <w:rPr>
          <w:sz w:val="24"/>
          <w:szCs w:val="24"/>
          <w:lang w:eastAsia="en-US"/>
        </w:rPr>
        <w:t xml:space="preserve"> </w:t>
      </w:r>
      <w:r w:rsidRPr="00064BAB">
        <w:rPr>
          <w:sz w:val="24"/>
          <w:szCs w:val="24"/>
          <w:lang w:eastAsia="en-US"/>
        </w:rPr>
        <w:t xml:space="preserve">есть в Схеме - </w:t>
      </w:r>
      <w:r w:rsidR="008F1420" w:rsidRPr="00064BAB">
        <w:rPr>
          <w:sz w:val="24"/>
          <w:szCs w:val="24"/>
          <w:lang w:eastAsia="en-US"/>
        </w:rPr>
        <w:t xml:space="preserve">срок рассмотрения заявления о предоставлении </w:t>
      </w:r>
      <w:r w:rsidR="00B41CE8" w:rsidRPr="00064BAB">
        <w:rPr>
          <w:sz w:val="24"/>
          <w:szCs w:val="24"/>
          <w:lang w:eastAsia="en-US"/>
        </w:rPr>
        <w:t>права на размещение НТО</w:t>
      </w:r>
      <w:r w:rsidR="008F1420" w:rsidRPr="00064BAB">
        <w:rPr>
          <w:sz w:val="24"/>
          <w:szCs w:val="24"/>
          <w:lang w:eastAsia="en-US"/>
        </w:rPr>
        <w:t xml:space="preserve"> составляет 30 календарных дней с момента регистрации </w:t>
      </w:r>
      <w:r w:rsidR="008F1420" w:rsidRPr="00064BAB">
        <w:rPr>
          <w:sz w:val="24"/>
          <w:szCs w:val="24"/>
        </w:rPr>
        <w:t xml:space="preserve">в </w:t>
      </w:r>
      <w:r w:rsidR="00D22512">
        <w:rPr>
          <w:sz w:val="24"/>
          <w:szCs w:val="24"/>
        </w:rPr>
        <w:t>Администрации</w:t>
      </w:r>
      <w:r w:rsidR="008F1420" w:rsidRPr="00064BAB">
        <w:rPr>
          <w:sz w:val="24"/>
          <w:szCs w:val="24"/>
          <w:lang w:eastAsia="en-US"/>
        </w:rPr>
        <w:t xml:space="preserve"> заявления о предоставлении </w:t>
      </w:r>
      <w:r w:rsidR="00B41CE8" w:rsidRPr="00064BAB">
        <w:rPr>
          <w:sz w:val="24"/>
          <w:szCs w:val="24"/>
          <w:lang w:eastAsia="en-US"/>
        </w:rPr>
        <w:t>права на размещение НТО</w:t>
      </w:r>
      <w:r w:rsidR="008F1420" w:rsidRPr="00064BAB">
        <w:rPr>
          <w:sz w:val="24"/>
          <w:szCs w:val="24"/>
          <w:lang w:eastAsia="en-US"/>
        </w:rPr>
        <w:t>;</w:t>
      </w:r>
    </w:p>
    <w:p w:rsidR="00F3040D" w:rsidRPr="00064BAB" w:rsidRDefault="00F3040D"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В случае если запрашиваемое место размещения</w:t>
      </w:r>
      <w:r w:rsidR="00415BCF" w:rsidRPr="00064BAB">
        <w:rPr>
          <w:sz w:val="24"/>
          <w:szCs w:val="24"/>
        </w:rPr>
        <w:t xml:space="preserve"> (</w:t>
      </w:r>
      <w:r w:rsidR="00415BCF" w:rsidRPr="00064BAB">
        <w:rPr>
          <w:sz w:val="24"/>
          <w:szCs w:val="24"/>
          <w:lang w:eastAsia="en-US"/>
        </w:rPr>
        <w:t xml:space="preserve">адресный ориентир)  </w:t>
      </w:r>
      <w:r w:rsidRPr="00064BAB">
        <w:rPr>
          <w:sz w:val="24"/>
          <w:szCs w:val="24"/>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D22512">
        <w:rPr>
          <w:sz w:val="24"/>
          <w:szCs w:val="24"/>
          <w:lang w:eastAsia="en-US"/>
        </w:rPr>
        <w:t>Администрации</w:t>
      </w:r>
      <w:r w:rsidRPr="00064BAB">
        <w:rPr>
          <w:sz w:val="24"/>
          <w:szCs w:val="24"/>
          <w:lang w:eastAsia="en-US"/>
        </w:rPr>
        <w:t xml:space="preserve"> заявления о предоставлении права на размещение НТО;</w:t>
      </w:r>
    </w:p>
    <w:p w:rsidR="008F1420" w:rsidRPr="00064BAB" w:rsidRDefault="008F1420" w:rsidP="0083565C">
      <w:pPr>
        <w:widowControl w:val="0"/>
        <w:autoSpaceDE w:val="0"/>
        <w:autoSpaceDN w:val="0"/>
        <w:adjustRightInd w:val="0"/>
        <w:ind w:firstLine="709"/>
        <w:jc w:val="both"/>
        <w:rPr>
          <w:sz w:val="24"/>
          <w:szCs w:val="24"/>
          <w:lang w:eastAsia="en-US"/>
        </w:rPr>
      </w:pPr>
      <w:r w:rsidRPr="00064BAB">
        <w:rPr>
          <w:sz w:val="24"/>
          <w:szCs w:val="24"/>
          <w:lang w:eastAsia="en-US"/>
        </w:rPr>
        <w:t xml:space="preserve">срок направления заявителю уведомления об отказе в </w:t>
      </w:r>
      <w:r w:rsidR="00B41CE8" w:rsidRPr="00064BAB">
        <w:rPr>
          <w:sz w:val="24"/>
          <w:szCs w:val="24"/>
          <w:lang w:eastAsia="en-US"/>
        </w:rPr>
        <w:t>предоставлении права на размещение НТО</w:t>
      </w:r>
      <w:r w:rsidRPr="00064BAB">
        <w:rPr>
          <w:sz w:val="24"/>
          <w:szCs w:val="24"/>
          <w:lang w:eastAsia="en-US"/>
        </w:rPr>
        <w:t xml:space="preserve">, составляет </w:t>
      </w:r>
      <w:r w:rsidR="00F378FF" w:rsidRPr="00064BAB">
        <w:rPr>
          <w:sz w:val="24"/>
          <w:szCs w:val="24"/>
          <w:lang w:eastAsia="en-US"/>
        </w:rPr>
        <w:t>30</w:t>
      </w:r>
      <w:r w:rsidR="00F3040D" w:rsidRPr="00064BAB">
        <w:rPr>
          <w:sz w:val="24"/>
          <w:szCs w:val="24"/>
          <w:lang w:eastAsia="en-US"/>
        </w:rPr>
        <w:t xml:space="preserve"> </w:t>
      </w:r>
      <w:r w:rsidRPr="00064BAB">
        <w:rPr>
          <w:sz w:val="24"/>
          <w:szCs w:val="24"/>
          <w:lang w:eastAsia="en-US"/>
        </w:rPr>
        <w:t>календарн</w:t>
      </w:r>
      <w:r w:rsidR="00F3040D" w:rsidRPr="00064BAB">
        <w:rPr>
          <w:sz w:val="24"/>
          <w:szCs w:val="24"/>
          <w:lang w:eastAsia="en-US"/>
        </w:rPr>
        <w:t>ых</w:t>
      </w:r>
      <w:r w:rsidRPr="00064BAB">
        <w:rPr>
          <w:sz w:val="24"/>
          <w:szCs w:val="24"/>
          <w:lang w:eastAsia="en-US"/>
        </w:rPr>
        <w:t xml:space="preserve"> дн</w:t>
      </w:r>
      <w:r w:rsidR="00F3040D" w:rsidRPr="00064BAB">
        <w:rPr>
          <w:sz w:val="24"/>
          <w:szCs w:val="24"/>
          <w:lang w:eastAsia="en-US"/>
        </w:rPr>
        <w:t>ей</w:t>
      </w:r>
      <w:r w:rsidR="003339D5" w:rsidRPr="00064BAB">
        <w:rPr>
          <w:sz w:val="24"/>
          <w:szCs w:val="24"/>
        </w:rPr>
        <w:t xml:space="preserve"> </w:t>
      </w:r>
      <w:r w:rsidR="003339D5" w:rsidRPr="00064BAB">
        <w:rPr>
          <w:sz w:val="24"/>
          <w:szCs w:val="24"/>
          <w:lang w:eastAsia="en-US"/>
        </w:rPr>
        <w:t xml:space="preserve">с момента регистрации в </w:t>
      </w:r>
      <w:r w:rsidR="00D22512">
        <w:rPr>
          <w:sz w:val="24"/>
          <w:szCs w:val="24"/>
          <w:lang w:eastAsia="en-US"/>
        </w:rPr>
        <w:t>Администрации</w:t>
      </w:r>
      <w:r w:rsidR="003339D5" w:rsidRPr="00064BAB">
        <w:rPr>
          <w:sz w:val="24"/>
          <w:szCs w:val="24"/>
          <w:lang w:eastAsia="en-US"/>
        </w:rPr>
        <w:t xml:space="preserve"> заявления о предоставлении права на размещение НТО</w:t>
      </w:r>
      <w:r w:rsidRPr="00064BAB">
        <w:rPr>
          <w:sz w:val="24"/>
          <w:szCs w:val="24"/>
          <w:lang w:eastAsia="en-US"/>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2.5</w:t>
      </w:r>
      <w:r w:rsidR="00200A67" w:rsidRPr="00064BAB">
        <w:rPr>
          <w:sz w:val="24"/>
          <w:szCs w:val="24"/>
        </w:rPr>
        <w:t xml:space="preserve">. В исключительных случаях начальник  </w:t>
      </w:r>
      <w:r w:rsidR="00D22512">
        <w:rPr>
          <w:sz w:val="24"/>
          <w:szCs w:val="24"/>
        </w:rPr>
        <w:t>Администрации</w:t>
      </w:r>
      <w:r w:rsidR="00200A67" w:rsidRPr="00064BAB">
        <w:rPr>
          <w:sz w:val="24"/>
          <w:szCs w:val="24"/>
        </w:rPr>
        <w:t xml:space="preserve"> (</w:t>
      </w:r>
      <w:proofErr w:type="gramStart"/>
      <w:r w:rsidR="00200A67" w:rsidRPr="00064BAB">
        <w:rPr>
          <w:sz w:val="24"/>
          <w:szCs w:val="24"/>
        </w:rPr>
        <w:t xml:space="preserve">заведующий </w:t>
      </w:r>
      <w:r w:rsidR="00D22512">
        <w:rPr>
          <w:sz w:val="24"/>
          <w:szCs w:val="24"/>
        </w:rPr>
        <w:t>Администрации</w:t>
      </w:r>
      <w:proofErr w:type="gramEnd"/>
      <w:r w:rsidR="00200A67" w:rsidRPr="00064BAB">
        <w:rPr>
          <w:sz w:val="24"/>
          <w:szCs w:val="24"/>
        </w:rPr>
        <w:t>) либо иное уполномоченное на это лицо продлевает срок рассмотрения за</w:t>
      </w:r>
      <w:r w:rsidR="008F1420" w:rsidRPr="00064BAB">
        <w:rPr>
          <w:sz w:val="24"/>
          <w:szCs w:val="24"/>
        </w:rPr>
        <w:t xml:space="preserve">явления </w:t>
      </w:r>
      <w:r w:rsidR="0083565C" w:rsidRPr="00064BAB">
        <w:rPr>
          <w:sz w:val="24"/>
          <w:szCs w:val="24"/>
          <w:lang w:eastAsia="en-US"/>
        </w:rPr>
        <w:t xml:space="preserve">о предоставлении </w:t>
      </w:r>
      <w:r w:rsidR="005F6686" w:rsidRPr="00064BAB">
        <w:rPr>
          <w:sz w:val="24"/>
          <w:szCs w:val="24"/>
          <w:lang w:eastAsia="en-US"/>
        </w:rPr>
        <w:t>права на размещение НТО</w:t>
      </w:r>
      <w:r w:rsidR="0083565C" w:rsidRPr="00064BAB">
        <w:rPr>
          <w:sz w:val="24"/>
          <w:szCs w:val="24"/>
        </w:rPr>
        <w:t xml:space="preserve"> </w:t>
      </w:r>
      <w:r w:rsidR="00200A67" w:rsidRPr="00064BAB">
        <w:rPr>
          <w:sz w:val="24"/>
          <w:szCs w:val="24"/>
        </w:rPr>
        <w:t>не более чем на 30</w:t>
      </w:r>
      <w:r w:rsidR="00AE24F3" w:rsidRPr="00064BAB">
        <w:rPr>
          <w:sz w:val="24"/>
          <w:szCs w:val="24"/>
        </w:rPr>
        <w:t xml:space="preserve"> календарных</w:t>
      </w:r>
      <w:r w:rsidR="00200A67" w:rsidRPr="00064BAB">
        <w:rPr>
          <w:sz w:val="24"/>
          <w:szCs w:val="24"/>
        </w:rPr>
        <w:t xml:space="preserve"> дней с обязательным уведомлением об этом заявителя.</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2.6</w:t>
      </w:r>
      <w:r w:rsidR="00200A67" w:rsidRPr="00064BAB">
        <w:rPr>
          <w:sz w:val="24"/>
          <w:szCs w:val="24"/>
        </w:rPr>
        <w:t xml:space="preserve">. Срок рассмотрения и </w:t>
      </w:r>
      <w:proofErr w:type="gramStart"/>
      <w:r w:rsidR="00200A67" w:rsidRPr="00064BAB">
        <w:rPr>
          <w:sz w:val="24"/>
          <w:szCs w:val="24"/>
        </w:rPr>
        <w:t>направления</w:t>
      </w:r>
      <w:proofErr w:type="gramEnd"/>
      <w:r w:rsidR="00200A67" w:rsidRPr="00064BAB">
        <w:rPr>
          <w:sz w:val="24"/>
          <w:szCs w:val="24"/>
        </w:rPr>
        <w:t xml:space="preserve"> поступивших в </w:t>
      </w:r>
      <w:r w:rsidR="00D22512">
        <w:rPr>
          <w:sz w:val="24"/>
          <w:szCs w:val="24"/>
        </w:rPr>
        <w:t>Администрации</w:t>
      </w:r>
      <w:r w:rsidR="00200A67" w:rsidRPr="00064BAB">
        <w:rPr>
          <w:sz w:val="24"/>
          <w:szCs w:val="24"/>
        </w:rPr>
        <w:t xml:space="preserve"> запросов по принадлежности составляет 5 рабочих дней со дня их регистрации.</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2.7</w:t>
      </w:r>
      <w:r w:rsidR="00200A67" w:rsidRPr="00064BAB">
        <w:rPr>
          <w:sz w:val="24"/>
          <w:szCs w:val="24"/>
        </w:rPr>
        <w:t xml:space="preserve">. </w:t>
      </w:r>
      <w:proofErr w:type="gramStart"/>
      <w:r w:rsidR="00200A67" w:rsidRPr="00064BAB">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064BAB">
        <w:rPr>
          <w:sz w:val="24"/>
          <w:szCs w:val="24"/>
        </w:rPr>
        <w:t>2.3. а</w:t>
      </w:r>
      <w:r w:rsidR="00200A67" w:rsidRPr="00064BAB">
        <w:rPr>
          <w:sz w:val="24"/>
          <w:szCs w:val="24"/>
        </w:rPr>
        <w:t>дминистративного регламента предоставления муниципальной  услуги</w:t>
      </w:r>
      <w:r w:rsidR="00200A67" w:rsidRPr="00064BAB">
        <w:rPr>
          <w:b/>
          <w:sz w:val="24"/>
          <w:szCs w:val="24"/>
        </w:rPr>
        <w:t xml:space="preserve"> </w:t>
      </w:r>
      <w:r w:rsidR="0083565C" w:rsidRPr="00064BAB">
        <w:rPr>
          <w:b/>
          <w:sz w:val="24"/>
          <w:szCs w:val="24"/>
        </w:rPr>
        <w:t>«</w:t>
      </w:r>
      <w:r w:rsidR="005F6686" w:rsidRPr="00064BAB">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BA33EF">
        <w:rPr>
          <w:sz w:val="24"/>
          <w:szCs w:val="24"/>
        </w:rPr>
        <w:t xml:space="preserve">Петровское сельское поселение МО </w:t>
      </w:r>
      <w:proofErr w:type="spellStart"/>
      <w:r w:rsidR="00BA33EF">
        <w:rPr>
          <w:sz w:val="24"/>
          <w:szCs w:val="24"/>
        </w:rPr>
        <w:t>Приозерский</w:t>
      </w:r>
      <w:proofErr w:type="spellEnd"/>
      <w:r w:rsidR="00BA33EF">
        <w:rPr>
          <w:sz w:val="24"/>
          <w:szCs w:val="24"/>
        </w:rPr>
        <w:t xml:space="preserve"> муниципальный район </w:t>
      </w:r>
      <w:r w:rsidR="005F6686" w:rsidRPr="00064BAB">
        <w:rPr>
          <w:sz w:val="24"/>
          <w:szCs w:val="24"/>
        </w:rPr>
        <w:t>Ленинградской области</w:t>
      </w:r>
      <w:r w:rsidR="0083565C" w:rsidRPr="00064BAB">
        <w:rPr>
          <w:sz w:val="24"/>
          <w:szCs w:val="24"/>
        </w:rPr>
        <w:t>»</w:t>
      </w:r>
      <w:r w:rsidR="00200A67" w:rsidRPr="00064BAB">
        <w:rPr>
          <w:sz w:val="24"/>
          <w:szCs w:val="24"/>
        </w:rPr>
        <w:t xml:space="preserve"> (далее – Административный регламент), </w:t>
      </w:r>
      <w:r w:rsidR="00C66834" w:rsidRPr="00064BAB">
        <w:rPr>
          <w:sz w:val="24"/>
          <w:szCs w:val="24"/>
        </w:rPr>
        <w:t>осуществляется,</w:t>
      </w:r>
      <w:r w:rsidR="00F378FF" w:rsidRPr="00064BAB">
        <w:rPr>
          <w:sz w:val="24"/>
          <w:szCs w:val="24"/>
        </w:rPr>
        <w:t xml:space="preserve"> в случае если запрашиваемое место включено в схему</w:t>
      </w:r>
      <w:r w:rsidR="00200A67" w:rsidRPr="00064BAB">
        <w:rPr>
          <w:sz w:val="24"/>
          <w:szCs w:val="24"/>
        </w:rPr>
        <w:t xml:space="preserve"> в 3</w:t>
      </w:r>
      <w:r w:rsidR="00C66834" w:rsidRPr="00064BAB">
        <w:rPr>
          <w:sz w:val="24"/>
          <w:szCs w:val="24"/>
        </w:rPr>
        <w:t>0</w:t>
      </w:r>
      <w:r w:rsidR="00200A67" w:rsidRPr="00064BAB">
        <w:rPr>
          <w:sz w:val="24"/>
          <w:szCs w:val="24"/>
        </w:rPr>
        <w:t>-дневный срок с</w:t>
      </w:r>
      <w:r w:rsidR="00C66834" w:rsidRPr="00064BAB">
        <w:rPr>
          <w:sz w:val="24"/>
          <w:szCs w:val="24"/>
        </w:rPr>
        <w:t xml:space="preserve"> даты</w:t>
      </w:r>
      <w:r w:rsidR="00200A67" w:rsidRPr="00064BAB">
        <w:rPr>
          <w:sz w:val="24"/>
          <w:szCs w:val="24"/>
        </w:rPr>
        <w:t xml:space="preserve"> регистрации за</w:t>
      </w:r>
      <w:r w:rsidR="0083565C" w:rsidRPr="00064BAB">
        <w:rPr>
          <w:sz w:val="24"/>
          <w:szCs w:val="24"/>
        </w:rPr>
        <w:t>явления</w:t>
      </w:r>
      <w:r w:rsidR="00200A67" w:rsidRPr="00064BAB">
        <w:rPr>
          <w:sz w:val="24"/>
          <w:szCs w:val="24"/>
        </w:rPr>
        <w:t xml:space="preserve"> в</w:t>
      </w:r>
      <w:proofErr w:type="gramEnd"/>
      <w:r w:rsidR="00200A67" w:rsidRPr="00064BAB">
        <w:rPr>
          <w:sz w:val="24"/>
          <w:szCs w:val="24"/>
        </w:rPr>
        <w:t xml:space="preserve"> </w:t>
      </w:r>
      <w:r w:rsidR="00BA33EF">
        <w:rPr>
          <w:sz w:val="24"/>
          <w:szCs w:val="24"/>
        </w:rPr>
        <w:t>администрации</w:t>
      </w:r>
      <w:r w:rsidR="00C66834" w:rsidRPr="00064BAB">
        <w:rPr>
          <w:sz w:val="24"/>
          <w:szCs w:val="24"/>
        </w:rPr>
        <w:t>, в случае если запрашиваемое место</w:t>
      </w:r>
      <w:r w:rsidR="00BA33EF">
        <w:rPr>
          <w:sz w:val="24"/>
          <w:szCs w:val="24"/>
        </w:rPr>
        <w:t xml:space="preserve"> не включено в схему </w:t>
      </w:r>
      <w:r w:rsidR="00C66834" w:rsidRPr="00064BAB">
        <w:rPr>
          <w:sz w:val="24"/>
          <w:szCs w:val="24"/>
        </w:rPr>
        <w:t xml:space="preserve"> – 60-дневный срок</w:t>
      </w:r>
      <w:r w:rsidR="00200A67"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2.8</w:t>
      </w:r>
      <w:r w:rsidR="00200A67" w:rsidRPr="00064BAB">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064BAB">
          <w:rPr>
            <w:sz w:val="24"/>
            <w:szCs w:val="24"/>
          </w:rPr>
          <w:t xml:space="preserve">пункте </w:t>
        </w:r>
      </w:hyperlink>
      <w:r w:rsidR="00825282" w:rsidRPr="00064BAB">
        <w:rPr>
          <w:sz w:val="24"/>
          <w:szCs w:val="24"/>
        </w:rPr>
        <w:t xml:space="preserve">2.3. </w:t>
      </w:r>
      <w:r w:rsidR="00200A67" w:rsidRPr="00064BAB">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064BAB">
        <w:rPr>
          <w:sz w:val="24"/>
          <w:szCs w:val="24"/>
        </w:rPr>
        <w:t xml:space="preserve">          </w:t>
      </w:r>
      <w:r w:rsidR="0090069A" w:rsidRPr="00064BAB">
        <w:rPr>
          <w:sz w:val="24"/>
          <w:szCs w:val="24"/>
        </w:rPr>
        <w:t xml:space="preserve">30-дневный срок </w:t>
      </w:r>
      <w:proofErr w:type="gramStart"/>
      <w:r w:rsidR="0090069A" w:rsidRPr="00064BAB">
        <w:rPr>
          <w:sz w:val="24"/>
          <w:szCs w:val="24"/>
        </w:rPr>
        <w:t>с даты регистрации</w:t>
      </w:r>
      <w:proofErr w:type="gramEnd"/>
      <w:r w:rsidR="0090069A" w:rsidRPr="00064BAB">
        <w:rPr>
          <w:sz w:val="24"/>
          <w:szCs w:val="24"/>
        </w:rPr>
        <w:t xml:space="preserve"> заявления в </w:t>
      </w:r>
      <w:r w:rsidR="00BA33EF">
        <w:rPr>
          <w:sz w:val="24"/>
          <w:szCs w:val="24"/>
        </w:rPr>
        <w:t>администрации</w:t>
      </w:r>
      <w:r w:rsidR="0090069A" w:rsidRPr="00064BAB">
        <w:rPr>
          <w:sz w:val="24"/>
          <w:szCs w:val="24"/>
        </w:rPr>
        <w:t>, в случае если запрашиваемое место не включено в схему  – 60-дневный срок</w:t>
      </w:r>
      <w:r w:rsidR="00200A67" w:rsidRPr="00064BAB">
        <w:rPr>
          <w:sz w:val="24"/>
          <w:szCs w:val="24"/>
        </w:rPr>
        <w:t>.</w:t>
      </w:r>
    </w:p>
    <w:p w:rsidR="00EC2AFD" w:rsidRPr="00064BAB" w:rsidRDefault="00EC2AFD" w:rsidP="0083565C">
      <w:pPr>
        <w:widowControl w:val="0"/>
        <w:autoSpaceDE w:val="0"/>
        <w:autoSpaceDN w:val="0"/>
        <w:adjustRightInd w:val="0"/>
        <w:ind w:firstLine="709"/>
        <w:jc w:val="both"/>
        <w:rPr>
          <w:sz w:val="24"/>
          <w:szCs w:val="24"/>
        </w:rPr>
      </w:pPr>
      <w:r w:rsidRPr="00064BAB">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BA33EF">
        <w:rPr>
          <w:sz w:val="24"/>
          <w:szCs w:val="24"/>
        </w:rPr>
        <w:t>администрации</w:t>
      </w:r>
      <w:r w:rsidRPr="00064BAB">
        <w:rPr>
          <w:sz w:val="24"/>
          <w:szCs w:val="24"/>
        </w:rPr>
        <w:t xml:space="preserve"> в пределах срока предоставления муниципальной услуги</w:t>
      </w:r>
      <w:r w:rsidR="003B0E62" w:rsidRPr="00064BAB">
        <w:rPr>
          <w:sz w:val="24"/>
          <w:szCs w:val="24"/>
        </w:rPr>
        <w:t>.</w:t>
      </w:r>
    </w:p>
    <w:p w:rsidR="00200A67" w:rsidRPr="00064BAB" w:rsidRDefault="00166277" w:rsidP="0083565C">
      <w:pPr>
        <w:widowControl w:val="0"/>
        <w:autoSpaceDE w:val="0"/>
        <w:autoSpaceDN w:val="0"/>
        <w:adjustRightInd w:val="0"/>
        <w:ind w:firstLine="709"/>
        <w:jc w:val="both"/>
        <w:rPr>
          <w:sz w:val="24"/>
          <w:szCs w:val="24"/>
        </w:rPr>
      </w:pPr>
      <w:r w:rsidRPr="00064BAB">
        <w:rPr>
          <w:color w:val="FF0000"/>
          <w:sz w:val="24"/>
          <w:szCs w:val="24"/>
        </w:rPr>
        <w:t xml:space="preserve"> </w:t>
      </w:r>
      <w:r w:rsidR="00A67065" w:rsidRPr="00064BAB">
        <w:rPr>
          <w:sz w:val="24"/>
          <w:szCs w:val="24"/>
        </w:rPr>
        <w:t>2.</w:t>
      </w:r>
      <w:r w:rsidRPr="00064BAB">
        <w:rPr>
          <w:sz w:val="24"/>
          <w:szCs w:val="24"/>
        </w:rPr>
        <w:t>9</w:t>
      </w:r>
      <w:r w:rsidR="00200A67" w:rsidRPr="00064BAB">
        <w:rPr>
          <w:sz w:val="24"/>
          <w:szCs w:val="24"/>
        </w:rPr>
        <w:t>. Правовыми основаниями для предоставления муниципальной услуги являются: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hyperlink r:id="rId11" w:history="1">
        <w:r w:rsidRPr="00064BAB">
          <w:rPr>
            <w:sz w:val="24"/>
            <w:szCs w:val="24"/>
          </w:rPr>
          <w:t>Конституция</w:t>
        </w:r>
      </w:hyperlink>
      <w:r w:rsidRPr="00064BAB">
        <w:rPr>
          <w:sz w:val="24"/>
          <w:szCs w:val="24"/>
        </w:rPr>
        <w:t xml:space="preserve"> Российской Федерации (Собрание законодательства Российской Федерации, 26 января 2009 года, № 4, ст. 445);</w:t>
      </w:r>
    </w:p>
    <w:p w:rsidR="0083565C" w:rsidRPr="00064BAB" w:rsidRDefault="0083565C" w:rsidP="0083565C">
      <w:pPr>
        <w:widowControl w:val="0"/>
        <w:suppressAutoHyphens w:val="0"/>
        <w:autoSpaceDE w:val="0"/>
        <w:autoSpaceDN w:val="0"/>
        <w:adjustRightInd w:val="0"/>
        <w:ind w:firstLine="709"/>
        <w:jc w:val="both"/>
        <w:rPr>
          <w:sz w:val="24"/>
          <w:szCs w:val="24"/>
        </w:rPr>
      </w:pPr>
      <w:r w:rsidRPr="00064BAB">
        <w:rPr>
          <w:sz w:val="24"/>
          <w:szCs w:val="24"/>
        </w:rPr>
        <w:t xml:space="preserve">- Федеральный </w:t>
      </w:r>
      <w:hyperlink r:id="rId12" w:history="1">
        <w:r w:rsidRPr="00064BAB">
          <w:rPr>
            <w:sz w:val="24"/>
            <w:szCs w:val="24"/>
          </w:rPr>
          <w:t>закон</w:t>
        </w:r>
      </w:hyperlink>
      <w:r w:rsidRPr="00064BAB">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064BAB" w:rsidRDefault="0083565C" w:rsidP="0083565C">
      <w:pPr>
        <w:widowControl w:val="0"/>
        <w:autoSpaceDE w:val="0"/>
        <w:autoSpaceDN w:val="0"/>
        <w:adjustRightInd w:val="0"/>
        <w:ind w:firstLine="709"/>
        <w:jc w:val="both"/>
        <w:rPr>
          <w:sz w:val="24"/>
          <w:szCs w:val="24"/>
        </w:rPr>
      </w:pPr>
      <w:r w:rsidRPr="00064BAB">
        <w:rPr>
          <w:sz w:val="24"/>
          <w:szCs w:val="24"/>
        </w:rPr>
        <w:t xml:space="preserve">- Федеральный </w:t>
      </w:r>
      <w:hyperlink r:id="rId13" w:history="1">
        <w:r w:rsidRPr="00064BAB">
          <w:rPr>
            <w:sz w:val="24"/>
            <w:szCs w:val="24"/>
          </w:rPr>
          <w:t>закон</w:t>
        </w:r>
      </w:hyperlink>
      <w:r w:rsidRPr="00064BAB">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064BAB" w:rsidRDefault="00204E9E" w:rsidP="00D81C25">
      <w:pPr>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4E04D5" w:rsidRPr="00064BAB">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4E04D5" w:rsidRPr="00064BAB" w:rsidRDefault="004E04D5" w:rsidP="00D81C25">
      <w:pPr>
        <w:suppressAutoHyphens w:val="0"/>
        <w:autoSpaceDE w:val="0"/>
        <w:autoSpaceDN w:val="0"/>
        <w:adjustRightInd w:val="0"/>
        <w:ind w:firstLine="709"/>
        <w:jc w:val="both"/>
        <w:rPr>
          <w:sz w:val="24"/>
          <w:szCs w:val="24"/>
          <w:lang w:eastAsia="en-US"/>
        </w:rPr>
      </w:pPr>
      <w:r w:rsidRPr="00064BAB">
        <w:rPr>
          <w:sz w:val="24"/>
          <w:szCs w:val="24"/>
          <w:lang w:eastAsia="en-US"/>
        </w:rPr>
        <w:t>-</w:t>
      </w:r>
      <w:r w:rsidRPr="00064BAB">
        <w:rPr>
          <w:sz w:val="24"/>
          <w:szCs w:val="24"/>
        </w:rPr>
        <w:t xml:space="preserve"> </w:t>
      </w:r>
      <w:r w:rsidRPr="00064BAB">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4E04D5" w:rsidRPr="00064BAB" w:rsidRDefault="004E04D5" w:rsidP="00D81C25">
      <w:pPr>
        <w:suppressAutoHyphens w:val="0"/>
        <w:autoSpaceDE w:val="0"/>
        <w:autoSpaceDN w:val="0"/>
        <w:adjustRightInd w:val="0"/>
        <w:ind w:firstLine="709"/>
        <w:jc w:val="both"/>
        <w:rPr>
          <w:sz w:val="24"/>
          <w:szCs w:val="24"/>
          <w:lang w:eastAsia="en-US"/>
        </w:rPr>
      </w:pPr>
      <w:r w:rsidRPr="00064BAB">
        <w:rPr>
          <w:sz w:val="24"/>
          <w:szCs w:val="24"/>
          <w:lang w:eastAsia="en-US"/>
        </w:rPr>
        <w:t>-</w:t>
      </w:r>
      <w:r w:rsidR="00007BF9" w:rsidRPr="00064BAB">
        <w:rPr>
          <w:sz w:val="24"/>
          <w:szCs w:val="24"/>
          <w:lang w:eastAsia="en-US"/>
        </w:rPr>
        <w:t xml:space="preserve"> Земельный Кодекс Российской Федерации;</w:t>
      </w:r>
    </w:p>
    <w:p w:rsidR="00007BF9" w:rsidRPr="00064BAB" w:rsidRDefault="00007BF9" w:rsidP="00D81C25">
      <w:pPr>
        <w:suppressAutoHyphens w:val="0"/>
        <w:autoSpaceDE w:val="0"/>
        <w:autoSpaceDN w:val="0"/>
        <w:adjustRightInd w:val="0"/>
        <w:ind w:firstLine="709"/>
        <w:jc w:val="both"/>
        <w:rPr>
          <w:sz w:val="24"/>
          <w:szCs w:val="24"/>
          <w:lang w:eastAsia="en-US"/>
        </w:rPr>
      </w:pPr>
      <w:r w:rsidRPr="00064BAB">
        <w:rPr>
          <w:sz w:val="24"/>
          <w:szCs w:val="24"/>
          <w:lang w:eastAsia="en-US"/>
        </w:rPr>
        <w:t xml:space="preserve">- Постановлением Правительства Российской Федерации от 29.09.2010 № 772 «Об утверждении правил включения нестационарных торговых объектов, расположенных на </w:t>
      </w:r>
      <w:r w:rsidRPr="00064BAB">
        <w:rPr>
          <w:sz w:val="24"/>
          <w:szCs w:val="24"/>
          <w:lang w:eastAsia="en-US"/>
        </w:rPr>
        <w:lastRenderedPageBreak/>
        <w:t>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3565C" w:rsidRPr="00064BAB" w:rsidRDefault="0083565C" w:rsidP="00AC39A4">
      <w:pPr>
        <w:suppressAutoHyphens w:val="0"/>
        <w:autoSpaceDE w:val="0"/>
        <w:autoSpaceDN w:val="0"/>
        <w:adjustRightInd w:val="0"/>
        <w:ind w:firstLine="709"/>
        <w:jc w:val="both"/>
        <w:rPr>
          <w:sz w:val="24"/>
          <w:szCs w:val="24"/>
          <w:lang w:eastAsia="en-US"/>
        </w:rPr>
      </w:pPr>
      <w:r w:rsidRPr="00064BAB">
        <w:rPr>
          <w:sz w:val="24"/>
          <w:szCs w:val="24"/>
          <w:lang w:eastAsia="en-US"/>
        </w:rPr>
        <w:t xml:space="preserve">- Федеральный </w:t>
      </w:r>
      <w:hyperlink r:id="rId14" w:history="1">
        <w:r w:rsidRPr="00064BAB">
          <w:rPr>
            <w:sz w:val="24"/>
            <w:szCs w:val="24"/>
            <w:lang w:eastAsia="en-US"/>
          </w:rPr>
          <w:t>закон</w:t>
        </w:r>
      </w:hyperlink>
      <w:r w:rsidRPr="00064BAB">
        <w:rPr>
          <w:sz w:val="24"/>
          <w:szCs w:val="24"/>
          <w:lang w:eastAsia="en-US"/>
        </w:rPr>
        <w:t xml:space="preserve"> от 27.07.2010 N 210-ФЗ "Об организации предоставления государственных и муниципальных услуг"</w:t>
      </w:r>
      <w:r w:rsidR="007F71E7" w:rsidRPr="00064BAB">
        <w:rPr>
          <w:rFonts w:eastAsia="Calibri"/>
          <w:sz w:val="24"/>
          <w:szCs w:val="24"/>
          <w:lang w:eastAsia="en-US"/>
        </w:rPr>
        <w:t xml:space="preserve"> ("Собрание законодательства РФ", 02.08.2010, N 31, ст. 4179), </w:t>
      </w:r>
      <w:r w:rsidRPr="00064BAB">
        <w:rPr>
          <w:sz w:val="24"/>
          <w:szCs w:val="24"/>
          <w:lang w:eastAsia="en-US"/>
        </w:rPr>
        <w:t xml:space="preserve"> (далее - Федеральный закон N 210-ФЗ);</w:t>
      </w:r>
    </w:p>
    <w:p w:rsidR="00942949" w:rsidRPr="00064BAB" w:rsidRDefault="00942949" w:rsidP="00942949">
      <w:pPr>
        <w:suppressAutoHyphens w:val="0"/>
        <w:autoSpaceDE w:val="0"/>
        <w:autoSpaceDN w:val="0"/>
        <w:adjustRightInd w:val="0"/>
        <w:ind w:firstLine="709"/>
        <w:jc w:val="both"/>
        <w:rPr>
          <w:sz w:val="24"/>
          <w:szCs w:val="24"/>
          <w:lang w:eastAsia="en-US"/>
        </w:rPr>
      </w:pPr>
      <w:r w:rsidRPr="00064BAB">
        <w:rPr>
          <w:sz w:val="24"/>
          <w:szCs w:val="24"/>
          <w:lang w:eastAsia="en-US"/>
        </w:rPr>
        <w:t>- Федеральный закон от 27.07.2006 № 152-ФЗ «О персональных данных»;</w:t>
      </w:r>
    </w:p>
    <w:p w:rsidR="00204E9E" w:rsidRPr="00064BAB" w:rsidRDefault="0083565C" w:rsidP="00AC39A4">
      <w:pPr>
        <w:suppressAutoHyphens w:val="0"/>
        <w:autoSpaceDE w:val="0"/>
        <w:autoSpaceDN w:val="0"/>
        <w:adjustRightInd w:val="0"/>
        <w:ind w:firstLine="709"/>
        <w:jc w:val="both"/>
        <w:rPr>
          <w:sz w:val="24"/>
          <w:szCs w:val="24"/>
          <w:lang w:eastAsia="en-US"/>
        </w:rPr>
      </w:pPr>
      <w:r w:rsidRPr="00064BAB">
        <w:rPr>
          <w:sz w:val="24"/>
          <w:szCs w:val="24"/>
          <w:lang w:eastAsia="en-US"/>
        </w:rPr>
        <w:t xml:space="preserve"> - </w:t>
      </w:r>
      <w:hyperlink r:id="rId15" w:history="1">
        <w:r w:rsidRPr="00064BAB">
          <w:rPr>
            <w:sz w:val="24"/>
            <w:szCs w:val="24"/>
            <w:lang w:eastAsia="en-US"/>
          </w:rPr>
          <w:t>постановление</w:t>
        </w:r>
      </w:hyperlink>
      <w:r w:rsidRPr="00064BAB">
        <w:rPr>
          <w:sz w:val="24"/>
          <w:szCs w:val="24"/>
          <w:lang w:eastAsia="en-US"/>
        </w:rPr>
        <w:t xml:space="preserve"> Правительства Российской Фе</w:t>
      </w:r>
      <w:r w:rsidR="00204E9E" w:rsidRPr="00064BAB">
        <w:rPr>
          <w:sz w:val="24"/>
          <w:szCs w:val="24"/>
          <w:lang w:eastAsia="en-US"/>
        </w:rPr>
        <w:t>дерации от 19.05.2007 N 297 "</w:t>
      </w:r>
    </w:p>
    <w:p w:rsidR="00570AEE" w:rsidRPr="00064BAB" w:rsidRDefault="00570AEE" w:rsidP="00AC39A4">
      <w:pPr>
        <w:suppressAutoHyphens w:val="0"/>
        <w:autoSpaceDE w:val="0"/>
        <w:autoSpaceDN w:val="0"/>
        <w:adjustRightInd w:val="0"/>
        <w:ind w:firstLine="709"/>
        <w:jc w:val="both"/>
        <w:rPr>
          <w:sz w:val="24"/>
          <w:szCs w:val="24"/>
          <w:lang w:eastAsia="en-US"/>
        </w:rPr>
      </w:pPr>
      <w:r w:rsidRPr="00064BAB">
        <w:rPr>
          <w:sz w:val="24"/>
          <w:szCs w:val="24"/>
          <w:lang w:eastAsia="en-US"/>
        </w:rPr>
        <w:t>- Федеральный закон   от 6 апреля 2011 г. N 63-ФЗ "Об электронной подписи";</w:t>
      </w:r>
    </w:p>
    <w:p w:rsidR="00570AEE" w:rsidRPr="00064BAB" w:rsidRDefault="00570AEE" w:rsidP="00AC39A4">
      <w:pPr>
        <w:suppressAutoHyphens w:val="0"/>
        <w:autoSpaceDE w:val="0"/>
        <w:autoSpaceDN w:val="0"/>
        <w:adjustRightInd w:val="0"/>
        <w:ind w:firstLine="709"/>
        <w:jc w:val="both"/>
        <w:rPr>
          <w:sz w:val="24"/>
          <w:szCs w:val="24"/>
          <w:lang w:eastAsia="en-US"/>
        </w:rPr>
      </w:pPr>
      <w:r w:rsidRPr="00064BAB">
        <w:rPr>
          <w:sz w:val="24"/>
          <w:szCs w:val="24"/>
          <w:lang w:eastAsia="en-US"/>
        </w:rPr>
        <w:t xml:space="preserve">- Постановление Правительства от 22.12.2012 № 1376 «Об утверждении </w:t>
      </w:r>
      <w:proofErr w:type="gramStart"/>
      <w:r w:rsidRPr="00064BAB">
        <w:rPr>
          <w:sz w:val="24"/>
          <w:szCs w:val="24"/>
          <w:lang w:eastAsia="en-US"/>
        </w:rPr>
        <w:t>Правил организации деятельности многофункциональных центров  предоставления государственных</w:t>
      </w:r>
      <w:proofErr w:type="gramEnd"/>
      <w:r w:rsidRPr="00064BAB">
        <w:rPr>
          <w:sz w:val="24"/>
          <w:szCs w:val="24"/>
          <w:lang w:eastAsia="en-US"/>
        </w:rPr>
        <w:t xml:space="preserve">  и муниципальных услуг»;</w:t>
      </w:r>
    </w:p>
    <w:p w:rsidR="00570AEE" w:rsidRPr="00104268" w:rsidRDefault="00FD23C5" w:rsidP="00104268">
      <w:pPr>
        <w:suppressAutoHyphens w:val="0"/>
        <w:autoSpaceDE w:val="0"/>
        <w:autoSpaceDN w:val="0"/>
        <w:adjustRightInd w:val="0"/>
        <w:ind w:firstLine="709"/>
        <w:jc w:val="both"/>
        <w:rPr>
          <w:sz w:val="24"/>
          <w:szCs w:val="24"/>
          <w:lang w:eastAsia="en-US"/>
        </w:rPr>
      </w:pPr>
      <w:r w:rsidRPr="00064BAB">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Pr="00064BAB" w:rsidRDefault="0083565C" w:rsidP="00104268">
      <w:pPr>
        <w:widowControl w:val="0"/>
        <w:autoSpaceDE w:val="0"/>
        <w:autoSpaceDN w:val="0"/>
        <w:adjustRightInd w:val="0"/>
        <w:ind w:firstLine="709"/>
        <w:jc w:val="both"/>
        <w:rPr>
          <w:sz w:val="24"/>
          <w:szCs w:val="24"/>
        </w:rPr>
      </w:pPr>
      <w:r w:rsidRPr="00064BAB">
        <w:rPr>
          <w:sz w:val="24"/>
          <w:szCs w:val="24"/>
        </w:rPr>
        <w:t xml:space="preserve">- </w:t>
      </w:r>
      <w:r w:rsidR="00BA33EF">
        <w:rPr>
          <w:sz w:val="24"/>
          <w:szCs w:val="24"/>
        </w:rPr>
        <w:t xml:space="preserve">Устав муниципального образования Петровское сельское поселение МО </w:t>
      </w:r>
      <w:proofErr w:type="spellStart"/>
      <w:r w:rsidR="00BA33EF">
        <w:rPr>
          <w:sz w:val="24"/>
          <w:szCs w:val="24"/>
        </w:rPr>
        <w:t>Приозерский</w:t>
      </w:r>
      <w:proofErr w:type="spellEnd"/>
      <w:r w:rsidR="00BA33EF">
        <w:rPr>
          <w:sz w:val="24"/>
          <w:szCs w:val="24"/>
        </w:rPr>
        <w:t xml:space="preserve"> муниципальный район Ленинградской области</w:t>
      </w:r>
      <w:r w:rsidRPr="00064BAB">
        <w:rPr>
          <w:sz w:val="24"/>
          <w:szCs w:val="24"/>
        </w:rPr>
        <w:t>.</w:t>
      </w:r>
      <w:r w:rsidR="00E178A4" w:rsidRPr="00064BAB">
        <w:rPr>
          <w:sz w:val="24"/>
          <w:szCs w:val="24"/>
          <w:vertAlign w:val="superscript"/>
        </w:rPr>
        <w:t xml:space="preserve">                                   </w:t>
      </w:r>
    </w:p>
    <w:p w:rsidR="00001729" w:rsidRPr="00064BAB" w:rsidRDefault="00A67065" w:rsidP="00200A67">
      <w:pPr>
        <w:widowControl w:val="0"/>
        <w:autoSpaceDE w:val="0"/>
        <w:autoSpaceDN w:val="0"/>
        <w:adjustRightInd w:val="0"/>
        <w:ind w:firstLine="709"/>
        <w:jc w:val="both"/>
        <w:rPr>
          <w:sz w:val="24"/>
          <w:szCs w:val="24"/>
        </w:rPr>
      </w:pPr>
      <w:r w:rsidRPr="00064BAB">
        <w:rPr>
          <w:sz w:val="24"/>
          <w:szCs w:val="24"/>
        </w:rPr>
        <w:t>2.10</w:t>
      </w:r>
      <w:r w:rsidR="00001729" w:rsidRPr="00064BAB">
        <w:rPr>
          <w:sz w:val="24"/>
          <w:szCs w:val="24"/>
        </w:rPr>
        <w:t>. Исчерпывающий перечень документов, необходимых</w:t>
      </w:r>
      <w:r w:rsidR="00AC7D4D" w:rsidRPr="00064BAB">
        <w:rPr>
          <w:sz w:val="24"/>
          <w:szCs w:val="24"/>
        </w:rPr>
        <w:t xml:space="preserve"> в соответствии с законодательными или иными нормативными правовыми актами</w:t>
      </w:r>
      <w:r w:rsidR="00001729" w:rsidRPr="00064BAB">
        <w:rPr>
          <w:sz w:val="24"/>
          <w:szCs w:val="24"/>
        </w:rPr>
        <w:t xml:space="preserve"> для предоставления муниципальной услуги</w:t>
      </w:r>
      <w:r w:rsidR="00AC7D4D" w:rsidRPr="00064BAB">
        <w:rPr>
          <w:sz w:val="24"/>
          <w:szCs w:val="24"/>
        </w:rPr>
        <w:t>, подлежащих представлению заявителем</w:t>
      </w:r>
      <w:r w:rsidR="00001729" w:rsidRPr="00064BAB">
        <w:rPr>
          <w:sz w:val="24"/>
          <w:szCs w:val="24"/>
        </w:rPr>
        <w:t>:</w:t>
      </w:r>
    </w:p>
    <w:p w:rsidR="00001729" w:rsidRPr="00064BAB" w:rsidRDefault="00A67065" w:rsidP="00200A67">
      <w:pPr>
        <w:widowControl w:val="0"/>
        <w:autoSpaceDE w:val="0"/>
        <w:autoSpaceDN w:val="0"/>
        <w:adjustRightInd w:val="0"/>
        <w:ind w:firstLine="709"/>
        <w:jc w:val="both"/>
        <w:rPr>
          <w:color w:val="FF0000"/>
          <w:sz w:val="24"/>
          <w:szCs w:val="24"/>
        </w:rPr>
      </w:pPr>
      <w:r w:rsidRPr="00064BAB">
        <w:rPr>
          <w:sz w:val="24"/>
          <w:szCs w:val="24"/>
        </w:rPr>
        <w:t>2.10</w:t>
      </w:r>
      <w:r w:rsidR="00001729" w:rsidRPr="00064BAB">
        <w:rPr>
          <w:sz w:val="24"/>
          <w:szCs w:val="24"/>
        </w:rPr>
        <w:t xml:space="preserve">.1. </w:t>
      </w:r>
      <w:r w:rsidR="00F24243" w:rsidRPr="00064BAB">
        <w:rPr>
          <w:sz w:val="24"/>
          <w:szCs w:val="24"/>
        </w:rPr>
        <w:t>З</w:t>
      </w:r>
      <w:r w:rsidR="00001729" w:rsidRPr="00064BAB">
        <w:rPr>
          <w:sz w:val="24"/>
          <w:szCs w:val="24"/>
        </w:rPr>
        <w:t xml:space="preserve">аявление на русском языке о предоставлении </w:t>
      </w:r>
      <w:r w:rsidR="002D55A0" w:rsidRPr="00064BAB">
        <w:rPr>
          <w:sz w:val="24"/>
          <w:szCs w:val="24"/>
        </w:rPr>
        <w:t>права на размещение НТО</w:t>
      </w:r>
      <w:r w:rsidR="00001729" w:rsidRPr="00064BAB">
        <w:rPr>
          <w:sz w:val="24"/>
          <w:szCs w:val="24"/>
        </w:rPr>
        <w:t xml:space="preserve">, направленное в адрес </w:t>
      </w:r>
      <w:r w:rsidR="00104268">
        <w:rPr>
          <w:sz w:val="24"/>
          <w:szCs w:val="24"/>
        </w:rPr>
        <w:t>администрации</w:t>
      </w:r>
      <w:r w:rsidR="00F97683" w:rsidRPr="00064BAB">
        <w:rPr>
          <w:sz w:val="24"/>
          <w:szCs w:val="24"/>
        </w:rPr>
        <w:t>,</w:t>
      </w:r>
      <w:r w:rsidR="00D512EE" w:rsidRPr="00064BAB">
        <w:rPr>
          <w:sz w:val="24"/>
          <w:szCs w:val="24"/>
        </w:rPr>
        <w:t xml:space="preserve"> </w:t>
      </w:r>
      <w:r w:rsidR="00BF14B5" w:rsidRPr="00064BAB">
        <w:rPr>
          <w:sz w:val="24"/>
          <w:szCs w:val="24"/>
        </w:rPr>
        <w:t xml:space="preserve">в том числе переданное посредством ПГУ ЛО,  по электронной почте, или составленное </w:t>
      </w:r>
      <w:r w:rsidR="00943A64" w:rsidRPr="00064BAB">
        <w:rPr>
          <w:sz w:val="24"/>
          <w:szCs w:val="24"/>
        </w:rPr>
        <w:t>заявителем,</w:t>
      </w:r>
      <w:r w:rsidR="00BF14B5" w:rsidRPr="00064BAB">
        <w:rPr>
          <w:sz w:val="24"/>
          <w:szCs w:val="24"/>
        </w:rPr>
        <w:t xml:space="preserve"> лично,</w:t>
      </w:r>
      <w:r w:rsidR="002228F4" w:rsidRPr="00064BAB">
        <w:rPr>
          <w:sz w:val="24"/>
          <w:szCs w:val="24"/>
        </w:rPr>
        <w:t xml:space="preserve"> представленное </w:t>
      </w:r>
      <w:r w:rsidR="00BF14B5" w:rsidRPr="00064BAB">
        <w:rPr>
          <w:sz w:val="24"/>
          <w:szCs w:val="24"/>
        </w:rPr>
        <w:t xml:space="preserve">также </w:t>
      </w:r>
      <w:r w:rsidR="00767598" w:rsidRPr="00064BAB">
        <w:rPr>
          <w:sz w:val="24"/>
          <w:szCs w:val="24"/>
        </w:rPr>
        <w:t>посредство</w:t>
      </w:r>
      <w:r w:rsidR="00E332F0" w:rsidRPr="00064BAB">
        <w:rPr>
          <w:sz w:val="24"/>
          <w:szCs w:val="24"/>
        </w:rPr>
        <w:t>м</w:t>
      </w:r>
      <w:r w:rsidR="00767598" w:rsidRPr="00064BAB">
        <w:rPr>
          <w:sz w:val="24"/>
          <w:szCs w:val="24"/>
        </w:rPr>
        <w:t xml:space="preserve"> </w:t>
      </w:r>
      <w:r w:rsidR="00BF14B5" w:rsidRPr="00064BAB">
        <w:rPr>
          <w:sz w:val="24"/>
          <w:szCs w:val="24"/>
        </w:rPr>
        <w:t>МФЦ</w:t>
      </w:r>
      <w:r w:rsidR="00001729" w:rsidRPr="00064BAB">
        <w:rPr>
          <w:sz w:val="24"/>
          <w:szCs w:val="24"/>
        </w:rPr>
        <w:t xml:space="preserve"> (далее - </w:t>
      </w:r>
      <w:r w:rsidR="00E178A4" w:rsidRPr="00064BAB">
        <w:rPr>
          <w:sz w:val="24"/>
          <w:szCs w:val="24"/>
        </w:rPr>
        <w:t>З</w:t>
      </w:r>
      <w:r w:rsidR="00001729" w:rsidRPr="00064BAB">
        <w:rPr>
          <w:sz w:val="24"/>
          <w:szCs w:val="24"/>
        </w:rPr>
        <w:t>аявление)</w:t>
      </w:r>
      <w:r w:rsidR="00C42FDA" w:rsidRPr="00064BAB">
        <w:rPr>
          <w:sz w:val="24"/>
          <w:szCs w:val="24"/>
        </w:rPr>
        <w:t xml:space="preserve"> </w:t>
      </w:r>
      <w:r w:rsidR="0060415A" w:rsidRPr="00064BAB">
        <w:rPr>
          <w:sz w:val="24"/>
          <w:szCs w:val="24"/>
        </w:rPr>
        <w:t>по форме согласно П</w:t>
      </w:r>
      <w:r w:rsidR="00E65CDE" w:rsidRPr="00064BAB">
        <w:rPr>
          <w:sz w:val="24"/>
          <w:szCs w:val="24"/>
        </w:rPr>
        <w:t>риложени</w:t>
      </w:r>
      <w:r w:rsidR="0060415A" w:rsidRPr="00064BAB">
        <w:rPr>
          <w:sz w:val="24"/>
          <w:szCs w:val="24"/>
        </w:rPr>
        <w:t>ю</w:t>
      </w:r>
      <w:r w:rsidR="00E65CDE" w:rsidRPr="00064BAB">
        <w:rPr>
          <w:sz w:val="24"/>
          <w:szCs w:val="24"/>
        </w:rPr>
        <w:t xml:space="preserve"> 4</w:t>
      </w:r>
      <w:r w:rsidR="00166277" w:rsidRPr="00064BAB">
        <w:rPr>
          <w:sz w:val="24"/>
          <w:szCs w:val="24"/>
        </w:rPr>
        <w:t>.</w:t>
      </w:r>
    </w:p>
    <w:p w:rsidR="00F24243" w:rsidRPr="00064BAB" w:rsidRDefault="00F24243" w:rsidP="00D512EE">
      <w:pPr>
        <w:tabs>
          <w:tab w:val="left" w:pos="551"/>
          <w:tab w:val="left" w:pos="709"/>
          <w:tab w:val="left" w:pos="1260"/>
        </w:tabs>
        <w:ind w:firstLine="709"/>
        <w:jc w:val="both"/>
        <w:rPr>
          <w:sz w:val="24"/>
          <w:szCs w:val="24"/>
          <w:lang w:eastAsia="en-US"/>
        </w:rPr>
      </w:pPr>
      <w:r w:rsidRPr="00064BAB">
        <w:rPr>
          <w:sz w:val="24"/>
          <w:szCs w:val="24"/>
        </w:rPr>
        <w:t>2.10.2. Заявление о предоставлении муниципальной услуги заполняется заявителем</w:t>
      </w:r>
      <w:r w:rsidR="00606944" w:rsidRPr="00064BAB">
        <w:rPr>
          <w:sz w:val="24"/>
          <w:szCs w:val="24"/>
        </w:rPr>
        <w:t xml:space="preserve"> (уполномоченным лицом)</w:t>
      </w:r>
      <w:r w:rsidRPr="00064BAB">
        <w:rPr>
          <w:sz w:val="24"/>
          <w:szCs w:val="24"/>
        </w:rPr>
        <w:t xml:space="preserve"> ручным или машинописным способом, либо в электр</w:t>
      </w:r>
      <w:r w:rsidR="00312F86" w:rsidRPr="00064BAB">
        <w:rPr>
          <w:sz w:val="24"/>
          <w:szCs w:val="24"/>
        </w:rPr>
        <w:t>онном виде на ПГУ ЛО</w:t>
      </w:r>
      <w:r w:rsidRPr="00064BAB">
        <w:rPr>
          <w:sz w:val="24"/>
          <w:szCs w:val="24"/>
          <w:lang w:eastAsia="en-US"/>
        </w:rPr>
        <w:t xml:space="preserve">. Личная подпись заявителя (уполномоченного лица) в </w:t>
      </w:r>
      <w:r w:rsidR="00A761CD" w:rsidRPr="00064BAB">
        <w:rPr>
          <w:sz w:val="24"/>
          <w:szCs w:val="24"/>
          <w:lang w:eastAsia="en-US"/>
        </w:rPr>
        <w:t>заявлении заверяется специалистом</w:t>
      </w:r>
      <w:r w:rsidRPr="00064BAB">
        <w:rPr>
          <w:sz w:val="24"/>
          <w:szCs w:val="24"/>
          <w:lang w:eastAsia="en-US"/>
        </w:rPr>
        <w:t xml:space="preserve"> </w:t>
      </w:r>
      <w:r w:rsidR="00104268">
        <w:rPr>
          <w:sz w:val="24"/>
          <w:szCs w:val="24"/>
        </w:rPr>
        <w:t>администрации</w:t>
      </w:r>
      <w:r w:rsidRPr="00064BAB">
        <w:rPr>
          <w:sz w:val="24"/>
          <w:szCs w:val="24"/>
          <w:lang w:eastAsia="en-US"/>
        </w:rPr>
        <w:t>, либо с</w:t>
      </w:r>
      <w:r w:rsidR="00A761CD" w:rsidRPr="00064BAB">
        <w:rPr>
          <w:sz w:val="24"/>
          <w:szCs w:val="24"/>
          <w:lang w:eastAsia="en-US"/>
        </w:rPr>
        <w:t>пециалистом</w:t>
      </w:r>
      <w:r w:rsidRPr="00064BAB">
        <w:rPr>
          <w:sz w:val="24"/>
          <w:szCs w:val="24"/>
          <w:lang w:eastAsia="en-US"/>
        </w:rPr>
        <w:t xml:space="preserve"> МФЦ, </w:t>
      </w:r>
      <w:r w:rsidRPr="00064BAB">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6" w:history="1">
        <w:r w:rsidRPr="00064BAB">
          <w:rPr>
            <w:sz w:val="24"/>
            <w:szCs w:val="24"/>
          </w:rPr>
          <w:t>закона</w:t>
        </w:r>
      </w:hyperlink>
      <w:r w:rsidRPr="00064BAB">
        <w:rPr>
          <w:sz w:val="24"/>
          <w:szCs w:val="24"/>
        </w:rPr>
        <w:t xml:space="preserve"> </w:t>
      </w:r>
      <w:r w:rsidR="009318DD" w:rsidRPr="00064BAB">
        <w:rPr>
          <w:sz w:val="24"/>
          <w:szCs w:val="24"/>
        </w:rPr>
        <w:t xml:space="preserve">   </w:t>
      </w:r>
      <w:r w:rsidRPr="00064BAB">
        <w:rPr>
          <w:sz w:val="24"/>
          <w:szCs w:val="24"/>
        </w:rPr>
        <w:t>от 6 апреля 2011 г. N 63-ФЗ "Об электронной подписи" (далее –  ЭП), в зависимости от способа обращения за предоставлением муниципальной услуги</w:t>
      </w:r>
      <w:r w:rsidRPr="00064BAB">
        <w:rPr>
          <w:sz w:val="24"/>
          <w:szCs w:val="24"/>
          <w:lang w:eastAsia="en-US"/>
        </w:rPr>
        <w:t>.</w:t>
      </w:r>
    </w:p>
    <w:p w:rsidR="00F24243" w:rsidRPr="00064BAB" w:rsidRDefault="00F24243" w:rsidP="00F24243">
      <w:pPr>
        <w:tabs>
          <w:tab w:val="left" w:pos="551"/>
          <w:tab w:val="left" w:pos="709"/>
          <w:tab w:val="left" w:pos="1260"/>
        </w:tabs>
        <w:ind w:firstLine="284"/>
        <w:jc w:val="both"/>
        <w:rPr>
          <w:sz w:val="24"/>
          <w:szCs w:val="24"/>
          <w:lang w:eastAsia="en-US"/>
        </w:rPr>
      </w:pPr>
      <w:r w:rsidRPr="00064BAB">
        <w:rPr>
          <w:sz w:val="24"/>
          <w:szCs w:val="24"/>
          <w:lang w:eastAsia="en-US"/>
        </w:rPr>
        <w:t>Форма заявления в электронн</w:t>
      </w:r>
      <w:r w:rsidR="00BF14B5" w:rsidRPr="00064BAB">
        <w:rPr>
          <w:sz w:val="24"/>
          <w:szCs w:val="24"/>
          <w:lang w:eastAsia="en-US"/>
        </w:rPr>
        <w:t xml:space="preserve">ом виде размещается на ПГУ ЛО. </w:t>
      </w:r>
    </w:p>
    <w:p w:rsidR="00F24243" w:rsidRPr="00064BAB" w:rsidRDefault="00BF14B5" w:rsidP="00200A67">
      <w:pPr>
        <w:widowControl w:val="0"/>
        <w:autoSpaceDE w:val="0"/>
        <w:autoSpaceDN w:val="0"/>
        <w:adjustRightInd w:val="0"/>
        <w:ind w:firstLine="709"/>
        <w:jc w:val="both"/>
        <w:rPr>
          <w:sz w:val="24"/>
          <w:szCs w:val="24"/>
        </w:rPr>
      </w:pPr>
      <w:r w:rsidRPr="00064BAB">
        <w:rPr>
          <w:sz w:val="24"/>
          <w:szCs w:val="24"/>
        </w:rPr>
        <w:t>2.10.3. В заявлении указывается:</w:t>
      </w:r>
    </w:p>
    <w:p w:rsidR="009659B0"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w:t>
      </w:r>
      <w:r w:rsidR="00001729" w:rsidRPr="00064BAB">
        <w:rPr>
          <w:sz w:val="24"/>
          <w:szCs w:val="24"/>
          <w:lang w:eastAsia="en-US"/>
        </w:rPr>
        <w:t>1</w:t>
      </w:r>
      <w:r w:rsidRPr="00064BAB">
        <w:rPr>
          <w:sz w:val="24"/>
          <w:szCs w:val="24"/>
          <w:lang w:eastAsia="en-US"/>
        </w:rPr>
        <w:t>0</w:t>
      </w:r>
      <w:r w:rsidR="00001729" w:rsidRPr="00064BAB">
        <w:rPr>
          <w:sz w:val="24"/>
          <w:szCs w:val="24"/>
          <w:lang w:eastAsia="en-US"/>
        </w:rPr>
        <w:t>.</w:t>
      </w:r>
      <w:r w:rsidR="00BF14B5" w:rsidRPr="00064BAB">
        <w:rPr>
          <w:sz w:val="24"/>
          <w:szCs w:val="24"/>
          <w:lang w:eastAsia="en-US"/>
        </w:rPr>
        <w:t>3</w:t>
      </w:r>
      <w:r w:rsidR="00001729" w:rsidRPr="00064BAB">
        <w:rPr>
          <w:sz w:val="24"/>
          <w:szCs w:val="24"/>
          <w:lang w:eastAsia="en-US"/>
        </w:rPr>
        <w:t>.</w:t>
      </w:r>
      <w:r w:rsidR="00BF14B5" w:rsidRPr="00064BAB">
        <w:rPr>
          <w:sz w:val="24"/>
          <w:szCs w:val="24"/>
          <w:lang w:eastAsia="en-US"/>
        </w:rPr>
        <w:t>1</w:t>
      </w:r>
      <w:r w:rsidR="00001729" w:rsidRPr="00064BAB">
        <w:rPr>
          <w:sz w:val="24"/>
          <w:szCs w:val="24"/>
          <w:lang w:eastAsia="en-US"/>
        </w:rPr>
        <w:t xml:space="preserve"> наименование</w:t>
      </w:r>
      <w:r w:rsidR="009659B0" w:rsidRPr="00064BAB">
        <w:rPr>
          <w:sz w:val="24"/>
          <w:szCs w:val="24"/>
          <w:lang w:eastAsia="en-US"/>
        </w:rPr>
        <w:t xml:space="preserve"> юридического лица, Ф.И.О. руководителя юридического лица;</w:t>
      </w:r>
    </w:p>
    <w:p w:rsidR="00001729" w:rsidRPr="00064BAB" w:rsidRDefault="009659B0"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2.10.3.2</w:t>
      </w:r>
      <w:r w:rsidR="00001729" w:rsidRPr="00064BAB">
        <w:rPr>
          <w:sz w:val="24"/>
          <w:szCs w:val="24"/>
          <w:lang w:eastAsia="en-US"/>
        </w:rPr>
        <w:t xml:space="preserve"> </w:t>
      </w:r>
      <w:r w:rsidRPr="00064BAB">
        <w:rPr>
          <w:sz w:val="24"/>
          <w:szCs w:val="24"/>
          <w:lang w:eastAsia="en-US"/>
        </w:rPr>
        <w:t>Ф.И.О. индивидуального  предпринимателя</w:t>
      </w:r>
      <w:r w:rsidR="00001729" w:rsidRPr="00064BAB">
        <w:rPr>
          <w:sz w:val="24"/>
          <w:szCs w:val="24"/>
          <w:lang w:eastAsia="en-US"/>
        </w:rPr>
        <w:t>;</w:t>
      </w:r>
    </w:p>
    <w:p w:rsidR="00001729"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2.10.3.</w:t>
      </w:r>
      <w:r w:rsidR="009659B0" w:rsidRPr="00064BAB">
        <w:rPr>
          <w:sz w:val="24"/>
          <w:szCs w:val="24"/>
          <w:lang w:eastAsia="en-US"/>
        </w:rPr>
        <w:t>3</w:t>
      </w:r>
      <w:r w:rsidR="00BF14B5" w:rsidRPr="00064BAB">
        <w:rPr>
          <w:sz w:val="24"/>
          <w:szCs w:val="24"/>
          <w:lang w:eastAsia="en-US"/>
        </w:rPr>
        <w:t>.</w:t>
      </w:r>
      <w:r w:rsidR="00001729" w:rsidRPr="00064BAB">
        <w:rPr>
          <w:sz w:val="24"/>
          <w:szCs w:val="24"/>
          <w:lang w:eastAsia="en-US"/>
        </w:rPr>
        <w:t xml:space="preserve"> идентификационный номер налогоплательщика;</w:t>
      </w:r>
    </w:p>
    <w:p w:rsidR="009308FF"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w:t>
      </w:r>
      <w:r w:rsidR="00BF14B5" w:rsidRPr="00064BAB">
        <w:rPr>
          <w:sz w:val="24"/>
          <w:szCs w:val="24"/>
          <w:lang w:eastAsia="en-US"/>
        </w:rPr>
        <w:t>3</w:t>
      </w:r>
      <w:r w:rsidR="00001729" w:rsidRPr="00064BAB">
        <w:rPr>
          <w:sz w:val="24"/>
          <w:szCs w:val="24"/>
          <w:lang w:eastAsia="en-US"/>
        </w:rPr>
        <w:t>.</w:t>
      </w:r>
      <w:r w:rsidR="009659B0" w:rsidRPr="00064BAB">
        <w:rPr>
          <w:sz w:val="24"/>
          <w:szCs w:val="24"/>
          <w:lang w:eastAsia="en-US"/>
        </w:rPr>
        <w:t>4</w:t>
      </w:r>
      <w:r w:rsidR="00BF14B5" w:rsidRPr="00064BAB">
        <w:rPr>
          <w:sz w:val="24"/>
          <w:szCs w:val="24"/>
          <w:lang w:eastAsia="en-US"/>
        </w:rPr>
        <w:t>.</w:t>
      </w:r>
      <w:r w:rsidR="00B044F4" w:rsidRPr="00064BAB">
        <w:rPr>
          <w:sz w:val="24"/>
          <w:szCs w:val="24"/>
        </w:rPr>
        <w:t xml:space="preserve"> адресный ориентир </w:t>
      </w:r>
      <w:r w:rsidR="00B044F4" w:rsidRPr="00064BAB">
        <w:rPr>
          <w:sz w:val="24"/>
          <w:szCs w:val="24"/>
          <w:lang w:eastAsia="en-US"/>
        </w:rPr>
        <w:t xml:space="preserve"> места  размещения НТО</w:t>
      </w:r>
      <w:r w:rsidR="00391670" w:rsidRPr="00064BAB">
        <w:rPr>
          <w:sz w:val="24"/>
          <w:szCs w:val="24"/>
          <w:lang w:eastAsia="en-US"/>
        </w:rPr>
        <w:t>;</w:t>
      </w:r>
    </w:p>
    <w:p w:rsidR="00AE526F" w:rsidRPr="00064BAB" w:rsidRDefault="00AE526F"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2.10.3.5. площадь торгового объекта;</w:t>
      </w:r>
    </w:p>
    <w:p w:rsidR="009308FF" w:rsidRPr="00064BAB" w:rsidRDefault="00A67065" w:rsidP="009308FF">
      <w:pPr>
        <w:widowControl w:val="0"/>
        <w:autoSpaceDE w:val="0"/>
        <w:autoSpaceDN w:val="0"/>
        <w:adjustRightInd w:val="0"/>
        <w:ind w:firstLine="709"/>
        <w:jc w:val="both"/>
        <w:rPr>
          <w:sz w:val="24"/>
          <w:szCs w:val="24"/>
        </w:rPr>
      </w:pPr>
      <w:r w:rsidRPr="00064BAB">
        <w:rPr>
          <w:sz w:val="24"/>
          <w:szCs w:val="24"/>
          <w:lang w:eastAsia="en-US"/>
        </w:rPr>
        <w:t>2.10.</w:t>
      </w:r>
      <w:r w:rsidR="00BF14B5" w:rsidRPr="00064BAB">
        <w:rPr>
          <w:sz w:val="24"/>
          <w:szCs w:val="24"/>
          <w:lang w:eastAsia="en-US"/>
        </w:rPr>
        <w:t>3</w:t>
      </w:r>
      <w:r w:rsidR="009308FF" w:rsidRPr="00064BAB">
        <w:rPr>
          <w:sz w:val="24"/>
          <w:szCs w:val="24"/>
          <w:lang w:eastAsia="en-US"/>
        </w:rPr>
        <w:t>.</w:t>
      </w:r>
      <w:r w:rsidR="0024015E" w:rsidRPr="00064BAB">
        <w:rPr>
          <w:sz w:val="24"/>
          <w:szCs w:val="24"/>
          <w:lang w:eastAsia="en-US"/>
        </w:rPr>
        <w:t>6</w:t>
      </w:r>
      <w:r w:rsidR="00BF14B5" w:rsidRPr="00064BAB">
        <w:rPr>
          <w:sz w:val="24"/>
          <w:szCs w:val="24"/>
          <w:lang w:eastAsia="en-US"/>
        </w:rPr>
        <w:t>.</w:t>
      </w:r>
      <w:r w:rsidR="009308FF" w:rsidRPr="00064BAB">
        <w:rPr>
          <w:sz w:val="24"/>
          <w:szCs w:val="24"/>
          <w:lang w:eastAsia="en-US"/>
        </w:rPr>
        <w:t xml:space="preserve"> </w:t>
      </w:r>
      <w:r w:rsidR="009308FF" w:rsidRPr="00064BAB">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064BAB" w:rsidRDefault="00A67065" w:rsidP="009308FF">
      <w:pPr>
        <w:widowControl w:val="0"/>
        <w:autoSpaceDE w:val="0"/>
        <w:autoSpaceDN w:val="0"/>
        <w:adjustRightInd w:val="0"/>
        <w:ind w:firstLine="709"/>
        <w:jc w:val="both"/>
        <w:rPr>
          <w:sz w:val="24"/>
          <w:szCs w:val="24"/>
        </w:rPr>
      </w:pPr>
      <w:r w:rsidRPr="00064BAB">
        <w:rPr>
          <w:sz w:val="24"/>
          <w:szCs w:val="24"/>
        </w:rPr>
        <w:t>2.10.</w:t>
      </w:r>
      <w:r w:rsidR="00BF14B5" w:rsidRPr="00064BAB">
        <w:rPr>
          <w:sz w:val="24"/>
          <w:szCs w:val="24"/>
        </w:rPr>
        <w:t>3</w:t>
      </w:r>
      <w:r w:rsidR="009308FF" w:rsidRPr="00064BAB">
        <w:rPr>
          <w:sz w:val="24"/>
          <w:szCs w:val="24"/>
        </w:rPr>
        <w:t>.</w:t>
      </w:r>
      <w:r w:rsidR="0024015E" w:rsidRPr="00064BAB">
        <w:rPr>
          <w:sz w:val="24"/>
          <w:szCs w:val="24"/>
        </w:rPr>
        <w:t>7</w:t>
      </w:r>
      <w:r w:rsidR="00BF14B5" w:rsidRPr="00064BAB">
        <w:rPr>
          <w:sz w:val="24"/>
          <w:szCs w:val="24"/>
        </w:rPr>
        <w:t>.</w:t>
      </w:r>
      <w:r w:rsidR="009659B0" w:rsidRPr="00064BAB">
        <w:rPr>
          <w:sz w:val="24"/>
          <w:szCs w:val="24"/>
        </w:rPr>
        <w:t xml:space="preserve"> </w:t>
      </w:r>
      <w:r w:rsidR="009308FF" w:rsidRPr="00064BAB">
        <w:rPr>
          <w:sz w:val="24"/>
          <w:szCs w:val="24"/>
        </w:rPr>
        <w:t>номер контактного телефона заявителя или его доверенного лица;</w:t>
      </w:r>
    </w:p>
    <w:p w:rsidR="00001729" w:rsidRPr="00064BAB" w:rsidRDefault="00A67065" w:rsidP="009308FF">
      <w:pPr>
        <w:widowControl w:val="0"/>
        <w:suppressAutoHyphens w:val="0"/>
        <w:autoSpaceDE w:val="0"/>
        <w:autoSpaceDN w:val="0"/>
        <w:adjustRightInd w:val="0"/>
        <w:ind w:firstLine="709"/>
        <w:jc w:val="both"/>
        <w:rPr>
          <w:sz w:val="24"/>
          <w:szCs w:val="24"/>
        </w:rPr>
      </w:pPr>
      <w:r w:rsidRPr="00064BAB">
        <w:rPr>
          <w:sz w:val="24"/>
          <w:szCs w:val="24"/>
        </w:rPr>
        <w:t>2.10.</w:t>
      </w:r>
      <w:r w:rsidR="00BF14B5" w:rsidRPr="00064BAB">
        <w:rPr>
          <w:sz w:val="24"/>
          <w:szCs w:val="24"/>
        </w:rPr>
        <w:t>3</w:t>
      </w:r>
      <w:r w:rsidR="009308FF" w:rsidRPr="00064BAB">
        <w:rPr>
          <w:sz w:val="24"/>
          <w:szCs w:val="24"/>
        </w:rPr>
        <w:t>.</w:t>
      </w:r>
      <w:r w:rsidR="0024015E" w:rsidRPr="00064BAB">
        <w:rPr>
          <w:sz w:val="24"/>
          <w:szCs w:val="24"/>
        </w:rPr>
        <w:t>8</w:t>
      </w:r>
      <w:r w:rsidR="00BF14B5" w:rsidRPr="00064BAB">
        <w:rPr>
          <w:sz w:val="24"/>
          <w:szCs w:val="24"/>
        </w:rPr>
        <w:t>.</w:t>
      </w:r>
      <w:r w:rsidR="009308FF" w:rsidRPr="00064BAB">
        <w:rPr>
          <w:sz w:val="24"/>
          <w:szCs w:val="24"/>
        </w:rPr>
        <w:t xml:space="preserve"> дата составления запроса;</w:t>
      </w:r>
    </w:p>
    <w:p w:rsidR="009308FF"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rPr>
        <w:t>2.10.</w:t>
      </w:r>
      <w:r w:rsidR="00BF14B5" w:rsidRPr="00064BAB">
        <w:rPr>
          <w:sz w:val="24"/>
          <w:szCs w:val="24"/>
        </w:rPr>
        <w:t>3</w:t>
      </w:r>
      <w:r w:rsidR="009308FF" w:rsidRPr="00064BAB">
        <w:rPr>
          <w:sz w:val="24"/>
          <w:szCs w:val="24"/>
        </w:rPr>
        <w:t>.</w:t>
      </w:r>
      <w:r w:rsidR="0024015E" w:rsidRPr="00064BAB">
        <w:rPr>
          <w:sz w:val="24"/>
          <w:szCs w:val="24"/>
        </w:rPr>
        <w:t>9</w:t>
      </w:r>
      <w:r w:rsidR="00BF14B5" w:rsidRPr="00064BAB">
        <w:rPr>
          <w:sz w:val="24"/>
          <w:szCs w:val="24"/>
        </w:rPr>
        <w:t>.</w:t>
      </w:r>
      <w:r w:rsidR="009308FF" w:rsidRPr="00064BAB">
        <w:rPr>
          <w:sz w:val="24"/>
          <w:szCs w:val="24"/>
        </w:rPr>
        <w:t xml:space="preserve"> </w:t>
      </w:r>
      <w:r w:rsidR="00E178A4" w:rsidRPr="00064BAB">
        <w:rPr>
          <w:sz w:val="24"/>
          <w:szCs w:val="24"/>
        </w:rPr>
        <w:t xml:space="preserve"> </w:t>
      </w:r>
      <w:r w:rsidR="009308FF" w:rsidRPr="00064BAB">
        <w:rPr>
          <w:sz w:val="24"/>
          <w:szCs w:val="24"/>
        </w:rPr>
        <w:t xml:space="preserve">подпись </w:t>
      </w:r>
      <w:r w:rsidR="00972C67" w:rsidRPr="00064BAB">
        <w:rPr>
          <w:sz w:val="24"/>
          <w:szCs w:val="24"/>
        </w:rPr>
        <w:t>заявителя (за исключением обращений по электронной почте).</w:t>
      </w:r>
    </w:p>
    <w:p w:rsidR="00001729" w:rsidRPr="00064BAB" w:rsidRDefault="00A67065" w:rsidP="00001729">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2.11</w:t>
      </w:r>
      <w:r w:rsidR="00421290" w:rsidRPr="00064BAB">
        <w:rPr>
          <w:sz w:val="24"/>
          <w:szCs w:val="24"/>
          <w:lang w:eastAsia="en-US"/>
        </w:rPr>
        <w:t xml:space="preserve">. </w:t>
      </w:r>
      <w:r w:rsidR="00001729" w:rsidRPr="00064BAB">
        <w:rPr>
          <w:sz w:val="24"/>
          <w:szCs w:val="24"/>
          <w:lang w:eastAsia="en-US"/>
        </w:rPr>
        <w:t xml:space="preserve">К заявлению о </w:t>
      </w:r>
      <w:r w:rsidR="00B044F4" w:rsidRPr="00064BAB">
        <w:rPr>
          <w:sz w:val="24"/>
          <w:szCs w:val="24"/>
          <w:lang w:eastAsia="en-US"/>
        </w:rPr>
        <w:t xml:space="preserve"> предоставлении права на размещение НТО</w:t>
      </w:r>
      <w:r w:rsidR="00001729" w:rsidRPr="00064BAB">
        <w:rPr>
          <w:sz w:val="24"/>
          <w:szCs w:val="24"/>
          <w:lang w:eastAsia="en-US"/>
        </w:rPr>
        <w:t xml:space="preserve"> прилагаются:</w:t>
      </w:r>
    </w:p>
    <w:p w:rsidR="00570AEE" w:rsidRPr="00064BAB" w:rsidRDefault="00A67065" w:rsidP="0024015E">
      <w:pPr>
        <w:widowControl w:val="0"/>
        <w:suppressAutoHyphens w:val="0"/>
        <w:autoSpaceDE w:val="0"/>
        <w:autoSpaceDN w:val="0"/>
        <w:adjustRightInd w:val="0"/>
        <w:ind w:firstLine="709"/>
        <w:jc w:val="both"/>
        <w:rPr>
          <w:sz w:val="24"/>
          <w:szCs w:val="24"/>
          <w:lang w:eastAsia="en-US"/>
        </w:rPr>
      </w:pPr>
      <w:bookmarkStart w:id="2" w:name="Par141"/>
      <w:bookmarkEnd w:id="2"/>
      <w:r w:rsidRPr="00064BAB">
        <w:rPr>
          <w:sz w:val="24"/>
          <w:szCs w:val="24"/>
          <w:lang w:eastAsia="en-US"/>
        </w:rPr>
        <w:t>2.11</w:t>
      </w:r>
      <w:r w:rsidR="00421290" w:rsidRPr="00064BAB">
        <w:rPr>
          <w:sz w:val="24"/>
          <w:szCs w:val="24"/>
          <w:lang w:eastAsia="en-US"/>
        </w:rPr>
        <w:t>.</w:t>
      </w:r>
      <w:r w:rsidR="00041679" w:rsidRPr="00064BAB">
        <w:rPr>
          <w:sz w:val="24"/>
          <w:szCs w:val="24"/>
          <w:lang w:eastAsia="en-US"/>
        </w:rPr>
        <w:t>1</w:t>
      </w:r>
      <w:r w:rsidR="00421290" w:rsidRPr="00064BAB">
        <w:rPr>
          <w:sz w:val="24"/>
          <w:szCs w:val="24"/>
          <w:lang w:eastAsia="en-US"/>
        </w:rPr>
        <w:t xml:space="preserve">. выписка из Единого государственного реестра юридических лиц или </w:t>
      </w:r>
      <w:r w:rsidR="00C32319" w:rsidRPr="00064BAB">
        <w:rPr>
          <w:sz w:val="24"/>
          <w:szCs w:val="24"/>
          <w:lang w:eastAsia="en-US"/>
        </w:rPr>
        <w:t xml:space="preserve">Единого государственного реестра индивидуальных предпринимателей,                   </w:t>
      </w:r>
      <w:r w:rsidR="00421290" w:rsidRPr="00064BAB">
        <w:rPr>
          <w:sz w:val="24"/>
          <w:szCs w:val="24"/>
          <w:lang w:eastAsia="en-US"/>
        </w:rPr>
        <w:t>(далее - выписка из ЕГРЮЛ</w:t>
      </w:r>
      <w:r w:rsidR="00C32319" w:rsidRPr="00064BAB">
        <w:rPr>
          <w:sz w:val="24"/>
          <w:szCs w:val="24"/>
          <w:lang w:eastAsia="en-US"/>
        </w:rPr>
        <w:t>/</w:t>
      </w:r>
      <w:r w:rsidR="00041679" w:rsidRPr="00064BAB">
        <w:rPr>
          <w:sz w:val="24"/>
          <w:szCs w:val="24"/>
          <w:lang w:eastAsia="en-US"/>
        </w:rPr>
        <w:t>ЕГРИП</w:t>
      </w:r>
      <w:r w:rsidR="00421290" w:rsidRPr="00064BAB">
        <w:rPr>
          <w:sz w:val="24"/>
          <w:szCs w:val="24"/>
          <w:lang w:eastAsia="en-US"/>
        </w:rPr>
        <w:t>);</w:t>
      </w:r>
      <w:bookmarkStart w:id="3" w:name="Par142"/>
      <w:bookmarkEnd w:id="3"/>
    </w:p>
    <w:p w:rsidR="00994743" w:rsidRPr="00064BAB" w:rsidRDefault="00A67065" w:rsidP="00F371A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w:t>
      </w:r>
      <w:r w:rsidR="0024015E" w:rsidRPr="00064BAB">
        <w:rPr>
          <w:sz w:val="24"/>
          <w:szCs w:val="24"/>
          <w:lang w:eastAsia="en-US"/>
        </w:rPr>
        <w:t>2</w:t>
      </w:r>
      <w:r w:rsidR="00994743" w:rsidRPr="00064BAB">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064BAB" w:rsidRDefault="00D22512" w:rsidP="00F371A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994743" w:rsidRPr="00064BAB">
        <w:rPr>
          <w:sz w:val="24"/>
          <w:szCs w:val="24"/>
          <w:lang w:eastAsia="en-US"/>
        </w:rPr>
        <w:t xml:space="preserve"> либо МФЦ в рамках </w:t>
      </w:r>
      <w:r w:rsidR="00994743" w:rsidRPr="00064BAB">
        <w:rPr>
          <w:bCs/>
          <w:sz w:val="24"/>
          <w:szCs w:val="24"/>
          <w:lang w:eastAsia="en-US"/>
        </w:rPr>
        <w:t xml:space="preserve">межведомственного информационного </w:t>
      </w:r>
      <w:r w:rsidR="00994743" w:rsidRPr="00064BAB">
        <w:rPr>
          <w:bCs/>
          <w:sz w:val="24"/>
          <w:szCs w:val="24"/>
          <w:lang w:eastAsia="en-US"/>
        </w:rPr>
        <w:lastRenderedPageBreak/>
        <w:t xml:space="preserve">взаимодействия </w:t>
      </w:r>
      <w:r w:rsidR="00994743" w:rsidRPr="00064BAB">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064BAB" w:rsidRDefault="0004526C" w:rsidP="00F371A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выписка из </w:t>
      </w:r>
      <w:r w:rsidR="00C32319" w:rsidRPr="00064BAB">
        <w:rPr>
          <w:sz w:val="24"/>
          <w:szCs w:val="24"/>
          <w:lang w:eastAsia="en-US"/>
        </w:rPr>
        <w:t>ЕГРЮЛ/ЕГРИП</w:t>
      </w:r>
      <w:r w:rsidR="0024015E" w:rsidRPr="00064BAB">
        <w:rPr>
          <w:sz w:val="24"/>
          <w:szCs w:val="24"/>
          <w:lang w:eastAsia="en-US"/>
        </w:rPr>
        <w:t>,</w:t>
      </w:r>
      <w:r w:rsidR="0024015E" w:rsidRPr="00064BAB">
        <w:rPr>
          <w:sz w:val="24"/>
          <w:szCs w:val="24"/>
        </w:rPr>
        <w:t xml:space="preserve"> </w:t>
      </w:r>
      <w:r w:rsidR="0024015E" w:rsidRPr="00064BAB">
        <w:rPr>
          <w:sz w:val="24"/>
          <w:szCs w:val="24"/>
          <w:lang w:eastAsia="en-US"/>
        </w:rPr>
        <w:t>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041679" w:rsidRPr="00064BAB">
        <w:rPr>
          <w:sz w:val="24"/>
          <w:szCs w:val="24"/>
          <w:lang w:eastAsia="en-US"/>
        </w:rPr>
        <w:t>.</w:t>
      </w:r>
    </w:p>
    <w:p w:rsidR="00994743" w:rsidRPr="00064BAB" w:rsidRDefault="00A67065" w:rsidP="00F371A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w:t>
      </w:r>
      <w:r w:rsidR="0024015E" w:rsidRPr="00064BAB">
        <w:rPr>
          <w:sz w:val="24"/>
          <w:szCs w:val="24"/>
          <w:lang w:eastAsia="en-US"/>
        </w:rPr>
        <w:t>3</w:t>
      </w:r>
      <w:r w:rsidR="00994743" w:rsidRPr="00064BAB">
        <w:rPr>
          <w:sz w:val="24"/>
          <w:szCs w:val="24"/>
          <w:lang w:eastAsia="en-US"/>
        </w:rPr>
        <w:t>. З</w:t>
      </w:r>
      <w:r w:rsidR="00994743" w:rsidRPr="00064BAB">
        <w:rPr>
          <w:bCs/>
          <w:sz w:val="24"/>
          <w:szCs w:val="24"/>
          <w:lang w:eastAsia="en-US"/>
        </w:rPr>
        <w:t xml:space="preserve">аявитель </w:t>
      </w:r>
      <w:r w:rsidR="00994743" w:rsidRPr="00064BAB">
        <w:rPr>
          <w:sz w:val="24"/>
          <w:szCs w:val="24"/>
          <w:lang w:eastAsia="en-US"/>
        </w:rPr>
        <w:t xml:space="preserve">(уполномоченное лицо)  </w:t>
      </w:r>
      <w:r w:rsidR="00994743" w:rsidRPr="00064BAB">
        <w:rPr>
          <w:bCs/>
          <w:sz w:val="24"/>
          <w:szCs w:val="24"/>
          <w:lang w:eastAsia="en-US"/>
        </w:rPr>
        <w:t xml:space="preserve">вправе представить документы, указанные в </w:t>
      </w:r>
      <w:r w:rsidR="00076699" w:rsidRPr="00064BAB">
        <w:rPr>
          <w:bCs/>
          <w:sz w:val="24"/>
          <w:szCs w:val="24"/>
          <w:lang w:eastAsia="en-US"/>
        </w:rPr>
        <w:t>пункт</w:t>
      </w:r>
      <w:r w:rsidR="00C32319" w:rsidRPr="00064BAB">
        <w:rPr>
          <w:bCs/>
          <w:sz w:val="24"/>
          <w:szCs w:val="24"/>
          <w:lang w:eastAsia="en-US"/>
        </w:rPr>
        <w:t>е</w:t>
      </w:r>
      <w:r w:rsidR="00076699" w:rsidRPr="00064BAB">
        <w:rPr>
          <w:bCs/>
          <w:sz w:val="24"/>
          <w:szCs w:val="24"/>
          <w:lang w:eastAsia="en-US"/>
        </w:rPr>
        <w:t xml:space="preserve">  </w:t>
      </w:r>
      <w:r w:rsidRPr="00064BAB">
        <w:rPr>
          <w:bCs/>
          <w:sz w:val="24"/>
          <w:szCs w:val="24"/>
          <w:lang w:eastAsia="en-US"/>
        </w:rPr>
        <w:t>2</w:t>
      </w:r>
      <w:r w:rsidR="00994743" w:rsidRPr="00064BAB">
        <w:rPr>
          <w:bCs/>
          <w:sz w:val="24"/>
          <w:szCs w:val="24"/>
          <w:lang w:eastAsia="en-US"/>
        </w:rPr>
        <w:t>.</w:t>
      </w:r>
      <w:r w:rsidRPr="00064BAB">
        <w:rPr>
          <w:bCs/>
          <w:sz w:val="24"/>
          <w:szCs w:val="24"/>
          <w:lang w:eastAsia="en-US"/>
        </w:rPr>
        <w:t>1</w:t>
      </w:r>
      <w:r w:rsidR="00C32319" w:rsidRPr="00064BAB">
        <w:rPr>
          <w:bCs/>
          <w:sz w:val="24"/>
          <w:szCs w:val="24"/>
          <w:lang w:eastAsia="en-US"/>
        </w:rPr>
        <w:t>1</w:t>
      </w:r>
      <w:r w:rsidR="00994743" w:rsidRPr="00064BAB">
        <w:rPr>
          <w:bCs/>
          <w:sz w:val="24"/>
          <w:szCs w:val="24"/>
          <w:lang w:eastAsia="en-US"/>
        </w:rPr>
        <w:t xml:space="preserve">. настоящего административного регламента, по собственной инициативе в </w:t>
      </w:r>
      <w:r w:rsidR="00D22512">
        <w:rPr>
          <w:bCs/>
          <w:sz w:val="24"/>
          <w:szCs w:val="24"/>
          <w:lang w:eastAsia="en-US"/>
        </w:rPr>
        <w:t>Администрации</w:t>
      </w:r>
      <w:r w:rsidR="00994743" w:rsidRPr="00064BAB">
        <w:rPr>
          <w:bCs/>
          <w:sz w:val="24"/>
          <w:szCs w:val="24"/>
          <w:lang w:eastAsia="en-US"/>
        </w:rPr>
        <w:t>, либо через МФЦ.</w:t>
      </w:r>
    </w:p>
    <w:p w:rsidR="00972C67" w:rsidRPr="00064BAB" w:rsidRDefault="00A67065" w:rsidP="00972C67">
      <w:pPr>
        <w:widowControl w:val="0"/>
        <w:autoSpaceDE w:val="0"/>
        <w:autoSpaceDN w:val="0"/>
        <w:adjustRightInd w:val="0"/>
        <w:ind w:firstLine="709"/>
        <w:jc w:val="both"/>
        <w:rPr>
          <w:sz w:val="24"/>
          <w:szCs w:val="24"/>
          <w:lang w:eastAsia="en-US"/>
        </w:rPr>
      </w:pPr>
      <w:r w:rsidRPr="00064BAB">
        <w:rPr>
          <w:sz w:val="24"/>
          <w:szCs w:val="24"/>
        </w:rPr>
        <w:t>2.</w:t>
      </w:r>
      <w:r w:rsidR="003339D5" w:rsidRPr="00064BAB">
        <w:rPr>
          <w:sz w:val="24"/>
          <w:szCs w:val="24"/>
        </w:rPr>
        <w:t>1</w:t>
      </w:r>
      <w:r w:rsidR="0024015E" w:rsidRPr="00064BAB">
        <w:rPr>
          <w:sz w:val="24"/>
          <w:szCs w:val="24"/>
        </w:rPr>
        <w:t>4</w:t>
      </w:r>
      <w:r w:rsidR="00972C67" w:rsidRPr="00064BAB">
        <w:rPr>
          <w:sz w:val="24"/>
          <w:szCs w:val="24"/>
        </w:rPr>
        <w:t xml:space="preserve">. </w:t>
      </w:r>
      <w:r w:rsidR="00972C67" w:rsidRPr="00064BAB">
        <w:rPr>
          <w:sz w:val="24"/>
          <w:szCs w:val="24"/>
          <w:lang w:eastAsia="en-US"/>
        </w:rPr>
        <w:t>Должностным лицам ОМСУ запрещено требовать от заявителя:</w:t>
      </w:r>
    </w:p>
    <w:p w:rsidR="00972C67" w:rsidRPr="00064BAB" w:rsidRDefault="00A67065" w:rsidP="00972C6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w:t>
      </w:r>
      <w:r w:rsidR="003339D5" w:rsidRPr="00064BAB">
        <w:rPr>
          <w:sz w:val="24"/>
          <w:szCs w:val="24"/>
          <w:lang w:eastAsia="en-US"/>
        </w:rPr>
        <w:t>1</w:t>
      </w:r>
      <w:r w:rsidR="0024015E" w:rsidRPr="00064BAB">
        <w:rPr>
          <w:sz w:val="24"/>
          <w:szCs w:val="24"/>
          <w:lang w:eastAsia="en-US"/>
        </w:rPr>
        <w:t>4</w:t>
      </w:r>
      <w:r w:rsidR="00972C67" w:rsidRPr="00064BAB">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064BAB" w:rsidRDefault="00A67065" w:rsidP="00972C67">
      <w:pPr>
        <w:widowControl w:val="0"/>
        <w:autoSpaceDE w:val="0"/>
        <w:autoSpaceDN w:val="0"/>
        <w:adjustRightInd w:val="0"/>
        <w:ind w:firstLine="709"/>
        <w:jc w:val="both"/>
        <w:rPr>
          <w:sz w:val="24"/>
          <w:szCs w:val="24"/>
        </w:rPr>
      </w:pPr>
      <w:r w:rsidRPr="00064BAB">
        <w:rPr>
          <w:sz w:val="24"/>
          <w:szCs w:val="24"/>
          <w:lang w:eastAsia="en-US"/>
        </w:rPr>
        <w:t>2.</w:t>
      </w:r>
      <w:r w:rsidR="003339D5" w:rsidRPr="00064BAB">
        <w:rPr>
          <w:sz w:val="24"/>
          <w:szCs w:val="24"/>
          <w:lang w:eastAsia="en-US"/>
        </w:rPr>
        <w:t>1</w:t>
      </w:r>
      <w:r w:rsidR="0024015E" w:rsidRPr="00064BAB">
        <w:rPr>
          <w:sz w:val="24"/>
          <w:szCs w:val="24"/>
          <w:lang w:eastAsia="en-US"/>
        </w:rPr>
        <w:t>4</w:t>
      </w:r>
      <w:r w:rsidR="00972C67" w:rsidRPr="00064BAB">
        <w:rPr>
          <w:sz w:val="24"/>
          <w:szCs w:val="24"/>
          <w:lang w:eastAsia="en-US"/>
        </w:rPr>
        <w:t>.2. представления документов и информации, которые находятся в распоряжении ОМСУ, предоставляющих муниципальных услугу, ины</w:t>
      </w:r>
      <w:r w:rsidR="008460D9" w:rsidRPr="00064BAB">
        <w:rPr>
          <w:sz w:val="24"/>
          <w:szCs w:val="24"/>
          <w:lang w:eastAsia="en-US"/>
        </w:rPr>
        <w:t xml:space="preserve">х государственных органов </w:t>
      </w:r>
      <w:r w:rsidR="00972C67" w:rsidRPr="00064BAB">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064BAB" w:rsidRDefault="00606944" w:rsidP="00200A67">
      <w:pPr>
        <w:widowControl w:val="0"/>
        <w:autoSpaceDE w:val="0"/>
        <w:autoSpaceDN w:val="0"/>
        <w:adjustRightInd w:val="0"/>
        <w:ind w:firstLine="709"/>
        <w:jc w:val="both"/>
        <w:rPr>
          <w:sz w:val="24"/>
          <w:szCs w:val="24"/>
        </w:rPr>
      </w:pPr>
      <w:r w:rsidRPr="00064BAB">
        <w:rPr>
          <w:sz w:val="24"/>
          <w:szCs w:val="24"/>
        </w:rPr>
        <w:t>2.</w:t>
      </w:r>
      <w:r w:rsidR="003339D5" w:rsidRPr="00064BAB">
        <w:rPr>
          <w:sz w:val="24"/>
          <w:szCs w:val="24"/>
        </w:rPr>
        <w:t>1</w:t>
      </w:r>
      <w:r w:rsidR="0024015E" w:rsidRPr="00064BAB">
        <w:rPr>
          <w:sz w:val="24"/>
          <w:szCs w:val="24"/>
        </w:rPr>
        <w:t>5</w:t>
      </w:r>
      <w:r w:rsidR="00200A67" w:rsidRPr="00064BAB">
        <w:rPr>
          <w:sz w:val="24"/>
          <w:szCs w:val="24"/>
        </w:rPr>
        <w:t>. Порядок представления документов заявителями: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почтовой связью за</w:t>
      </w:r>
      <w:r w:rsidR="00972C67" w:rsidRPr="00064BAB">
        <w:rPr>
          <w:sz w:val="24"/>
          <w:szCs w:val="24"/>
        </w:rPr>
        <w:t>явление</w:t>
      </w:r>
      <w:r w:rsidRPr="00064BAB">
        <w:rPr>
          <w:sz w:val="24"/>
          <w:szCs w:val="24"/>
        </w:rPr>
        <w:t xml:space="preserve"> направляется в адрес </w:t>
      </w:r>
      <w:r w:rsidR="00104268">
        <w:rPr>
          <w:sz w:val="24"/>
          <w:szCs w:val="24"/>
        </w:rPr>
        <w:t>администрации</w:t>
      </w:r>
      <w:r w:rsidRPr="00064BAB">
        <w:rPr>
          <w:sz w:val="24"/>
          <w:szCs w:val="24"/>
        </w:rPr>
        <w:t>;</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xml:space="preserve">- по электронной почте </w:t>
      </w:r>
      <w:r w:rsidR="00972C67" w:rsidRPr="00064BAB">
        <w:rPr>
          <w:sz w:val="24"/>
          <w:szCs w:val="24"/>
        </w:rPr>
        <w:t>заявление</w:t>
      </w:r>
      <w:r w:rsidRPr="00064BAB">
        <w:rPr>
          <w:sz w:val="24"/>
          <w:szCs w:val="24"/>
        </w:rPr>
        <w:t xml:space="preserve"> направляется на электронный адрес </w:t>
      </w:r>
      <w:r w:rsidR="00104268">
        <w:rPr>
          <w:sz w:val="24"/>
          <w:szCs w:val="24"/>
        </w:rPr>
        <w:t>администрации</w:t>
      </w:r>
      <w:r w:rsidRPr="00064BAB">
        <w:rPr>
          <w:sz w:val="24"/>
          <w:szCs w:val="24"/>
        </w:rPr>
        <w:t xml:space="preserve"> в сети Интернет;</w:t>
      </w:r>
    </w:p>
    <w:p w:rsidR="00A60334" w:rsidRPr="00064BAB" w:rsidRDefault="00200A67" w:rsidP="00730ED2">
      <w:pPr>
        <w:widowControl w:val="0"/>
        <w:autoSpaceDE w:val="0"/>
        <w:autoSpaceDN w:val="0"/>
        <w:adjustRightInd w:val="0"/>
        <w:ind w:firstLine="709"/>
        <w:jc w:val="both"/>
        <w:rPr>
          <w:sz w:val="24"/>
          <w:szCs w:val="24"/>
        </w:rPr>
      </w:pPr>
      <w:r w:rsidRPr="00064BAB">
        <w:rPr>
          <w:sz w:val="24"/>
          <w:szCs w:val="24"/>
        </w:rPr>
        <w:t xml:space="preserve">- при личном обращении в </w:t>
      </w:r>
      <w:r w:rsidR="00104268">
        <w:rPr>
          <w:sz w:val="24"/>
          <w:szCs w:val="24"/>
        </w:rPr>
        <w:t>администрации</w:t>
      </w:r>
      <w:r w:rsidRPr="00064BAB">
        <w:rPr>
          <w:sz w:val="24"/>
          <w:szCs w:val="24"/>
        </w:rPr>
        <w:t xml:space="preserve">  </w:t>
      </w:r>
      <w:r w:rsidR="00972C67" w:rsidRPr="00064BAB">
        <w:rPr>
          <w:sz w:val="24"/>
          <w:szCs w:val="24"/>
        </w:rPr>
        <w:t>заявление</w:t>
      </w:r>
      <w:r w:rsidRPr="00064BAB">
        <w:rPr>
          <w:sz w:val="24"/>
          <w:szCs w:val="24"/>
        </w:rPr>
        <w:t xml:space="preserve"> составляется заявителем и передается ответственному </w:t>
      </w:r>
      <w:r w:rsidR="00A761CD" w:rsidRPr="00064BAB">
        <w:rPr>
          <w:sz w:val="24"/>
          <w:szCs w:val="24"/>
        </w:rPr>
        <w:t>специалисту</w:t>
      </w:r>
      <w:r w:rsidRPr="00064BAB">
        <w:rPr>
          <w:sz w:val="24"/>
          <w:szCs w:val="24"/>
        </w:rPr>
        <w:t xml:space="preserve"> </w:t>
      </w:r>
      <w:r w:rsidR="00104268">
        <w:rPr>
          <w:sz w:val="24"/>
          <w:szCs w:val="24"/>
        </w:rPr>
        <w:t>администрации.</w:t>
      </w:r>
      <w:r w:rsidRPr="00064BAB">
        <w:rPr>
          <w:sz w:val="24"/>
          <w:szCs w:val="24"/>
        </w:rPr>
        <w:t xml:space="preserve"> </w:t>
      </w:r>
    </w:p>
    <w:p w:rsidR="00200A67" w:rsidRPr="00064BAB" w:rsidRDefault="00200A67" w:rsidP="00200A67">
      <w:pPr>
        <w:widowControl w:val="0"/>
        <w:autoSpaceDE w:val="0"/>
        <w:autoSpaceDN w:val="0"/>
        <w:adjustRightInd w:val="0"/>
        <w:ind w:firstLine="709"/>
        <w:jc w:val="both"/>
        <w:rPr>
          <w:color w:val="000000"/>
          <w:sz w:val="24"/>
          <w:szCs w:val="24"/>
        </w:rPr>
      </w:pPr>
      <w:r w:rsidRPr="00064BAB">
        <w:rPr>
          <w:color w:val="000000"/>
          <w:sz w:val="24"/>
          <w:szCs w:val="24"/>
        </w:rPr>
        <w:t>2</w:t>
      </w:r>
      <w:r w:rsidR="00A67065" w:rsidRPr="00064BAB">
        <w:rPr>
          <w:color w:val="000000"/>
          <w:sz w:val="24"/>
          <w:szCs w:val="24"/>
        </w:rPr>
        <w:t>.</w:t>
      </w:r>
      <w:r w:rsidR="003339D5" w:rsidRPr="00064BAB">
        <w:rPr>
          <w:color w:val="000000"/>
          <w:sz w:val="24"/>
          <w:szCs w:val="24"/>
        </w:rPr>
        <w:t>1</w:t>
      </w:r>
      <w:r w:rsidR="0024015E" w:rsidRPr="00064BAB">
        <w:rPr>
          <w:color w:val="000000"/>
          <w:sz w:val="24"/>
          <w:szCs w:val="24"/>
        </w:rPr>
        <w:t>6</w:t>
      </w:r>
      <w:r w:rsidRPr="00064BAB">
        <w:rPr>
          <w:color w:val="000000"/>
          <w:sz w:val="24"/>
          <w:szCs w:val="24"/>
        </w:rPr>
        <w:t xml:space="preserve">. При предоставлении муниципальной услуги </w:t>
      </w:r>
      <w:r w:rsidR="00104268">
        <w:rPr>
          <w:color w:val="000000"/>
          <w:sz w:val="24"/>
          <w:szCs w:val="24"/>
        </w:rPr>
        <w:t>специалист</w:t>
      </w:r>
      <w:r w:rsidRPr="00064BAB">
        <w:rPr>
          <w:color w:val="000000"/>
          <w:sz w:val="24"/>
          <w:szCs w:val="24"/>
        </w:rPr>
        <w:t xml:space="preserve"> обязан принять для ра</w:t>
      </w:r>
      <w:r w:rsidR="00A761CD" w:rsidRPr="00064BAB">
        <w:rPr>
          <w:color w:val="000000"/>
          <w:sz w:val="24"/>
          <w:szCs w:val="24"/>
        </w:rPr>
        <w:t>ссмотрения документы заявителя.</w:t>
      </w:r>
    </w:p>
    <w:p w:rsidR="00200A67" w:rsidRPr="00064BAB" w:rsidRDefault="00200A67" w:rsidP="00200A67">
      <w:pPr>
        <w:widowControl w:val="0"/>
        <w:autoSpaceDE w:val="0"/>
        <w:autoSpaceDN w:val="0"/>
        <w:adjustRightInd w:val="0"/>
        <w:ind w:firstLine="709"/>
        <w:jc w:val="both"/>
        <w:rPr>
          <w:sz w:val="24"/>
          <w:szCs w:val="24"/>
        </w:rPr>
      </w:pPr>
      <w:r w:rsidRPr="00064BAB">
        <w:rPr>
          <w:color w:val="000000"/>
          <w:sz w:val="24"/>
          <w:szCs w:val="24"/>
        </w:rPr>
        <w:t xml:space="preserve">При подаче документов на личном приёме заявителю устно разъясняются основания для отказа в предоставлении </w:t>
      </w:r>
      <w:r w:rsidRPr="00064BAB">
        <w:rPr>
          <w:sz w:val="24"/>
          <w:szCs w:val="24"/>
        </w:rPr>
        <w:t>муниципальной услуги.</w:t>
      </w:r>
    </w:p>
    <w:p w:rsidR="00511FE8" w:rsidRPr="00064BAB" w:rsidRDefault="00606944" w:rsidP="0024015E">
      <w:pPr>
        <w:widowControl w:val="0"/>
        <w:autoSpaceDE w:val="0"/>
        <w:autoSpaceDN w:val="0"/>
        <w:adjustRightInd w:val="0"/>
        <w:ind w:firstLine="709"/>
        <w:jc w:val="both"/>
        <w:rPr>
          <w:sz w:val="24"/>
          <w:szCs w:val="24"/>
        </w:rPr>
      </w:pPr>
      <w:bookmarkStart w:id="4" w:name="Par169"/>
      <w:bookmarkEnd w:id="4"/>
      <w:r w:rsidRPr="00064BAB">
        <w:rPr>
          <w:sz w:val="24"/>
          <w:szCs w:val="24"/>
        </w:rPr>
        <w:t>2.</w:t>
      </w:r>
      <w:r w:rsidR="003339D5" w:rsidRPr="00064BAB">
        <w:rPr>
          <w:sz w:val="24"/>
          <w:szCs w:val="24"/>
        </w:rPr>
        <w:t>1</w:t>
      </w:r>
      <w:r w:rsidR="0024015E" w:rsidRPr="00064BAB">
        <w:rPr>
          <w:sz w:val="24"/>
          <w:szCs w:val="24"/>
        </w:rPr>
        <w:t>7</w:t>
      </w:r>
      <w:r w:rsidR="00511FE8" w:rsidRPr="00064BAB">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064BAB" w:rsidRDefault="00511FE8" w:rsidP="00511FE8">
      <w:pPr>
        <w:widowControl w:val="0"/>
        <w:autoSpaceDE w:val="0"/>
        <w:autoSpaceDN w:val="0"/>
        <w:adjustRightInd w:val="0"/>
        <w:ind w:firstLine="540"/>
        <w:jc w:val="both"/>
        <w:rPr>
          <w:color w:val="000000"/>
          <w:sz w:val="24"/>
          <w:szCs w:val="24"/>
        </w:rPr>
      </w:pPr>
      <w:r w:rsidRPr="00064BAB">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064BAB">
        <w:rPr>
          <w:color w:val="000000"/>
          <w:sz w:val="24"/>
          <w:szCs w:val="24"/>
        </w:rPr>
        <w:t>предусмотрены.</w:t>
      </w:r>
    </w:p>
    <w:p w:rsidR="00850916" w:rsidRPr="00064BAB" w:rsidRDefault="00A67065" w:rsidP="0024015E">
      <w:pPr>
        <w:widowControl w:val="0"/>
        <w:autoSpaceDE w:val="0"/>
        <w:autoSpaceDN w:val="0"/>
        <w:adjustRightInd w:val="0"/>
        <w:ind w:firstLine="709"/>
        <w:jc w:val="both"/>
        <w:rPr>
          <w:color w:val="000000"/>
          <w:sz w:val="24"/>
          <w:szCs w:val="24"/>
          <w:lang w:eastAsia="en-US"/>
        </w:rPr>
      </w:pPr>
      <w:r w:rsidRPr="00064BAB">
        <w:rPr>
          <w:color w:val="000000"/>
          <w:sz w:val="24"/>
          <w:szCs w:val="24"/>
        </w:rPr>
        <w:t>2.</w:t>
      </w:r>
      <w:r w:rsidR="003339D5" w:rsidRPr="00064BAB">
        <w:rPr>
          <w:color w:val="000000"/>
          <w:sz w:val="24"/>
          <w:szCs w:val="24"/>
        </w:rPr>
        <w:t>1</w:t>
      </w:r>
      <w:r w:rsidR="0024015E" w:rsidRPr="00064BAB">
        <w:rPr>
          <w:color w:val="000000"/>
          <w:sz w:val="24"/>
          <w:szCs w:val="24"/>
        </w:rPr>
        <w:t>8</w:t>
      </w:r>
      <w:r w:rsidR="00850916" w:rsidRPr="00064BAB">
        <w:rPr>
          <w:color w:val="000000"/>
          <w:sz w:val="24"/>
          <w:szCs w:val="24"/>
        </w:rPr>
        <w:t xml:space="preserve">. </w:t>
      </w:r>
      <w:r w:rsidR="00850916" w:rsidRPr="00064BAB">
        <w:rPr>
          <w:color w:val="000000"/>
          <w:sz w:val="24"/>
          <w:szCs w:val="24"/>
          <w:lang w:eastAsia="en-US"/>
        </w:rPr>
        <w:t>Исчерпывающий перечень оснований для</w:t>
      </w:r>
      <w:r w:rsidR="006432AD" w:rsidRPr="00064BAB">
        <w:rPr>
          <w:color w:val="000000"/>
          <w:sz w:val="24"/>
          <w:szCs w:val="24"/>
          <w:lang w:eastAsia="en-US"/>
        </w:rPr>
        <w:t xml:space="preserve"> </w:t>
      </w:r>
      <w:r w:rsidR="00850916" w:rsidRPr="00064BAB">
        <w:rPr>
          <w:color w:val="000000"/>
          <w:sz w:val="24"/>
          <w:szCs w:val="24"/>
          <w:lang w:eastAsia="en-US"/>
        </w:rPr>
        <w:t xml:space="preserve">отказа в </w:t>
      </w:r>
      <w:r w:rsidR="00511FE8" w:rsidRPr="00064BAB">
        <w:rPr>
          <w:color w:val="000000"/>
          <w:sz w:val="24"/>
          <w:szCs w:val="24"/>
          <w:lang w:eastAsia="en-US"/>
        </w:rPr>
        <w:t>приеме документов, необходимых для предоставления муниципальной</w:t>
      </w:r>
      <w:r w:rsidR="00850916" w:rsidRPr="00064BAB">
        <w:rPr>
          <w:color w:val="000000"/>
          <w:sz w:val="24"/>
          <w:szCs w:val="24"/>
          <w:lang w:eastAsia="en-US"/>
        </w:rPr>
        <w:t xml:space="preserve"> услуги:</w:t>
      </w:r>
    </w:p>
    <w:p w:rsidR="00363274" w:rsidRPr="00064BAB" w:rsidRDefault="00363274" w:rsidP="00363274">
      <w:pPr>
        <w:widowControl w:val="0"/>
        <w:autoSpaceDE w:val="0"/>
        <w:autoSpaceDN w:val="0"/>
        <w:adjustRightInd w:val="0"/>
        <w:ind w:firstLine="540"/>
        <w:jc w:val="both"/>
        <w:rPr>
          <w:sz w:val="24"/>
          <w:szCs w:val="24"/>
          <w:lang w:eastAsia="en-US"/>
        </w:rPr>
      </w:pPr>
      <w:r w:rsidRPr="00064BAB">
        <w:rPr>
          <w:color w:val="000000"/>
          <w:sz w:val="24"/>
          <w:szCs w:val="24"/>
          <w:lang w:eastAsia="en-US"/>
        </w:rPr>
        <w:t xml:space="preserve">- отсутствие в заявлении фамилии, имени, отчества (последнее </w:t>
      </w:r>
      <w:r w:rsidRPr="00064BAB">
        <w:rPr>
          <w:sz w:val="24"/>
          <w:szCs w:val="24"/>
          <w:lang w:eastAsia="en-US"/>
        </w:rPr>
        <w:t>при наличии), почтового адреса заявителя;</w:t>
      </w:r>
    </w:p>
    <w:p w:rsidR="00363274" w:rsidRPr="00064BAB" w:rsidRDefault="00363274" w:rsidP="00363274">
      <w:pPr>
        <w:widowControl w:val="0"/>
        <w:autoSpaceDE w:val="0"/>
        <w:autoSpaceDN w:val="0"/>
        <w:adjustRightInd w:val="0"/>
        <w:ind w:firstLine="540"/>
        <w:jc w:val="both"/>
        <w:rPr>
          <w:sz w:val="24"/>
          <w:szCs w:val="24"/>
          <w:lang w:eastAsia="en-US"/>
        </w:rPr>
      </w:pPr>
      <w:r w:rsidRPr="00064BAB">
        <w:rPr>
          <w:sz w:val="24"/>
          <w:szCs w:val="24"/>
          <w:lang w:eastAsia="en-US"/>
        </w:rPr>
        <w:t>- неподдающийся прочтению текст, в том числе текст на иностранном языке;</w:t>
      </w:r>
    </w:p>
    <w:p w:rsidR="00533B68" w:rsidRPr="00064BAB" w:rsidRDefault="00533B68" w:rsidP="00363274">
      <w:pPr>
        <w:widowControl w:val="0"/>
        <w:autoSpaceDE w:val="0"/>
        <w:autoSpaceDN w:val="0"/>
        <w:adjustRightInd w:val="0"/>
        <w:ind w:firstLine="540"/>
        <w:jc w:val="both"/>
        <w:rPr>
          <w:sz w:val="24"/>
          <w:szCs w:val="24"/>
          <w:lang w:eastAsia="en-US"/>
        </w:rPr>
      </w:pPr>
      <w:r w:rsidRPr="00064BAB">
        <w:rPr>
          <w:sz w:val="24"/>
          <w:szCs w:val="24"/>
          <w:lang w:eastAsia="en-US"/>
        </w:rPr>
        <w:t>- подача документов, прилагаемых к заявлению, содержащих недостоверные сведения.</w:t>
      </w:r>
    </w:p>
    <w:p w:rsidR="00537D6F" w:rsidRPr="00064BAB" w:rsidRDefault="00606944" w:rsidP="0024015E">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w:t>
      </w:r>
      <w:r w:rsidR="0024015E" w:rsidRPr="00064BAB">
        <w:rPr>
          <w:sz w:val="24"/>
          <w:szCs w:val="24"/>
          <w:lang w:eastAsia="en-US"/>
        </w:rPr>
        <w:t>19</w:t>
      </w:r>
      <w:r w:rsidR="00537D6F" w:rsidRPr="00064BAB">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064BAB">
        <w:rPr>
          <w:sz w:val="24"/>
          <w:szCs w:val="24"/>
          <w:lang w:eastAsia="en-US"/>
        </w:rPr>
        <w:t xml:space="preserve">полученного </w:t>
      </w:r>
      <w:r w:rsidR="00537D6F" w:rsidRPr="00064BAB">
        <w:rPr>
          <w:sz w:val="24"/>
          <w:szCs w:val="24"/>
          <w:lang w:eastAsia="en-US"/>
        </w:rPr>
        <w:t>по электронной почте, являются:</w:t>
      </w:r>
    </w:p>
    <w:p w:rsidR="00533B68" w:rsidRPr="00064BAB" w:rsidRDefault="00533B68" w:rsidP="00533B68">
      <w:pPr>
        <w:widowControl w:val="0"/>
        <w:autoSpaceDE w:val="0"/>
        <w:autoSpaceDN w:val="0"/>
        <w:adjustRightInd w:val="0"/>
        <w:ind w:firstLine="709"/>
        <w:jc w:val="both"/>
        <w:rPr>
          <w:sz w:val="24"/>
          <w:szCs w:val="24"/>
        </w:rPr>
      </w:pPr>
      <w:bookmarkStart w:id="5" w:name="Par167"/>
      <w:bookmarkEnd w:id="5"/>
      <w:r w:rsidRPr="00064BAB">
        <w:rPr>
          <w:sz w:val="24"/>
          <w:szCs w:val="24"/>
        </w:rPr>
        <w:t>- заявитель не является хозяйствующим субъектом;</w:t>
      </w:r>
    </w:p>
    <w:p w:rsidR="00DB30B2" w:rsidRPr="00064BAB" w:rsidRDefault="00DB30B2" w:rsidP="00533B68">
      <w:pPr>
        <w:widowControl w:val="0"/>
        <w:autoSpaceDE w:val="0"/>
        <w:autoSpaceDN w:val="0"/>
        <w:adjustRightInd w:val="0"/>
        <w:ind w:firstLine="709"/>
        <w:jc w:val="both"/>
        <w:rPr>
          <w:sz w:val="24"/>
          <w:szCs w:val="24"/>
        </w:rPr>
      </w:pPr>
      <w:r w:rsidRPr="00064BAB">
        <w:rPr>
          <w:sz w:val="24"/>
          <w:szCs w:val="24"/>
        </w:rPr>
        <w:t>- заявление подано не уполномоченным лицом;</w:t>
      </w:r>
    </w:p>
    <w:p w:rsidR="00533B68" w:rsidRPr="00064BAB" w:rsidRDefault="00533B68" w:rsidP="00533B68">
      <w:pPr>
        <w:widowControl w:val="0"/>
        <w:autoSpaceDE w:val="0"/>
        <w:autoSpaceDN w:val="0"/>
        <w:adjustRightInd w:val="0"/>
        <w:ind w:firstLine="709"/>
        <w:jc w:val="both"/>
        <w:rPr>
          <w:sz w:val="24"/>
          <w:szCs w:val="24"/>
        </w:rPr>
      </w:pPr>
      <w:r w:rsidRPr="00064BAB">
        <w:rPr>
          <w:sz w:val="24"/>
          <w:szCs w:val="24"/>
        </w:rPr>
        <w:t xml:space="preserve">- заявитель не удовлетворяет специальным требованиям, предусмотренным схемой (если </w:t>
      </w:r>
      <w:proofErr w:type="gramStart"/>
      <w:r w:rsidRPr="00064BAB">
        <w:rPr>
          <w:sz w:val="24"/>
          <w:szCs w:val="24"/>
        </w:rPr>
        <w:t>предусмотрены</w:t>
      </w:r>
      <w:proofErr w:type="gramEnd"/>
      <w:r w:rsidRPr="00064BAB">
        <w:rPr>
          <w:sz w:val="24"/>
          <w:szCs w:val="24"/>
        </w:rPr>
        <w:t>);</w:t>
      </w:r>
    </w:p>
    <w:p w:rsidR="00533B68" w:rsidRPr="00064BAB" w:rsidRDefault="001B0A9A" w:rsidP="00533B68">
      <w:pPr>
        <w:widowControl w:val="0"/>
        <w:autoSpaceDE w:val="0"/>
        <w:autoSpaceDN w:val="0"/>
        <w:adjustRightInd w:val="0"/>
        <w:ind w:firstLine="709"/>
        <w:jc w:val="both"/>
        <w:rPr>
          <w:sz w:val="24"/>
          <w:szCs w:val="24"/>
        </w:rPr>
      </w:pPr>
      <w:r w:rsidRPr="00064BAB">
        <w:rPr>
          <w:sz w:val="24"/>
          <w:szCs w:val="24"/>
        </w:rPr>
        <w:t>- отрицательное решение комиссии муниципального образования по вопросам размещения НТО</w:t>
      </w:r>
      <w:r w:rsidR="00DC2A1C" w:rsidRPr="00064BAB">
        <w:rPr>
          <w:sz w:val="24"/>
          <w:szCs w:val="24"/>
        </w:rPr>
        <w:t xml:space="preserve"> (далее – Комиссия)</w:t>
      </w:r>
      <w:r w:rsidRPr="00064BAB">
        <w:rPr>
          <w:sz w:val="24"/>
          <w:szCs w:val="24"/>
        </w:rPr>
        <w:t>.</w:t>
      </w:r>
    </w:p>
    <w:p w:rsidR="00850916" w:rsidRPr="00064BAB" w:rsidRDefault="00850916" w:rsidP="00200A67">
      <w:pPr>
        <w:widowControl w:val="0"/>
        <w:autoSpaceDE w:val="0"/>
        <w:autoSpaceDN w:val="0"/>
        <w:adjustRightInd w:val="0"/>
        <w:ind w:firstLine="709"/>
        <w:jc w:val="both"/>
        <w:rPr>
          <w:sz w:val="24"/>
          <w:szCs w:val="24"/>
        </w:rPr>
      </w:pPr>
      <w:r w:rsidRPr="00064BAB">
        <w:rPr>
          <w:sz w:val="24"/>
          <w:szCs w:val="24"/>
        </w:rPr>
        <w:t>2</w:t>
      </w:r>
      <w:r w:rsidR="00A67065" w:rsidRPr="00064BAB">
        <w:rPr>
          <w:sz w:val="24"/>
          <w:szCs w:val="24"/>
        </w:rPr>
        <w:t>.</w:t>
      </w:r>
      <w:r w:rsidR="003339D5" w:rsidRPr="00064BAB">
        <w:rPr>
          <w:sz w:val="24"/>
          <w:szCs w:val="24"/>
        </w:rPr>
        <w:t>2</w:t>
      </w:r>
      <w:r w:rsidR="0024015E" w:rsidRPr="00064BAB">
        <w:rPr>
          <w:sz w:val="24"/>
          <w:szCs w:val="24"/>
        </w:rPr>
        <w:t>0</w:t>
      </w:r>
      <w:r w:rsidR="00A67065" w:rsidRPr="00064BAB">
        <w:rPr>
          <w:sz w:val="24"/>
          <w:szCs w:val="24"/>
        </w:rPr>
        <w:t xml:space="preserve"> </w:t>
      </w:r>
      <w:r w:rsidRPr="00064BAB">
        <w:rPr>
          <w:sz w:val="24"/>
          <w:szCs w:val="24"/>
        </w:rPr>
        <w:t xml:space="preserve"> Муниципальная услуга предоставляется бесплатно.</w:t>
      </w:r>
    </w:p>
    <w:p w:rsidR="00200A67" w:rsidRPr="00064BAB" w:rsidRDefault="00A67065" w:rsidP="00200A67">
      <w:pPr>
        <w:widowControl w:val="0"/>
        <w:autoSpaceDE w:val="0"/>
        <w:autoSpaceDN w:val="0"/>
        <w:adjustRightInd w:val="0"/>
        <w:ind w:firstLine="709"/>
        <w:jc w:val="both"/>
        <w:rPr>
          <w:sz w:val="24"/>
          <w:szCs w:val="24"/>
        </w:rPr>
      </w:pPr>
      <w:r w:rsidRPr="00064BAB">
        <w:rPr>
          <w:sz w:val="24"/>
          <w:szCs w:val="24"/>
        </w:rPr>
        <w:t>2.2</w:t>
      </w:r>
      <w:r w:rsidR="0024015E" w:rsidRPr="00064BAB">
        <w:rPr>
          <w:sz w:val="24"/>
          <w:szCs w:val="24"/>
        </w:rPr>
        <w:t>1</w:t>
      </w:r>
      <w:r w:rsidR="00200A67" w:rsidRPr="00064BAB">
        <w:rPr>
          <w:sz w:val="24"/>
          <w:szCs w:val="24"/>
        </w:rPr>
        <w:t xml:space="preserve">. </w:t>
      </w:r>
      <w:r w:rsidR="00E43D36" w:rsidRPr="00064BAB">
        <w:rPr>
          <w:sz w:val="24"/>
          <w:szCs w:val="24"/>
        </w:rPr>
        <w:t xml:space="preserve">Максимальный </w:t>
      </w:r>
      <w:r w:rsidR="006432AD" w:rsidRPr="00064BAB">
        <w:rPr>
          <w:sz w:val="24"/>
          <w:szCs w:val="24"/>
        </w:rPr>
        <w:t>с</w:t>
      </w:r>
      <w:r w:rsidR="00200A67" w:rsidRPr="00064BAB">
        <w:rPr>
          <w:sz w:val="24"/>
          <w:szCs w:val="24"/>
        </w:rPr>
        <w:t>рок ожидания в очереди при подаче за</w:t>
      </w:r>
      <w:r w:rsidR="00850916" w:rsidRPr="00064BAB">
        <w:rPr>
          <w:sz w:val="24"/>
          <w:szCs w:val="24"/>
        </w:rPr>
        <w:t>явления</w:t>
      </w:r>
      <w:r w:rsidR="00200A67" w:rsidRPr="00064BAB">
        <w:rPr>
          <w:sz w:val="24"/>
          <w:szCs w:val="24"/>
        </w:rPr>
        <w:t xml:space="preserve"> и в очереди на получение документов, являющихся результатом предоставления муниципальной услуги в </w:t>
      </w:r>
      <w:r w:rsidR="00D22512">
        <w:rPr>
          <w:sz w:val="24"/>
          <w:szCs w:val="24"/>
        </w:rPr>
        <w:t>Администрации</w:t>
      </w:r>
      <w:r w:rsidR="00200A67" w:rsidRPr="00064BAB">
        <w:rPr>
          <w:sz w:val="24"/>
          <w:szCs w:val="24"/>
        </w:rPr>
        <w:t>, не должен превышать 15 минут; при получении результата – не более 15 минут</w:t>
      </w:r>
      <w:r w:rsidR="00153BF9" w:rsidRPr="00064BAB">
        <w:rPr>
          <w:sz w:val="24"/>
          <w:szCs w:val="24"/>
        </w:rPr>
        <w:t>;  продолжительность приема не превышает 30 минут на одного заявителя.</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lastRenderedPageBreak/>
        <w:t>2</w:t>
      </w:r>
      <w:r w:rsidR="00606944" w:rsidRPr="00064BAB">
        <w:rPr>
          <w:sz w:val="24"/>
          <w:szCs w:val="24"/>
        </w:rPr>
        <w:t>.2</w:t>
      </w:r>
      <w:r w:rsidR="0024015E" w:rsidRPr="00064BAB">
        <w:rPr>
          <w:sz w:val="24"/>
          <w:szCs w:val="24"/>
        </w:rPr>
        <w:t>2</w:t>
      </w:r>
      <w:r w:rsidRPr="00064BAB">
        <w:rPr>
          <w:sz w:val="24"/>
          <w:szCs w:val="24"/>
        </w:rPr>
        <w:t xml:space="preserve">. Запрос, поступивший в </w:t>
      </w:r>
      <w:r w:rsidR="00D22512">
        <w:rPr>
          <w:sz w:val="24"/>
          <w:szCs w:val="24"/>
        </w:rPr>
        <w:t>Администрации</w:t>
      </w:r>
      <w:r w:rsidRPr="00064BAB">
        <w:rPr>
          <w:sz w:val="24"/>
          <w:szCs w:val="24"/>
        </w:rPr>
        <w:t>, регистрируется в день поступления.</w:t>
      </w:r>
    </w:p>
    <w:p w:rsidR="00200A67" w:rsidRPr="00064BAB" w:rsidRDefault="00200A67" w:rsidP="00200A67">
      <w:pPr>
        <w:widowControl w:val="0"/>
        <w:autoSpaceDE w:val="0"/>
        <w:autoSpaceDN w:val="0"/>
        <w:adjustRightInd w:val="0"/>
        <w:ind w:firstLine="709"/>
        <w:jc w:val="both"/>
        <w:rPr>
          <w:color w:val="000000"/>
          <w:sz w:val="24"/>
          <w:szCs w:val="24"/>
        </w:rPr>
      </w:pPr>
      <w:r w:rsidRPr="00064BAB">
        <w:rPr>
          <w:color w:val="000000"/>
          <w:sz w:val="24"/>
          <w:szCs w:val="24"/>
        </w:rPr>
        <w:t>2</w:t>
      </w:r>
      <w:r w:rsidR="00606944" w:rsidRPr="00064BAB">
        <w:rPr>
          <w:color w:val="000000"/>
          <w:sz w:val="24"/>
          <w:szCs w:val="24"/>
        </w:rPr>
        <w:t>.2</w:t>
      </w:r>
      <w:r w:rsidR="0024015E" w:rsidRPr="00064BAB">
        <w:rPr>
          <w:color w:val="000000"/>
          <w:sz w:val="24"/>
          <w:szCs w:val="24"/>
        </w:rPr>
        <w:t>3</w:t>
      </w:r>
      <w:r w:rsidRPr="00064BAB">
        <w:rPr>
          <w:color w:val="000000"/>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064BAB">
        <w:rPr>
          <w:color w:val="000000"/>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064BAB" w:rsidRDefault="0070617C" w:rsidP="0070617C">
      <w:pPr>
        <w:tabs>
          <w:tab w:val="left" w:pos="142"/>
          <w:tab w:val="left" w:pos="284"/>
        </w:tabs>
        <w:suppressAutoHyphens w:val="0"/>
        <w:ind w:firstLine="709"/>
        <w:jc w:val="both"/>
        <w:rPr>
          <w:strike/>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 xml:space="preserve">.8. Наличие визуальной, текстовой и </w:t>
      </w:r>
      <w:proofErr w:type="spellStart"/>
      <w:r w:rsidRPr="00064BAB">
        <w:rPr>
          <w:color w:val="000000"/>
          <w:sz w:val="24"/>
          <w:szCs w:val="24"/>
        </w:rPr>
        <w:t>мультимедийной</w:t>
      </w:r>
      <w:proofErr w:type="spellEnd"/>
      <w:r w:rsidRPr="00064BAB">
        <w:rPr>
          <w:color w:val="000000"/>
          <w:sz w:val="24"/>
          <w:szCs w:val="24"/>
        </w:rPr>
        <w:t xml:space="preserve"> информации о порядке предоставления муниципальных услуг, знаков, выполненных рельефно-точечным шрифтом Брайля.</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.9. Оборудование мест повышенного удобства с дополнительным местом для собаки – поводыря и устрой</w:t>
      </w:r>
      <w:proofErr w:type="gramStart"/>
      <w:r w:rsidRPr="00064BAB">
        <w:rPr>
          <w:color w:val="000000"/>
          <w:sz w:val="24"/>
          <w:szCs w:val="24"/>
        </w:rPr>
        <w:t>ств дл</w:t>
      </w:r>
      <w:proofErr w:type="gramEnd"/>
      <w:r w:rsidRPr="00064BAB">
        <w:rPr>
          <w:color w:val="000000"/>
          <w:sz w:val="24"/>
          <w:szCs w:val="24"/>
        </w:rPr>
        <w:t>я передвижения инвалида (костылей, ходунков).</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064BAB" w:rsidRDefault="006D4420" w:rsidP="00A60334">
      <w:pPr>
        <w:tabs>
          <w:tab w:val="left" w:pos="142"/>
          <w:tab w:val="left" w:pos="284"/>
        </w:tabs>
        <w:ind w:firstLine="709"/>
        <w:jc w:val="both"/>
        <w:rPr>
          <w:color w:val="000000"/>
          <w:sz w:val="24"/>
          <w:szCs w:val="24"/>
        </w:rPr>
      </w:pPr>
      <w:r w:rsidRPr="00064BAB">
        <w:rPr>
          <w:color w:val="000000"/>
          <w:sz w:val="24"/>
          <w:szCs w:val="24"/>
        </w:rPr>
        <w:t>2.2</w:t>
      </w:r>
      <w:r w:rsidR="0024015E" w:rsidRPr="00064BAB">
        <w:rPr>
          <w:color w:val="000000"/>
          <w:sz w:val="24"/>
          <w:szCs w:val="24"/>
        </w:rPr>
        <w:t>4</w:t>
      </w:r>
      <w:r w:rsidR="00200A67" w:rsidRPr="00064BAB">
        <w:rPr>
          <w:color w:val="000000"/>
          <w:sz w:val="24"/>
          <w:szCs w:val="24"/>
        </w:rPr>
        <w:t xml:space="preserve">. </w:t>
      </w:r>
      <w:r w:rsidR="00A60334" w:rsidRPr="00064BAB">
        <w:rPr>
          <w:color w:val="000000"/>
          <w:sz w:val="24"/>
          <w:szCs w:val="24"/>
        </w:rPr>
        <w:t xml:space="preserve"> Показатели доступности и качества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2.2</w:t>
      </w:r>
      <w:r w:rsidR="0024015E" w:rsidRPr="00064BAB">
        <w:rPr>
          <w:color w:val="000000"/>
          <w:sz w:val="24"/>
          <w:szCs w:val="24"/>
        </w:rPr>
        <w:t>4</w:t>
      </w:r>
      <w:r w:rsidRPr="00064BAB">
        <w:rPr>
          <w:color w:val="000000"/>
          <w:sz w:val="24"/>
          <w:szCs w:val="24"/>
        </w:rPr>
        <w:t>.1. Показатели доступности муниципальной услуги (общие, применимые в отношении всех заявителей):</w:t>
      </w:r>
    </w:p>
    <w:p w:rsidR="00A60334" w:rsidRPr="00064BAB" w:rsidRDefault="00A60334" w:rsidP="00A60334">
      <w:pPr>
        <w:suppressAutoHyphens w:val="0"/>
        <w:ind w:firstLine="709"/>
        <w:jc w:val="both"/>
        <w:rPr>
          <w:color w:val="000000"/>
          <w:sz w:val="24"/>
          <w:szCs w:val="24"/>
        </w:rPr>
      </w:pPr>
      <w:r w:rsidRPr="00064BAB">
        <w:rPr>
          <w:color w:val="000000"/>
          <w:sz w:val="24"/>
          <w:szCs w:val="24"/>
        </w:rPr>
        <w:t>1) равные права и возможности при получении муниципальной услуги для заявителей;</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2) транспортная доступность к месту предоставления муниципальной услуги;</w:t>
      </w:r>
    </w:p>
    <w:p w:rsidR="00A60334" w:rsidRPr="00064BAB" w:rsidRDefault="00A60334" w:rsidP="00A60334">
      <w:pPr>
        <w:suppressAutoHyphens w:val="0"/>
        <w:ind w:firstLine="709"/>
        <w:jc w:val="both"/>
        <w:rPr>
          <w:color w:val="000000"/>
          <w:sz w:val="24"/>
          <w:szCs w:val="24"/>
        </w:rPr>
      </w:pPr>
      <w:r w:rsidRPr="00064BAB">
        <w:rPr>
          <w:color w:val="00000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064BAB" w:rsidRDefault="00A60334" w:rsidP="00A60334">
      <w:pPr>
        <w:suppressAutoHyphens w:val="0"/>
        <w:ind w:firstLine="709"/>
        <w:jc w:val="both"/>
        <w:rPr>
          <w:color w:val="000000"/>
          <w:sz w:val="24"/>
          <w:szCs w:val="24"/>
        </w:rPr>
      </w:pPr>
      <w:r w:rsidRPr="00064BAB">
        <w:rPr>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064BAB" w:rsidRDefault="00A60334" w:rsidP="00A60334">
      <w:pPr>
        <w:suppressAutoHyphens w:val="0"/>
        <w:ind w:firstLine="709"/>
        <w:jc w:val="both"/>
        <w:rPr>
          <w:color w:val="000000"/>
          <w:sz w:val="24"/>
          <w:szCs w:val="24"/>
        </w:rPr>
      </w:pPr>
      <w:r w:rsidRPr="00064BAB">
        <w:rPr>
          <w:color w:val="000000"/>
          <w:sz w:val="24"/>
          <w:szCs w:val="24"/>
        </w:rPr>
        <w:t>6) обеспечение для заявителя возможности</w:t>
      </w:r>
      <w:r w:rsidRPr="00064BAB">
        <w:rPr>
          <w:color w:val="000000"/>
          <w:sz w:val="24"/>
          <w:szCs w:val="24"/>
          <w:lang w:eastAsia="ru-RU"/>
        </w:rPr>
        <w:t xml:space="preserve"> </w:t>
      </w:r>
      <w:r w:rsidRPr="00064BAB">
        <w:rPr>
          <w:color w:val="000000"/>
          <w:sz w:val="24"/>
          <w:szCs w:val="24"/>
        </w:rPr>
        <w:t>получения информации о ходе и результате предоставления муниципальной услуги с использованием ПГУ ЛО.</w:t>
      </w:r>
    </w:p>
    <w:p w:rsidR="00A60334" w:rsidRPr="00064BAB" w:rsidRDefault="00A60334" w:rsidP="00A60334">
      <w:pPr>
        <w:suppressAutoHyphens w:val="0"/>
        <w:ind w:firstLine="709"/>
        <w:jc w:val="both"/>
        <w:rPr>
          <w:color w:val="000000"/>
          <w:sz w:val="24"/>
          <w:szCs w:val="24"/>
        </w:rPr>
      </w:pPr>
      <w:r w:rsidRPr="00064BAB">
        <w:rPr>
          <w:color w:val="000000"/>
          <w:sz w:val="24"/>
          <w:szCs w:val="24"/>
        </w:rPr>
        <w:t>2.2</w:t>
      </w:r>
      <w:r w:rsidR="0024015E" w:rsidRPr="00064BAB">
        <w:rPr>
          <w:color w:val="000000"/>
          <w:sz w:val="24"/>
          <w:szCs w:val="24"/>
        </w:rPr>
        <w:t>4</w:t>
      </w:r>
      <w:r w:rsidRPr="00064BAB">
        <w:rPr>
          <w:color w:val="000000"/>
          <w:sz w:val="24"/>
          <w:szCs w:val="24"/>
        </w:rPr>
        <w:t>.2. Показатели доступности муниципальной услуги (специальные, применимые в отношении инвалидов):</w:t>
      </w:r>
    </w:p>
    <w:p w:rsidR="00A60334" w:rsidRPr="00064BAB" w:rsidRDefault="00A60334" w:rsidP="00A60334">
      <w:pPr>
        <w:suppressAutoHyphens w:val="0"/>
        <w:ind w:firstLine="709"/>
        <w:jc w:val="both"/>
        <w:rPr>
          <w:color w:val="000000"/>
          <w:sz w:val="24"/>
          <w:szCs w:val="24"/>
        </w:rPr>
      </w:pPr>
      <w:r w:rsidRPr="00064BAB">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064BAB" w:rsidRDefault="00A60334" w:rsidP="00A60334">
      <w:pPr>
        <w:suppressAutoHyphens w:val="0"/>
        <w:ind w:firstLine="709"/>
        <w:jc w:val="both"/>
        <w:rPr>
          <w:color w:val="000000"/>
          <w:sz w:val="24"/>
          <w:szCs w:val="24"/>
        </w:rPr>
      </w:pPr>
      <w:r w:rsidRPr="00064BAB">
        <w:rPr>
          <w:color w:val="000000"/>
          <w:sz w:val="24"/>
          <w:szCs w:val="24"/>
        </w:rPr>
        <w:t>2) обеспечение беспрепятственного доступа инвалидов к помещениям, в которых предоставляется муниципальная услуга;</w:t>
      </w:r>
    </w:p>
    <w:p w:rsidR="00A60334" w:rsidRPr="00064BAB" w:rsidRDefault="00A60334" w:rsidP="00A60334">
      <w:pPr>
        <w:suppressAutoHyphens w:val="0"/>
        <w:ind w:firstLine="709"/>
        <w:jc w:val="both"/>
        <w:rPr>
          <w:color w:val="000000"/>
          <w:sz w:val="24"/>
          <w:szCs w:val="24"/>
        </w:rPr>
      </w:pPr>
      <w:r w:rsidRPr="00064BAB">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064BAB" w:rsidRDefault="00A60334" w:rsidP="00A60334">
      <w:pPr>
        <w:suppressAutoHyphens w:val="0"/>
        <w:ind w:firstLine="709"/>
        <w:jc w:val="both"/>
        <w:rPr>
          <w:color w:val="000000"/>
          <w:sz w:val="24"/>
          <w:szCs w:val="24"/>
        </w:rPr>
      </w:pPr>
      <w:r w:rsidRPr="00064BAB">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064BAB" w:rsidRDefault="00A60334" w:rsidP="00A60334">
      <w:pPr>
        <w:suppressAutoHyphens w:val="0"/>
        <w:ind w:firstLine="709"/>
        <w:jc w:val="both"/>
        <w:rPr>
          <w:color w:val="000000"/>
          <w:sz w:val="24"/>
          <w:szCs w:val="24"/>
        </w:rPr>
      </w:pPr>
      <w:r w:rsidRPr="00064BAB">
        <w:rPr>
          <w:color w:val="000000"/>
          <w:sz w:val="24"/>
          <w:szCs w:val="24"/>
        </w:rPr>
        <w:t>2.2</w:t>
      </w:r>
      <w:r w:rsidR="0024015E" w:rsidRPr="00064BAB">
        <w:rPr>
          <w:color w:val="000000"/>
          <w:sz w:val="24"/>
          <w:szCs w:val="24"/>
        </w:rPr>
        <w:t>4</w:t>
      </w:r>
      <w:r w:rsidRPr="00064BAB">
        <w:rPr>
          <w:color w:val="000000"/>
          <w:sz w:val="24"/>
          <w:szCs w:val="24"/>
        </w:rPr>
        <w:t>.3. Показатели качества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1) соблюдение срока предоставления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2) соблюдение требований стандарта предоставления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 xml:space="preserve">3) удовлетворенность </w:t>
      </w:r>
      <w:r w:rsidR="006503FC" w:rsidRPr="00064BAB">
        <w:rPr>
          <w:color w:val="000000"/>
          <w:sz w:val="24"/>
          <w:szCs w:val="24"/>
        </w:rPr>
        <w:t>заявителя</w:t>
      </w:r>
      <w:r w:rsidRPr="00064BAB">
        <w:rPr>
          <w:color w:val="000000"/>
          <w:sz w:val="24"/>
          <w:szCs w:val="24"/>
        </w:rPr>
        <w:t xml:space="preserve"> профессионализмом должностных лиц ОМСУ, МФЦ при предоставлении услуги;</w:t>
      </w:r>
    </w:p>
    <w:p w:rsidR="00A60334" w:rsidRPr="00064BAB" w:rsidRDefault="00A60334" w:rsidP="00A60334">
      <w:pPr>
        <w:suppressAutoHyphens w:val="0"/>
        <w:autoSpaceDE w:val="0"/>
        <w:autoSpaceDN w:val="0"/>
        <w:adjustRightInd w:val="0"/>
        <w:ind w:firstLine="709"/>
        <w:jc w:val="both"/>
        <w:rPr>
          <w:color w:val="000000"/>
          <w:sz w:val="24"/>
          <w:szCs w:val="24"/>
          <w:lang w:eastAsia="ru-RU"/>
        </w:rPr>
      </w:pPr>
      <w:r w:rsidRPr="00064BAB">
        <w:rPr>
          <w:color w:val="000000"/>
          <w:sz w:val="24"/>
          <w:szCs w:val="24"/>
          <w:lang w:eastAsia="ru-RU"/>
        </w:rPr>
        <w:t xml:space="preserve">4) соблюдение времени ожидания в очереди при подаче запроса и получении результата; </w:t>
      </w:r>
    </w:p>
    <w:p w:rsidR="00A60334" w:rsidRPr="00064BAB" w:rsidRDefault="00A60334" w:rsidP="00A60334">
      <w:pPr>
        <w:suppressAutoHyphens w:val="0"/>
        <w:autoSpaceDE w:val="0"/>
        <w:autoSpaceDN w:val="0"/>
        <w:adjustRightInd w:val="0"/>
        <w:ind w:firstLine="709"/>
        <w:jc w:val="both"/>
        <w:rPr>
          <w:color w:val="000000"/>
          <w:sz w:val="24"/>
          <w:szCs w:val="24"/>
          <w:lang w:eastAsia="ru-RU"/>
        </w:rPr>
      </w:pPr>
      <w:r w:rsidRPr="00064BAB">
        <w:rPr>
          <w:color w:val="000000"/>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6) отсутствие жалоб на действия или бездействия должностных лиц ОМСУ,</w:t>
      </w:r>
      <w:r w:rsidRPr="00064BAB">
        <w:rPr>
          <w:color w:val="000000"/>
          <w:sz w:val="24"/>
          <w:szCs w:val="24"/>
          <w:lang w:eastAsia="ru-RU"/>
        </w:rPr>
        <w:t xml:space="preserve"> </w:t>
      </w:r>
      <w:r w:rsidRPr="00064BAB">
        <w:rPr>
          <w:color w:val="000000"/>
          <w:sz w:val="24"/>
          <w:szCs w:val="24"/>
        </w:rPr>
        <w:t>поданных в установленном порядке.</w:t>
      </w:r>
    </w:p>
    <w:p w:rsidR="00200A67" w:rsidRPr="00064BAB" w:rsidRDefault="00606944" w:rsidP="00200A67">
      <w:pPr>
        <w:widowControl w:val="0"/>
        <w:autoSpaceDE w:val="0"/>
        <w:autoSpaceDN w:val="0"/>
        <w:adjustRightInd w:val="0"/>
        <w:ind w:firstLine="709"/>
        <w:jc w:val="both"/>
        <w:rPr>
          <w:sz w:val="24"/>
          <w:szCs w:val="24"/>
        </w:rPr>
      </w:pPr>
      <w:r w:rsidRPr="00064BAB">
        <w:rPr>
          <w:sz w:val="24"/>
          <w:szCs w:val="24"/>
        </w:rPr>
        <w:t>2.2</w:t>
      </w:r>
      <w:r w:rsidR="0024015E" w:rsidRPr="00064BAB">
        <w:rPr>
          <w:sz w:val="24"/>
          <w:szCs w:val="24"/>
        </w:rPr>
        <w:t>4</w:t>
      </w:r>
      <w:r w:rsidR="00200A67" w:rsidRPr="00064BAB">
        <w:rPr>
          <w:sz w:val="24"/>
          <w:szCs w:val="24"/>
        </w:rPr>
        <w:t>.</w:t>
      </w:r>
      <w:r w:rsidR="00A60334" w:rsidRPr="00064BAB">
        <w:rPr>
          <w:sz w:val="24"/>
          <w:szCs w:val="24"/>
        </w:rPr>
        <w:t>4</w:t>
      </w:r>
      <w:r w:rsidR="00200A67" w:rsidRPr="00064BAB">
        <w:rPr>
          <w:sz w:val="24"/>
          <w:szCs w:val="24"/>
        </w:rPr>
        <w:t>. Доля случаев предоставления муниципальной услуги в установленные сроки.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Показатель определяется по формуле:</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xml:space="preserve">D </w:t>
      </w:r>
      <w:proofErr w:type="gramStart"/>
      <w:r w:rsidRPr="00064BAB">
        <w:rPr>
          <w:sz w:val="24"/>
          <w:szCs w:val="24"/>
        </w:rPr>
        <w:t>ЗАП</w:t>
      </w:r>
      <w:proofErr w:type="gramEnd"/>
      <w:r w:rsidRPr="00064BAB">
        <w:rPr>
          <w:sz w:val="24"/>
          <w:szCs w:val="24"/>
        </w:rPr>
        <w:t xml:space="preserve"> ср. = ЗАП ср. / ЗАП общ. </w:t>
      </w:r>
      <w:proofErr w:type="spellStart"/>
      <w:r w:rsidRPr="00064BAB">
        <w:rPr>
          <w:sz w:val="24"/>
          <w:szCs w:val="24"/>
        </w:rPr>
        <w:t>x</w:t>
      </w:r>
      <w:proofErr w:type="spellEnd"/>
      <w:r w:rsidRPr="00064BAB">
        <w:rPr>
          <w:sz w:val="24"/>
          <w:szCs w:val="24"/>
        </w:rPr>
        <w:t xml:space="preserve"> 100 процентов,</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где:</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ЗАП</w:t>
      </w:r>
      <w:proofErr w:type="gramEnd"/>
      <w:r w:rsidRPr="00064BAB">
        <w:rPr>
          <w:sz w:val="24"/>
          <w:szCs w:val="24"/>
        </w:rPr>
        <w:t xml:space="preserve"> общ. - общее количество за</w:t>
      </w:r>
      <w:r w:rsidR="00153BF9" w:rsidRPr="00064BAB">
        <w:rPr>
          <w:sz w:val="24"/>
          <w:szCs w:val="24"/>
        </w:rPr>
        <w:t>явлений</w:t>
      </w:r>
      <w:r w:rsidRPr="00064BAB">
        <w:rPr>
          <w:sz w:val="24"/>
          <w:szCs w:val="24"/>
        </w:rPr>
        <w:t>, исполненных в течение года;</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ЗАП</w:t>
      </w:r>
      <w:proofErr w:type="gramEnd"/>
      <w:r w:rsidRPr="00064BAB">
        <w:rPr>
          <w:sz w:val="24"/>
          <w:szCs w:val="24"/>
        </w:rPr>
        <w:t xml:space="preserve"> ср. - количество за</w:t>
      </w:r>
      <w:r w:rsidR="00153BF9" w:rsidRPr="00064BAB">
        <w:rPr>
          <w:sz w:val="24"/>
          <w:szCs w:val="24"/>
        </w:rPr>
        <w:t>явлений</w:t>
      </w:r>
      <w:r w:rsidRPr="00064BAB">
        <w:rPr>
          <w:sz w:val="24"/>
          <w:szCs w:val="24"/>
        </w:rPr>
        <w:t>, исполненных в течение года в установленные сроки;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xml:space="preserve">D </w:t>
      </w:r>
      <w:proofErr w:type="gramStart"/>
      <w:r w:rsidRPr="00064BAB">
        <w:rPr>
          <w:sz w:val="24"/>
          <w:szCs w:val="24"/>
        </w:rPr>
        <w:t>ЗАП</w:t>
      </w:r>
      <w:proofErr w:type="gramEnd"/>
      <w:r w:rsidRPr="00064BAB">
        <w:rPr>
          <w:sz w:val="24"/>
          <w:szCs w:val="24"/>
        </w:rPr>
        <w:t xml:space="preserve"> ср. - доля за</w:t>
      </w:r>
      <w:r w:rsidR="00153BF9" w:rsidRPr="00064BAB">
        <w:rPr>
          <w:sz w:val="24"/>
          <w:szCs w:val="24"/>
        </w:rPr>
        <w:t>явлений</w:t>
      </w:r>
      <w:r w:rsidRPr="00064BAB">
        <w:rPr>
          <w:sz w:val="24"/>
          <w:szCs w:val="24"/>
        </w:rPr>
        <w:t>,  исполненных в установленные сроки.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Целевое значение показателя - 100%.</w:t>
      </w:r>
    </w:p>
    <w:p w:rsidR="00200A67" w:rsidRPr="00064BAB" w:rsidRDefault="006D4420" w:rsidP="00200A67">
      <w:pPr>
        <w:widowControl w:val="0"/>
        <w:autoSpaceDE w:val="0"/>
        <w:autoSpaceDN w:val="0"/>
        <w:adjustRightInd w:val="0"/>
        <w:ind w:firstLine="709"/>
        <w:jc w:val="both"/>
        <w:rPr>
          <w:sz w:val="24"/>
          <w:szCs w:val="24"/>
        </w:rPr>
      </w:pPr>
      <w:r w:rsidRPr="00064BAB">
        <w:rPr>
          <w:sz w:val="24"/>
          <w:szCs w:val="24"/>
        </w:rPr>
        <w:t>2.2</w:t>
      </w:r>
      <w:r w:rsidR="0024015E" w:rsidRPr="00064BAB">
        <w:rPr>
          <w:sz w:val="24"/>
          <w:szCs w:val="24"/>
        </w:rPr>
        <w:t>4</w:t>
      </w:r>
      <w:r w:rsidR="00200A67" w:rsidRPr="00064BAB">
        <w:rPr>
          <w:sz w:val="24"/>
          <w:szCs w:val="24"/>
        </w:rPr>
        <w:t>.</w:t>
      </w:r>
      <w:r w:rsidR="00A60334" w:rsidRPr="00064BAB">
        <w:rPr>
          <w:sz w:val="24"/>
          <w:szCs w:val="24"/>
        </w:rPr>
        <w:t>5</w:t>
      </w:r>
      <w:r w:rsidR="00200A67" w:rsidRPr="00064BAB">
        <w:rPr>
          <w:sz w:val="24"/>
          <w:szCs w:val="24"/>
        </w:rPr>
        <w:t>. Доля обоснованных жалоб к общему количеству заявлений о получении муниципальной услуги.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Показатель определяется по формуле:</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D</w:t>
      </w:r>
      <w:proofErr w:type="gramEnd"/>
      <w:r w:rsidRPr="00064BAB">
        <w:rPr>
          <w:sz w:val="24"/>
          <w:szCs w:val="24"/>
        </w:rPr>
        <w:t xml:space="preserve">Ж об. = </w:t>
      </w:r>
      <w:proofErr w:type="gramStart"/>
      <w:r w:rsidRPr="00064BAB">
        <w:rPr>
          <w:sz w:val="24"/>
          <w:szCs w:val="24"/>
        </w:rPr>
        <w:t>Ж</w:t>
      </w:r>
      <w:proofErr w:type="gramEnd"/>
      <w:r w:rsidRPr="00064BAB">
        <w:rPr>
          <w:sz w:val="24"/>
          <w:szCs w:val="24"/>
        </w:rPr>
        <w:t xml:space="preserve"> об. / </w:t>
      </w:r>
      <w:proofErr w:type="gramStart"/>
      <w:r w:rsidRPr="00064BAB">
        <w:rPr>
          <w:sz w:val="24"/>
          <w:szCs w:val="24"/>
        </w:rPr>
        <w:t>ЗАП</w:t>
      </w:r>
      <w:proofErr w:type="gramEnd"/>
      <w:r w:rsidRPr="00064BAB">
        <w:rPr>
          <w:sz w:val="24"/>
          <w:szCs w:val="24"/>
        </w:rPr>
        <w:t xml:space="preserve"> общ. </w:t>
      </w:r>
      <w:proofErr w:type="spellStart"/>
      <w:r w:rsidRPr="00064BAB">
        <w:rPr>
          <w:sz w:val="24"/>
          <w:szCs w:val="24"/>
        </w:rPr>
        <w:t>x</w:t>
      </w:r>
      <w:proofErr w:type="spellEnd"/>
      <w:r w:rsidRPr="00064BAB">
        <w:rPr>
          <w:sz w:val="24"/>
          <w:szCs w:val="24"/>
        </w:rPr>
        <w:t xml:space="preserve"> 100 процентов,</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где:</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ЗАП</w:t>
      </w:r>
      <w:proofErr w:type="gramEnd"/>
      <w:r w:rsidRPr="00064BAB">
        <w:rPr>
          <w:sz w:val="24"/>
          <w:szCs w:val="24"/>
        </w:rPr>
        <w:t xml:space="preserve"> общ. - общее количество </w:t>
      </w:r>
      <w:r w:rsidR="00153BF9" w:rsidRPr="00064BAB">
        <w:rPr>
          <w:sz w:val="24"/>
          <w:szCs w:val="24"/>
        </w:rPr>
        <w:t>заявлений</w:t>
      </w:r>
      <w:r w:rsidRPr="00064BAB">
        <w:rPr>
          <w:sz w:val="24"/>
          <w:szCs w:val="24"/>
        </w:rPr>
        <w:t>, исполненных в течение года;</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Ж об</w:t>
      </w:r>
      <w:proofErr w:type="gramStart"/>
      <w:r w:rsidRPr="00064BAB">
        <w:rPr>
          <w:sz w:val="24"/>
          <w:szCs w:val="24"/>
        </w:rPr>
        <w:t>.</w:t>
      </w:r>
      <w:proofErr w:type="gramEnd"/>
      <w:r w:rsidRPr="00064BAB">
        <w:rPr>
          <w:sz w:val="24"/>
          <w:szCs w:val="24"/>
        </w:rPr>
        <w:t xml:space="preserve"> - </w:t>
      </w:r>
      <w:proofErr w:type="gramStart"/>
      <w:r w:rsidRPr="00064BAB">
        <w:rPr>
          <w:sz w:val="24"/>
          <w:szCs w:val="24"/>
        </w:rPr>
        <w:t>к</w:t>
      </w:r>
      <w:proofErr w:type="gramEnd"/>
      <w:r w:rsidRPr="00064BAB">
        <w:rPr>
          <w:sz w:val="24"/>
          <w:szCs w:val="24"/>
        </w:rPr>
        <w:t>оличество обоснованных жалоб на предоставление муниципальной услуги, поступивших в течение года;</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DЖ об</w:t>
      </w:r>
      <w:proofErr w:type="gramStart"/>
      <w:r w:rsidRPr="00064BAB">
        <w:rPr>
          <w:sz w:val="24"/>
          <w:szCs w:val="24"/>
        </w:rPr>
        <w:t>.</w:t>
      </w:r>
      <w:proofErr w:type="gramEnd"/>
      <w:r w:rsidRPr="00064BAB">
        <w:rPr>
          <w:sz w:val="24"/>
          <w:szCs w:val="24"/>
        </w:rPr>
        <w:t xml:space="preserve"> - </w:t>
      </w:r>
      <w:proofErr w:type="gramStart"/>
      <w:r w:rsidRPr="00064BAB">
        <w:rPr>
          <w:sz w:val="24"/>
          <w:szCs w:val="24"/>
        </w:rPr>
        <w:t>д</w:t>
      </w:r>
      <w:proofErr w:type="gramEnd"/>
      <w:r w:rsidRPr="00064BAB">
        <w:rPr>
          <w:sz w:val="24"/>
          <w:szCs w:val="24"/>
        </w:rPr>
        <w:t>оля обоснованных жалоб.</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Целевое значение показателя - 0%.</w:t>
      </w:r>
    </w:p>
    <w:p w:rsidR="00C83CB3" w:rsidRPr="00064BAB" w:rsidRDefault="006D4420" w:rsidP="006503FC">
      <w:pPr>
        <w:widowControl w:val="0"/>
        <w:autoSpaceDE w:val="0"/>
        <w:autoSpaceDN w:val="0"/>
        <w:adjustRightInd w:val="0"/>
        <w:ind w:firstLine="709"/>
        <w:jc w:val="both"/>
        <w:rPr>
          <w:sz w:val="24"/>
          <w:szCs w:val="24"/>
        </w:rPr>
      </w:pPr>
      <w:r w:rsidRPr="00064BAB">
        <w:rPr>
          <w:sz w:val="24"/>
          <w:szCs w:val="24"/>
        </w:rPr>
        <w:t>2.2</w:t>
      </w:r>
      <w:r w:rsidR="00BD559C" w:rsidRPr="00064BAB">
        <w:rPr>
          <w:sz w:val="24"/>
          <w:szCs w:val="24"/>
        </w:rPr>
        <w:t>5</w:t>
      </w:r>
      <w:r w:rsidR="00200A67" w:rsidRPr="00064BAB">
        <w:rPr>
          <w:sz w:val="24"/>
          <w:szCs w:val="24"/>
        </w:rPr>
        <w:t>.</w:t>
      </w:r>
      <w:r w:rsidR="00200A67" w:rsidRPr="00064BAB">
        <w:rPr>
          <w:color w:val="00B050"/>
          <w:sz w:val="24"/>
          <w:szCs w:val="24"/>
        </w:rPr>
        <w:t xml:space="preserve"> </w:t>
      </w:r>
      <w:r w:rsidR="007D224E" w:rsidRPr="00064BAB">
        <w:rPr>
          <w:sz w:val="24"/>
          <w:szCs w:val="24"/>
        </w:rPr>
        <w:t xml:space="preserve">Иные требования, в том числе учитывающие особенности предоставления муниципальной услуги в </w:t>
      </w:r>
      <w:r w:rsidR="00FC3440" w:rsidRPr="00064BAB">
        <w:rPr>
          <w:sz w:val="24"/>
          <w:szCs w:val="24"/>
        </w:rPr>
        <w:t>МФЦ</w:t>
      </w:r>
      <w:r w:rsidR="00791DDD" w:rsidRPr="00064BAB">
        <w:rPr>
          <w:sz w:val="24"/>
          <w:szCs w:val="24"/>
        </w:rPr>
        <w:t>,</w:t>
      </w:r>
      <w:r w:rsidR="00791DDD" w:rsidRPr="00064BAB">
        <w:rPr>
          <w:color w:val="0070C0"/>
          <w:sz w:val="24"/>
          <w:szCs w:val="24"/>
        </w:rPr>
        <w:t xml:space="preserve"> </w:t>
      </w:r>
      <w:r w:rsidR="00791DDD" w:rsidRPr="00064BAB">
        <w:rPr>
          <w:sz w:val="24"/>
          <w:szCs w:val="24"/>
        </w:rPr>
        <w:t>ПГУ ЛО</w:t>
      </w:r>
      <w:r w:rsidR="00C83CB3" w:rsidRPr="00064BAB">
        <w:rPr>
          <w:sz w:val="24"/>
          <w:szCs w:val="24"/>
        </w:rPr>
        <w:t xml:space="preserve"> </w:t>
      </w:r>
      <w:r w:rsidR="00791DDD" w:rsidRPr="00064BAB">
        <w:rPr>
          <w:sz w:val="24"/>
          <w:szCs w:val="24"/>
        </w:rPr>
        <w:t xml:space="preserve">и </w:t>
      </w:r>
      <w:r w:rsidR="00C83CB3" w:rsidRPr="00064BAB">
        <w:rPr>
          <w:sz w:val="24"/>
          <w:szCs w:val="24"/>
        </w:rPr>
        <w:t xml:space="preserve">особенности предоставления муниципальной услуги в </w:t>
      </w:r>
      <w:r w:rsidR="00C83CB3" w:rsidRPr="00064BAB">
        <w:rPr>
          <w:sz w:val="24"/>
          <w:szCs w:val="24"/>
        </w:rPr>
        <w:lastRenderedPageBreak/>
        <w:t>электронной форме</w:t>
      </w:r>
      <w:r w:rsidR="00A47605" w:rsidRPr="00064BAB">
        <w:rPr>
          <w:sz w:val="24"/>
          <w:szCs w:val="24"/>
        </w:rPr>
        <w:t>.</w:t>
      </w:r>
    </w:p>
    <w:p w:rsidR="006503FC" w:rsidRPr="00064BAB" w:rsidRDefault="006503FC" w:rsidP="006503FC">
      <w:pPr>
        <w:widowControl w:val="0"/>
        <w:autoSpaceDE w:val="0"/>
        <w:autoSpaceDN w:val="0"/>
        <w:adjustRightInd w:val="0"/>
        <w:ind w:firstLine="709"/>
        <w:jc w:val="both"/>
        <w:rPr>
          <w:sz w:val="24"/>
          <w:szCs w:val="24"/>
        </w:rPr>
      </w:pPr>
      <w:r w:rsidRPr="00064BAB">
        <w:rPr>
          <w:sz w:val="24"/>
          <w:szCs w:val="24"/>
        </w:rPr>
        <w:t>2.2</w:t>
      </w:r>
      <w:r w:rsidR="00BD559C" w:rsidRPr="00064BAB">
        <w:rPr>
          <w:sz w:val="24"/>
          <w:szCs w:val="24"/>
        </w:rPr>
        <w:t>5</w:t>
      </w:r>
      <w:r w:rsidRPr="00064BAB">
        <w:rPr>
          <w:sz w:val="24"/>
          <w:szCs w:val="24"/>
        </w:rPr>
        <w:t xml:space="preserve">.1. </w:t>
      </w:r>
      <w:r w:rsidRPr="00064BAB">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064BAB" w:rsidRDefault="006D4420" w:rsidP="006503FC">
      <w:pPr>
        <w:widowControl w:val="0"/>
        <w:autoSpaceDE w:val="0"/>
        <w:autoSpaceDN w:val="0"/>
        <w:adjustRightInd w:val="0"/>
        <w:ind w:firstLine="709"/>
        <w:jc w:val="both"/>
        <w:rPr>
          <w:sz w:val="24"/>
          <w:szCs w:val="24"/>
        </w:rPr>
      </w:pPr>
      <w:r w:rsidRPr="00064BAB">
        <w:rPr>
          <w:sz w:val="24"/>
          <w:szCs w:val="24"/>
        </w:rPr>
        <w:t>2.2</w:t>
      </w:r>
      <w:r w:rsidR="00BD559C" w:rsidRPr="00064BAB">
        <w:rPr>
          <w:sz w:val="24"/>
          <w:szCs w:val="24"/>
        </w:rPr>
        <w:t>5</w:t>
      </w:r>
      <w:r w:rsidR="000A6A02" w:rsidRPr="00064BAB">
        <w:rPr>
          <w:sz w:val="24"/>
          <w:szCs w:val="24"/>
        </w:rPr>
        <w:t>.</w:t>
      </w:r>
      <w:r w:rsidR="006503FC" w:rsidRPr="00064BAB">
        <w:rPr>
          <w:sz w:val="24"/>
          <w:szCs w:val="24"/>
        </w:rPr>
        <w:t>2</w:t>
      </w:r>
      <w:r w:rsidR="000A6A02" w:rsidRPr="00064BAB">
        <w:rPr>
          <w:sz w:val="24"/>
          <w:szCs w:val="24"/>
        </w:rPr>
        <w:t xml:space="preserve">. В случае     подачи    документов  для получения услуги   посредством   </w:t>
      </w:r>
      <w:r w:rsidR="00D04AC1" w:rsidRPr="00064BAB">
        <w:rPr>
          <w:sz w:val="24"/>
          <w:szCs w:val="24"/>
        </w:rPr>
        <w:t>МФЦ</w:t>
      </w:r>
      <w:r w:rsidR="000E53A9" w:rsidRPr="00064BAB">
        <w:rPr>
          <w:color w:val="00B050"/>
          <w:sz w:val="24"/>
          <w:szCs w:val="24"/>
        </w:rPr>
        <w:t xml:space="preserve"> </w:t>
      </w:r>
      <w:r w:rsidR="00D04AC1" w:rsidRPr="00064BAB">
        <w:rPr>
          <w:color w:val="00B050"/>
          <w:sz w:val="24"/>
          <w:szCs w:val="24"/>
        </w:rPr>
        <w:t xml:space="preserve"> </w:t>
      </w:r>
      <w:r w:rsidR="000A6A02" w:rsidRPr="00064BAB">
        <w:rPr>
          <w:sz w:val="24"/>
          <w:szCs w:val="24"/>
        </w:rPr>
        <w:t xml:space="preserve">специалист   </w:t>
      </w:r>
      <w:r w:rsidR="00D04AC1" w:rsidRPr="00064BAB">
        <w:rPr>
          <w:sz w:val="24"/>
          <w:szCs w:val="24"/>
        </w:rPr>
        <w:t>МФЦ</w:t>
      </w:r>
      <w:r w:rsidR="000A6A02" w:rsidRPr="00064BAB">
        <w:rPr>
          <w:sz w:val="24"/>
          <w:szCs w:val="24"/>
        </w:rPr>
        <w:t>,    осуществляющий       приём     документов,  представленных   для     получения   услуги, выполняет следующие действия:</w:t>
      </w:r>
    </w:p>
    <w:p w:rsidR="000A6A02" w:rsidRPr="00064BAB" w:rsidRDefault="000A6A02" w:rsidP="000A6A02">
      <w:pPr>
        <w:ind w:firstLine="709"/>
        <w:jc w:val="both"/>
        <w:rPr>
          <w:sz w:val="24"/>
          <w:szCs w:val="24"/>
        </w:rPr>
      </w:pPr>
      <w:r w:rsidRPr="00064BAB">
        <w:rPr>
          <w:sz w:val="24"/>
          <w:szCs w:val="24"/>
        </w:rPr>
        <w:t>- определяет предмет обращения;</w:t>
      </w:r>
    </w:p>
    <w:p w:rsidR="000A6A02" w:rsidRPr="00064BAB" w:rsidRDefault="000A6A02" w:rsidP="000A6A02">
      <w:pPr>
        <w:ind w:firstLine="709"/>
        <w:jc w:val="both"/>
        <w:rPr>
          <w:sz w:val="24"/>
          <w:szCs w:val="24"/>
        </w:rPr>
      </w:pPr>
      <w:r w:rsidRPr="00064BAB">
        <w:rPr>
          <w:sz w:val="24"/>
          <w:szCs w:val="24"/>
        </w:rPr>
        <w:t>- проводит проверку полномочий лица, подающего документы;</w:t>
      </w:r>
    </w:p>
    <w:p w:rsidR="000A6A02" w:rsidRPr="00064BAB" w:rsidRDefault="000A6A02" w:rsidP="000A6A02">
      <w:pPr>
        <w:ind w:firstLine="709"/>
        <w:jc w:val="both"/>
        <w:rPr>
          <w:sz w:val="24"/>
          <w:szCs w:val="24"/>
        </w:rPr>
      </w:pPr>
      <w:r w:rsidRPr="00064BAB">
        <w:rPr>
          <w:sz w:val="24"/>
          <w:szCs w:val="24"/>
        </w:rPr>
        <w:t xml:space="preserve">- проводит   проверку   правильности заполнения </w:t>
      </w:r>
      <w:r w:rsidR="00994456" w:rsidRPr="00064BAB">
        <w:rPr>
          <w:sz w:val="24"/>
          <w:szCs w:val="24"/>
        </w:rPr>
        <w:t>заявления</w:t>
      </w:r>
      <w:r w:rsidRPr="00064BAB">
        <w:rPr>
          <w:sz w:val="24"/>
          <w:szCs w:val="24"/>
        </w:rPr>
        <w:t xml:space="preserve"> и  соответствия     представленных документов    требованиям,   указанным    в  пункте </w:t>
      </w:r>
      <w:r w:rsidR="00994456" w:rsidRPr="00064BAB">
        <w:rPr>
          <w:sz w:val="24"/>
          <w:szCs w:val="24"/>
        </w:rPr>
        <w:t>2.1</w:t>
      </w:r>
      <w:r w:rsidR="008964FB" w:rsidRPr="00064BAB">
        <w:rPr>
          <w:sz w:val="24"/>
          <w:szCs w:val="24"/>
        </w:rPr>
        <w:t>0</w:t>
      </w:r>
      <w:r w:rsidR="00785783" w:rsidRPr="00064BAB">
        <w:rPr>
          <w:sz w:val="24"/>
          <w:szCs w:val="24"/>
        </w:rPr>
        <w:t xml:space="preserve"> – 2.11 </w:t>
      </w:r>
      <w:r w:rsidRPr="00064BAB">
        <w:rPr>
          <w:sz w:val="24"/>
          <w:szCs w:val="24"/>
        </w:rPr>
        <w:t>Административного регламента;</w:t>
      </w:r>
    </w:p>
    <w:p w:rsidR="000A6A02" w:rsidRPr="00064BAB" w:rsidRDefault="000A6A02" w:rsidP="000A6A02">
      <w:pPr>
        <w:ind w:firstLine="709"/>
        <w:jc w:val="both"/>
        <w:rPr>
          <w:sz w:val="24"/>
          <w:szCs w:val="24"/>
        </w:rPr>
      </w:pPr>
      <w:r w:rsidRPr="00064BAB">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064BAB" w:rsidRDefault="000A6A02" w:rsidP="000A6A02">
      <w:pPr>
        <w:ind w:firstLine="709"/>
        <w:jc w:val="both"/>
        <w:rPr>
          <w:i/>
          <w:sz w:val="24"/>
          <w:szCs w:val="24"/>
        </w:rPr>
      </w:pPr>
      <w:r w:rsidRPr="00064BAB">
        <w:rPr>
          <w:sz w:val="24"/>
          <w:szCs w:val="24"/>
        </w:rPr>
        <w:t>- заверяет электронное дело своей электронной цифровой подписью (далее - ЭЦП);</w:t>
      </w:r>
    </w:p>
    <w:p w:rsidR="000A6A02" w:rsidRPr="00064BAB" w:rsidRDefault="000A6A02" w:rsidP="000A6A02">
      <w:pPr>
        <w:ind w:firstLine="709"/>
        <w:jc w:val="both"/>
        <w:rPr>
          <w:sz w:val="24"/>
          <w:szCs w:val="24"/>
        </w:rPr>
      </w:pPr>
      <w:r w:rsidRPr="00064BAB">
        <w:rPr>
          <w:sz w:val="24"/>
          <w:szCs w:val="24"/>
        </w:rPr>
        <w:t xml:space="preserve">- направляет копии документов и реестр документов в  </w:t>
      </w:r>
      <w:r w:rsidR="00104268">
        <w:rPr>
          <w:sz w:val="24"/>
          <w:szCs w:val="24"/>
        </w:rPr>
        <w:t>администрацию</w:t>
      </w:r>
      <w:r w:rsidRPr="00064BAB">
        <w:rPr>
          <w:sz w:val="24"/>
          <w:szCs w:val="24"/>
        </w:rPr>
        <w:t>:</w:t>
      </w:r>
    </w:p>
    <w:p w:rsidR="000A6A02" w:rsidRPr="00064BAB" w:rsidRDefault="000A6A02" w:rsidP="000A6A02">
      <w:pPr>
        <w:ind w:firstLine="709"/>
        <w:jc w:val="both"/>
        <w:rPr>
          <w:sz w:val="24"/>
          <w:szCs w:val="24"/>
        </w:rPr>
      </w:pPr>
      <w:r w:rsidRPr="00064BAB">
        <w:rPr>
          <w:sz w:val="24"/>
          <w:szCs w:val="24"/>
        </w:rPr>
        <w:t xml:space="preserve">а) в электронном виде (в составе пакетов электронных дел) </w:t>
      </w:r>
      <w:r w:rsidR="00616CB5" w:rsidRPr="00064BAB">
        <w:rPr>
          <w:sz w:val="24"/>
          <w:szCs w:val="24"/>
        </w:rPr>
        <w:t>в день обращения заявителя в МФЦ</w:t>
      </w:r>
      <w:r w:rsidRPr="00064BAB">
        <w:rPr>
          <w:sz w:val="24"/>
          <w:szCs w:val="24"/>
        </w:rPr>
        <w:t>;</w:t>
      </w:r>
    </w:p>
    <w:p w:rsidR="00D04AC1" w:rsidRPr="00064BAB" w:rsidRDefault="000A6A02" w:rsidP="000A6A02">
      <w:pPr>
        <w:ind w:firstLine="709"/>
        <w:jc w:val="both"/>
        <w:rPr>
          <w:color w:val="000000"/>
          <w:sz w:val="24"/>
          <w:szCs w:val="24"/>
        </w:rPr>
      </w:pPr>
      <w:r w:rsidRPr="00064BAB">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064BAB">
        <w:rPr>
          <w:sz w:val="24"/>
          <w:szCs w:val="24"/>
        </w:rPr>
        <w:t>МФЦ</w:t>
      </w:r>
      <w:r w:rsidRPr="00064BAB">
        <w:rPr>
          <w:sz w:val="24"/>
          <w:szCs w:val="24"/>
        </w:rPr>
        <w:t xml:space="preserve">,  посредством   курьерской   связи,   с   составлением    описи    передаваемых документов, с указанием даты,  количества   листов,   </w:t>
      </w:r>
      <w:r w:rsidRPr="00064BAB">
        <w:rPr>
          <w:color w:val="000000"/>
          <w:sz w:val="24"/>
          <w:szCs w:val="24"/>
        </w:rPr>
        <w:t xml:space="preserve">фамилии,   должности   и подписанные уполномоченным специалистом </w:t>
      </w:r>
      <w:r w:rsidR="00D04AC1" w:rsidRPr="00064BAB">
        <w:rPr>
          <w:color w:val="000000"/>
          <w:sz w:val="24"/>
          <w:szCs w:val="24"/>
        </w:rPr>
        <w:t xml:space="preserve">МФЦ. </w:t>
      </w:r>
    </w:p>
    <w:p w:rsidR="000A6A02" w:rsidRPr="00064BAB" w:rsidRDefault="006D4420" w:rsidP="000A6A02">
      <w:pPr>
        <w:ind w:firstLine="709"/>
        <w:jc w:val="both"/>
        <w:rPr>
          <w:color w:val="000000"/>
          <w:sz w:val="24"/>
          <w:szCs w:val="24"/>
        </w:rPr>
      </w:pPr>
      <w:r w:rsidRPr="00064BAB">
        <w:rPr>
          <w:color w:val="000000"/>
          <w:sz w:val="24"/>
          <w:szCs w:val="24"/>
        </w:rPr>
        <w:t>2.2</w:t>
      </w:r>
      <w:r w:rsidR="00BD559C" w:rsidRPr="00064BAB">
        <w:rPr>
          <w:color w:val="000000"/>
          <w:sz w:val="24"/>
          <w:szCs w:val="24"/>
        </w:rPr>
        <w:t>5</w:t>
      </w:r>
      <w:r w:rsidR="000A6A02" w:rsidRPr="00064BAB">
        <w:rPr>
          <w:color w:val="000000"/>
          <w:sz w:val="24"/>
          <w:szCs w:val="24"/>
        </w:rPr>
        <w:t>.</w:t>
      </w:r>
      <w:r w:rsidR="006503FC" w:rsidRPr="00064BAB">
        <w:rPr>
          <w:color w:val="000000"/>
          <w:sz w:val="24"/>
          <w:szCs w:val="24"/>
        </w:rPr>
        <w:t>3</w:t>
      </w:r>
      <w:r w:rsidR="000A6A02" w:rsidRPr="00064BAB">
        <w:rPr>
          <w:color w:val="000000"/>
          <w:sz w:val="24"/>
          <w:szCs w:val="24"/>
        </w:rPr>
        <w:t xml:space="preserve">. По окончании приёма документов специалист </w:t>
      </w:r>
      <w:r w:rsidR="00D04AC1" w:rsidRPr="00064BAB">
        <w:rPr>
          <w:color w:val="000000"/>
          <w:sz w:val="24"/>
          <w:szCs w:val="24"/>
        </w:rPr>
        <w:t xml:space="preserve">МФЦ </w:t>
      </w:r>
      <w:r w:rsidR="000A6A02" w:rsidRPr="00064BAB">
        <w:rPr>
          <w:color w:val="000000"/>
          <w:sz w:val="24"/>
          <w:szCs w:val="24"/>
        </w:rPr>
        <w:t>выдает заявителю   расписку   в  приёме документов.</w:t>
      </w:r>
    </w:p>
    <w:p w:rsidR="00AA69F9" w:rsidRPr="00064BAB" w:rsidRDefault="00606944" w:rsidP="00AA69F9">
      <w:pPr>
        <w:ind w:firstLine="709"/>
        <w:jc w:val="both"/>
        <w:rPr>
          <w:color w:val="000000"/>
          <w:sz w:val="24"/>
          <w:szCs w:val="24"/>
        </w:rPr>
      </w:pPr>
      <w:r w:rsidRPr="00064BAB">
        <w:rPr>
          <w:color w:val="000000"/>
          <w:sz w:val="24"/>
          <w:szCs w:val="24"/>
        </w:rPr>
        <w:t>2.2</w:t>
      </w:r>
      <w:r w:rsidR="00BD559C" w:rsidRPr="00064BAB">
        <w:rPr>
          <w:color w:val="000000"/>
          <w:sz w:val="24"/>
          <w:szCs w:val="24"/>
        </w:rPr>
        <w:t>5</w:t>
      </w:r>
      <w:r w:rsidR="000A6A02" w:rsidRPr="00064BAB">
        <w:rPr>
          <w:color w:val="000000"/>
          <w:sz w:val="24"/>
          <w:szCs w:val="24"/>
        </w:rPr>
        <w:t>.</w:t>
      </w:r>
      <w:r w:rsidR="006503FC" w:rsidRPr="00064BAB">
        <w:rPr>
          <w:color w:val="000000"/>
          <w:sz w:val="24"/>
          <w:szCs w:val="24"/>
        </w:rPr>
        <w:t>4</w:t>
      </w:r>
      <w:r w:rsidR="000A6A02" w:rsidRPr="00064BAB">
        <w:rPr>
          <w:color w:val="000000"/>
          <w:sz w:val="24"/>
          <w:szCs w:val="24"/>
        </w:rPr>
        <w:t xml:space="preserve">. </w:t>
      </w:r>
      <w:proofErr w:type="gramStart"/>
      <w:r w:rsidR="00AA69F9" w:rsidRPr="00064BAB">
        <w:rPr>
          <w:color w:val="000000"/>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104268">
        <w:rPr>
          <w:color w:val="000000"/>
          <w:sz w:val="24"/>
          <w:szCs w:val="24"/>
        </w:rPr>
        <w:t>администрации</w:t>
      </w:r>
      <w:r w:rsidR="00E64029" w:rsidRPr="00064BAB">
        <w:rPr>
          <w:color w:val="000000"/>
          <w:sz w:val="24"/>
          <w:szCs w:val="24"/>
        </w:rPr>
        <w:t xml:space="preserve"> </w:t>
      </w:r>
      <w:r w:rsidR="00AA69F9" w:rsidRPr="00064BAB">
        <w:rPr>
          <w:color w:val="000000"/>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064BAB">
        <w:rPr>
          <w:color w:val="000000"/>
          <w:sz w:val="24"/>
          <w:szCs w:val="24"/>
        </w:rPr>
        <w:t xml:space="preserve"> </w:t>
      </w:r>
      <w:proofErr w:type="gramStart"/>
      <w:r w:rsidR="00AA69F9" w:rsidRPr="00064BAB">
        <w:rPr>
          <w:color w:val="000000"/>
          <w:sz w:val="24"/>
          <w:szCs w:val="24"/>
        </w:rPr>
        <w:t>органе</w:t>
      </w:r>
      <w:proofErr w:type="gramEnd"/>
      <w:r w:rsidR="00AA69F9" w:rsidRPr="00064BAB">
        <w:rPr>
          <w:color w:val="000000"/>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064BAB" w:rsidRDefault="000A6A02" w:rsidP="000A6A02">
      <w:pPr>
        <w:ind w:firstLine="709"/>
        <w:jc w:val="both"/>
        <w:rPr>
          <w:sz w:val="24"/>
          <w:szCs w:val="24"/>
        </w:rPr>
      </w:pPr>
      <w:r w:rsidRPr="00064BAB">
        <w:rPr>
          <w:color w:val="000000"/>
          <w:sz w:val="24"/>
          <w:szCs w:val="24"/>
        </w:rPr>
        <w:t xml:space="preserve">Специалист </w:t>
      </w:r>
      <w:r w:rsidR="00D04AC1" w:rsidRPr="00064BAB">
        <w:rPr>
          <w:color w:val="000000"/>
          <w:sz w:val="24"/>
          <w:szCs w:val="24"/>
        </w:rPr>
        <w:t>МФЦ</w:t>
      </w:r>
      <w:r w:rsidRPr="00064BAB">
        <w:rPr>
          <w:color w:val="000000"/>
          <w:sz w:val="24"/>
          <w:szCs w:val="24"/>
        </w:rPr>
        <w:t xml:space="preserve">, ответственный   за    выдачу    документов,   являющихся результатом предоставления муниципальной услуги, указанных </w:t>
      </w:r>
      <w:r w:rsidRPr="00064BAB">
        <w:rPr>
          <w:sz w:val="24"/>
          <w:szCs w:val="24"/>
        </w:rPr>
        <w:t xml:space="preserve">в </w:t>
      </w:r>
      <w:hyperlink w:anchor="Par113" w:history="1">
        <w:r w:rsidRPr="00064BAB">
          <w:rPr>
            <w:sz w:val="24"/>
            <w:szCs w:val="24"/>
          </w:rPr>
          <w:t xml:space="preserve">пункте </w:t>
        </w:r>
      </w:hyperlink>
      <w:r w:rsidR="00D5798F" w:rsidRPr="00064BAB">
        <w:rPr>
          <w:sz w:val="24"/>
          <w:szCs w:val="24"/>
        </w:rPr>
        <w:t xml:space="preserve">2.3. </w:t>
      </w:r>
      <w:r w:rsidRPr="00064BAB">
        <w:rPr>
          <w:sz w:val="24"/>
          <w:szCs w:val="24"/>
        </w:rPr>
        <w:t xml:space="preserve">Административного регламента и полученных от  </w:t>
      </w:r>
      <w:r w:rsidR="00D22512">
        <w:rPr>
          <w:sz w:val="24"/>
          <w:szCs w:val="24"/>
        </w:rPr>
        <w:t>Администрации</w:t>
      </w:r>
      <w:r w:rsidRPr="00064BAB">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064BAB">
        <w:rPr>
          <w:sz w:val="24"/>
          <w:szCs w:val="24"/>
        </w:rPr>
        <w:t>МФЦ</w:t>
      </w:r>
      <w:r w:rsidRPr="00064BAB">
        <w:rPr>
          <w:sz w:val="24"/>
          <w:szCs w:val="24"/>
        </w:rPr>
        <w:t>, если иное не предусмотрено в разделе II Административного регламента.</w:t>
      </w:r>
    </w:p>
    <w:p w:rsidR="00014A5A" w:rsidRPr="00064BAB" w:rsidRDefault="00A47605" w:rsidP="00014A5A">
      <w:pPr>
        <w:ind w:firstLine="709"/>
        <w:jc w:val="both"/>
        <w:outlineLvl w:val="1"/>
        <w:rPr>
          <w:sz w:val="24"/>
          <w:szCs w:val="24"/>
          <w:lang w:eastAsia="ru-RU"/>
        </w:rPr>
      </w:pPr>
      <w:r w:rsidRPr="00064BAB">
        <w:rPr>
          <w:sz w:val="24"/>
          <w:szCs w:val="24"/>
        </w:rPr>
        <w:t>2.2</w:t>
      </w:r>
      <w:r w:rsidR="00BD559C" w:rsidRPr="00064BAB">
        <w:rPr>
          <w:sz w:val="24"/>
          <w:szCs w:val="24"/>
        </w:rPr>
        <w:t>5</w:t>
      </w:r>
      <w:r w:rsidRPr="00064BAB">
        <w:rPr>
          <w:sz w:val="24"/>
          <w:szCs w:val="24"/>
        </w:rPr>
        <w:t>.</w:t>
      </w:r>
      <w:r w:rsidR="006503FC" w:rsidRPr="00064BAB">
        <w:rPr>
          <w:sz w:val="24"/>
          <w:szCs w:val="24"/>
        </w:rPr>
        <w:t>5</w:t>
      </w:r>
      <w:r w:rsidRPr="00064BAB">
        <w:rPr>
          <w:sz w:val="24"/>
          <w:szCs w:val="24"/>
        </w:rPr>
        <w:t>. Особенности предоставления муниципа</w:t>
      </w:r>
      <w:r w:rsidR="00014A5A" w:rsidRPr="00064BAB">
        <w:rPr>
          <w:sz w:val="24"/>
          <w:szCs w:val="24"/>
        </w:rPr>
        <w:t xml:space="preserve">льной услуги в электронном виде, </w:t>
      </w:r>
      <w:r w:rsidR="00014A5A" w:rsidRPr="00064BAB">
        <w:rPr>
          <w:sz w:val="24"/>
          <w:szCs w:val="24"/>
          <w:lang w:eastAsia="ru-RU"/>
        </w:rPr>
        <w:t>в том числе предоставления возможности подачи э</w:t>
      </w:r>
      <w:r w:rsidR="006D735F" w:rsidRPr="00064BAB">
        <w:rPr>
          <w:sz w:val="24"/>
          <w:szCs w:val="24"/>
          <w:lang w:eastAsia="ru-RU"/>
        </w:rPr>
        <w:t>лектронных документов на ПГУ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proofErr w:type="gramStart"/>
      <w:r w:rsidRPr="00064BAB">
        <w:rPr>
          <w:sz w:val="24"/>
          <w:szCs w:val="24"/>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Pr="00064BAB">
        <w:rPr>
          <w:sz w:val="24"/>
          <w:szCs w:val="24"/>
          <w:lang w:eastAsia="ru-RU"/>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6D735F" w:rsidRPr="00064BAB">
        <w:rPr>
          <w:sz w:val="24"/>
          <w:szCs w:val="24"/>
          <w:lang w:eastAsia="ru-RU"/>
        </w:rPr>
        <w:t>1</w:t>
      </w:r>
      <w:r w:rsidRPr="00064BAB">
        <w:rPr>
          <w:sz w:val="24"/>
          <w:szCs w:val="24"/>
          <w:lang w:eastAsia="ru-RU"/>
        </w:rPr>
        <w:t>. Для подачи заявления через ПГУ ЛО заявитель должен выполнить следующие действия: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пройти идентификацию и аутентификацию в ЕСИА;</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личном кабинете на ПГУ ЛО  заполнить в электронном виде заявление на оказание услуги;</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w:t>
      </w:r>
      <w:proofErr w:type="gramStart"/>
      <w:r w:rsidRPr="00064BAB">
        <w:rPr>
          <w:sz w:val="24"/>
          <w:szCs w:val="24"/>
          <w:lang w:eastAsia="ru-RU"/>
        </w:rPr>
        <w:t>,</w:t>
      </w:r>
      <w:proofErr w:type="gramEnd"/>
      <w:r w:rsidRPr="00064BAB">
        <w:rPr>
          <w:sz w:val="24"/>
          <w:szCs w:val="24"/>
          <w:lang w:eastAsia="ru-RU"/>
        </w:rPr>
        <w:t xml:space="preserve"> если заявитель выбрал способ оказания услуги с личной явкой на прием в </w:t>
      </w:r>
      <w:r w:rsidR="00D22512">
        <w:rPr>
          <w:sz w:val="24"/>
          <w:szCs w:val="24"/>
          <w:lang w:eastAsia="ru-RU"/>
        </w:rPr>
        <w:t>Администрации</w:t>
      </w:r>
      <w:r w:rsidRPr="00064BAB">
        <w:rPr>
          <w:sz w:val="24"/>
          <w:szCs w:val="24"/>
          <w:lang w:eastAsia="ru-RU"/>
        </w:rPr>
        <w:t xml:space="preserve"> – приложить к заявлению электронные документы;</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w:t>
      </w:r>
      <w:proofErr w:type="gramStart"/>
      <w:r w:rsidRPr="00064BAB">
        <w:rPr>
          <w:sz w:val="24"/>
          <w:szCs w:val="24"/>
          <w:lang w:eastAsia="ru-RU"/>
        </w:rPr>
        <w:t>,</w:t>
      </w:r>
      <w:proofErr w:type="gramEnd"/>
      <w:r w:rsidRPr="00064BAB">
        <w:rPr>
          <w:sz w:val="24"/>
          <w:szCs w:val="24"/>
          <w:lang w:eastAsia="ru-RU"/>
        </w:rPr>
        <w:t xml:space="preserve"> если заявитель выбрал способ оказания услуги без личной явки на прием в </w:t>
      </w:r>
      <w:r w:rsidR="00D22512">
        <w:rPr>
          <w:sz w:val="24"/>
          <w:szCs w:val="24"/>
          <w:lang w:eastAsia="ru-RU"/>
        </w:rPr>
        <w:t>Администрации</w:t>
      </w:r>
      <w:r w:rsidRPr="00064BAB">
        <w:rPr>
          <w:sz w:val="24"/>
          <w:szCs w:val="24"/>
          <w:lang w:eastAsia="ru-RU"/>
        </w:rPr>
        <w:t>:</w:t>
      </w:r>
    </w:p>
    <w:p w:rsidR="008310CE"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 приложить к заявлению электронные документы, заверенные </w:t>
      </w:r>
      <w:r w:rsidR="008310CE" w:rsidRPr="00064BAB">
        <w:rPr>
          <w:sz w:val="24"/>
          <w:szCs w:val="24"/>
          <w:lang w:eastAsia="ru-RU"/>
        </w:rPr>
        <w:t xml:space="preserve">ЭП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 приложить к заявлению электронный документ, заверенный </w:t>
      </w:r>
      <w:r w:rsidR="008310CE" w:rsidRPr="00064BAB">
        <w:rPr>
          <w:sz w:val="24"/>
          <w:szCs w:val="24"/>
          <w:lang w:eastAsia="ru-RU"/>
        </w:rPr>
        <w:t xml:space="preserve">ЭП </w:t>
      </w:r>
      <w:r w:rsidR="00EC2AFD" w:rsidRPr="00064BAB">
        <w:rPr>
          <w:sz w:val="24"/>
          <w:szCs w:val="24"/>
          <w:lang w:eastAsia="ru-RU"/>
        </w:rPr>
        <w:t xml:space="preserve">  </w:t>
      </w:r>
      <w:r w:rsidRPr="00064BAB">
        <w:rPr>
          <w:sz w:val="24"/>
          <w:szCs w:val="24"/>
          <w:lang w:eastAsia="ru-RU"/>
        </w:rPr>
        <w:t>нотариуса (в случае, если требуется представление документов, заверенных нотариально);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 заверить заявление </w:t>
      </w:r>
      <w:r w:rsidR="008310CE" w:rsidRPr="00064BAB">
        <w:rPr>
          <w:sz w:val="24"/>
          <w:szCs w:val="24"/>
          <w:lang w:eastAsia="ru-RU"/>
        </w:rPr>
        <w:t>ЭП</w:t>
      </w:r>
      <w:r w:rsidRPr="00064BAB">
        <w:rPr>
          <w:sz w:val="24"/>
          <w:szCs w:val="24"/>
          <w:lang w:eastAsia="ru-RU"/>
        </w:rPr>
        <w:t>, если иное не установлено действующим законодательством.</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направить пакет электронных документов в </w:t>
      </w:r>
      <w:r w:rsidR="00D22512">
        <w:rPr>
          <w:sz w:val="24"/>
          <w:szCs w:val="24"/>
          <w:lang w:eastAsia="ru-RU"/>
        </w:rPr>
        <w:t>Администрации</w:t>
      </w:r>
      <w:r w:rsidRPr="00064BAB">
        <w:rPr>
          <w:sz w:val="24"/>
          <w:szCs w:val="24"/>
          <w:lang w:eastAsia="ru-RU"/>
        </w:rPr>
        <w:t xml:space="preserve"> посредством функционала ПГУ ЛО.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6D735F" w:rsidRPr="00064BAB">
        <w:rPr>
          <w:sz w:val="24"/>
          <w:szCs w:val="24"/>
          <w:lang w:eastAsia="ru-RU"/>
        </w:rPr>
        <w:t>2</w:t>
      </w:r>
      <w:r w:rsidRPr="00064BAB">
        <w:rPr>
          <w:sz w:val="24"/>
          <w:szCs w:val="24"/>
          <w:lang w:eastAsia="ru-RU"/>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4BAB">
        <w:rPr>
          <w:sz w:val="24"/>
          <w:szCs w:val="24"/>
          <w:lang w:eastAsia="ru-RU"/>
        </w:rPr>
        <w:t>Межвед</w:t>
      </w:r>
      <w:proofErr w:type="spellEnd"/>
      <w:r w:rsidRPr="00064BAB">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89113C" w:rsidRPr="00064BAB">
        <w:rPr>
          <w:sz w:val="24"/>
          <w:szCs w:val="24"/>
          <w:lang w:eastAsia="ru-RU"/>
        </w:rPr>
        <w:t>3</w:t>
      </w:r>
      <w:r w:rsidRPr="00064BAB">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8310CE" w:rsidRPr="00064BAB">
        <w:rPr>
          <w:sz w:val="24"/>
          <w:szCs w:val="24"/>
          <w:lang w:eastAsia="ru-RU"/>
        </w:rPr>
        <w:t>ЭП</w:t>
      </w:r>
      <w:r w:rsidRPr="00064BAB">
        <w:rPr>
          <w:sz w:val="24"/>
          <w:szCs w:val="24"/>
          <w:lang w:eastAsia="ru-RU"/>
        </w:rPr>
        <w:t xml:space="preserve">, должностное лицо </w:t>
      </w:r>
      <w:r w:rsidR="00104268">
        <w:rPr>
          <w:sz w:val="24"/>
          <w:szCs w:val="24"/>
          <w:lang w:eastAsia="ru-RU"/>
        </w:rPr>
        <w:t xml:space="preserve">администрации </w:t>
      </w:r>
      <w:r w:rsidR="00CE3FCF" w:rsidRPr="00064BAB">
        <w:rPr>
          <w:sz w:val="24"/>
          <w:szCs w:val="24"/>
          <w:lang w:eastAsia="ru-RU"/>
        </w:rPr>
        <w:t xml:space="preserve"> </w:t>
      </w:r>
      <w:r w:rsidRPr="00064BAB">
        <w:rPr>
          <w:sz w:val="24"/>
          <w:szCs w:val="24"/>
          <w:lang w:eastAsia="ru-RU"/>
        </w:rPr>
        <w:t xml:space="preserve">выполняет следующие действия: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формирует пакет документов, поступивший через ПГУ ЛО, и передает должностному лицу </w:t>
      </w:r>
      <w:r w:rsidR="00D22512">
        <w:rPr>
          <w:sz w:val="24"/>
          <w:szCs w:val="24"/>
          <w:lang w:eastAsia="ru-RU"/>
        </w:rPr>
        <w:t>Администрации</w:t>
      </w:r>
      <w:r w:rsidRPr="00064BAB">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4BAB">
        <w:rPr>
          <w:sz w:val="24"/>
          <w:szCs w:val="24"/>
          <w:lang w:eastAsia="ru-RU"/>
        </w:rPr>
        <w:t>Межвед</w:t>
      </w:r>
      <w:proofErr w:type="spellEnd"/>
      <w:r w:rsidRPr="00064BAB">
        <w:rPr>
          <w:sz w:val="24"/>
          <w:szCs w:val="24"/>
          <w:lang w:eastAsia="ru-RU"/>
        </w:rPr>
        <w:t xml:space="preserve"> ЛО» формы о принятом решении и переводит дело в архив АИС «</w:t>
      </w:r>
      <w:proofErr w:type="spellStart"/>
      <w:r w:rsidRPr="00064BAB">
        <w:rPr>
          <w:sz w:val="24"/>
          <w:szCs w:val="24"/>
          <w:lang w:eastAsia="ru-RU"/>
        </w:rPr>
        <w:t>Межвед</w:t>
      </w:r>
      <w:proofErr w:type="spellEnd"/>
      <w:r w:rsidRPr="00064BAB">
        <w:rPr>
          <w:sz w:val="24"/>
          <w:szCs w:val="24"/>
          <w:lang w:eastAsia="ru-RU"/>
        </w:rPr>
        <w:t xml:space="preserve">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уведомляет заявителя о принятом решении с помощью указанных в заявлении сре</w:t>
      </w:r>
      <w:proofErr w:type="gramStart"/>
      <w:r w:rsidRPr="00064BAB">
        <w:rPr>
          <w:sz w:val="24"/>
          <w:szCs w:val="24"/>
          <w:lang w:eastAsia="ru-RU"/>
        </w:rPr>
        <w:t>дств св</w:t>
      </w:r>
      <w:proofErr w:type="gramEnd"/>
      <w:r w:rsidRPr="00064BAB">
        <w:rPr>
          <w:sz w:val="24"/>
          <w:szCs w:val="24"/>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310CE" w:rsidRPr="00064BAB">
        <w:rPr>
          <w:sz w:val="24"/>
          <w:szCs w:val="24"/>
          <w:lang w:eastAsia="ru-RU"/>
        </w:rPr>
        <w:t>ЭП</w:t>
      </w:r>
      <w:r w:rsidRPr="00064BAB">
        <w:rPr>
          <w:sz w:val="24"/>
          <w:szCs w:val="24"/>
          <w:lang w:eastAsia="ru-RU"/>
        </w:rPr>
        <w:t xml:space="preserve"> должностного лица, принявшего решение, в Личный кабинет заявителя.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89113C" w:rsidRPr="00064BAB">
        <w:rPr>
          <w:sz w:val="24"/>
          <w:szCs w:val="24"/>
          <w:lang w:eastAsia="ru-RU"/>
        </w:rPr>
        <w:t>4</w:t>
      </w:r>
      <w:r w:rsidRPr="00064BAB">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8310CE" w:rsidRPr="00064BAB">
        <w:rPr>
          <w:sz w:val="24"/>
          <w:szCs w:val="24"/>
          <w:lang w:eastAsia="ru-RU"/>
        </w:rPr>
        <w:t>ЭП</w:t>
      </w:r>
      <w:r w:rsidRPr="00064BAB">
        <w:rPr>
          <w:sz w:val="24"/>
          <w:szCs w:val="24"/>
          <w:lang w:eastAsia="ru-RU"/>
        </w:rPr>
        <w:t xml:space="preserve">, должностное лицо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выполняет следующие действия: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формирует пакет документов, поступивший через ПГУ ЛО, и передает должностному лицу </w:t>
      </w:r>
      <w:r w:rsidR="00D22512">
        <w:rPr>
          <w:sz w:val="24"/>
          <w:szCs w:val="24"/>
          <w:lang w:eastAsia="ru-RU"/>
        </w:rPr>
        <w:t>Администрации</w:t>
      </w:r>
      <w:r w:rsidRPr="00064BAB">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proofErr w:type="gramStart"/>
      <w:r w:rsidRPr="00064BAB">
        <w:rPr>
          <w:sz w:val="24"/>
          <w:szCs w:val="24"/>
          <w:lang w:eastAsia="ru-RU"/>
        </w:rPr>
        <w:t>формирует через АИС «</w:t>
      </w:r>
      <w:proofErr w:type="spellStart"/>
      <w:r w:rsidRPr="00064BAB">
        <w:rPr>
          <w:sz w:val="24"/>
          <w:szCs w:val="24"/>
          <w:lang w:eastAsia="ru-RU"/>
        </w:rPr>
        <w:t>Межвед</w:t>
      </w:r>
      <w:proofErr w:type="spellEnd"/>
      <w:r w:rsidRPr="00064BAB">
        <w:rPr>
          <w:sz w:val="24"/>
          <w:szCs w:val="24"/>
          <w:lang w:eastAsia="ru-RU"/>
        </w:rPr>
        <w:t xml:space="preserve"> ЛО» приглашение на прием, которое должно содержать следующую информацию: адрес </w:t>
      </w:r>
      <w:r w:rsidR="00D22512">
        <w:rPr>
          <w:sz w:val="24"/>
          <w:szCs w:val="24"/>
          <w:lang w:eastAsia="ru-RU"/>
        </w:rPr>
        <w:t>Администрации</w:t>
      </w:r>
      <w:r w:rsidRPr="00064BAB">
        <w:rPr>
          <w:sz w:val="24"/>
          <w:szCs w:val="24"/>
          <w:lang w:eastAsia="ru-RU"/>
        </w:rPr>
        <w:t>, в котор</w:t>
      </w:r>
      <w:r w:rsidR="00CE3FCF" w:rsidRPr="00064BAB">
        <w:rPr>
          <w:sz w:val="24"/>
          <w:szCs w:val="24"/>
          <w:lang w:eastAsia="ru-RU"/>
        </w:rPr>
        <w:t>ый</w:t>
      </w:r>
      <w:r w:rsidRPr="00064BAB">
        <w:rPr>
          <w:sz w:val="24"/>
          <w:szCs w:val="24"/>
          <w:lang w:eastAsia="ru-RU"/>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64BAB">
        <w:rPr>
          <w:sz w:val="24"/>
          <w:szCs w:val="24"/>
          <w:lang w:eastAsia="ru-RU"/>
        </w:rPr>
        <w:t xml:space="preserve"> В АИС «</w:t>
      </w:r>
      <w:proofErr w:type="spellStart"/>
      <w:r w:rsidRPr="00064BAB">
        <w:rPr>
          <w:sz w:val="24"/>
          <w:szCs w:val="24"/>
          <w:lang w:eastAsia="ru-RU"/>
        </w:rPr>
        <w:t>Межвед</w:t>
      </w:r>
      <w:proofErr w:type="spellEnd"/>
      <w:r w:rsidRPr="00064BAB">
        <w:rPr>
          <w:sz w:val="24"/>
          <w:szCs w:val="24"/>
          <w:lang w:eastAsia="ru-RU"/>
        </w:rPr>
        <w:t xml:space="preserve"> ЛО» дело переводит в статус «Заявитель приглашен на прием».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 неявки заявителя на прием в назначенное время заявление и документы хранятся в АИС «</w:t>
      </w:r>
      <w:proofErr w:type="spellStart"/>
      <w:r w:rsidRPr="00064BAB">
        <w:rPr>
          <w:sz w:val="24"/>
          <w:szCs w:val="24"/>
          <w:lang w:eastAsia="ru-RU"/>
        </w:rPr>
        <w:t>Межвед</w:t>
      </w:r>
      <w:proofErr w:type="spellEnd"/>
      <w:r w:rsidRPr="00064BAB">
        <w:rPr>
          <w:sz w:val="24"/>
          <w:szCs w:val="24"/>
          <w:lang w:eastAsia="ru-RU"/>
        </w:rPr>
        <w:t xml:space="preserve"> ЛО» в течение 30 календарных дней, затем должностное лицо</w:t>
      </w:r>
      <w:r w:rsidR="00CE3FCF" w:rsidRPr="00064BAB">
        <w:rPr>
          <w:sz w:val="24"/>
          <w:szCs w:val="24"/>
        </w:rPr>
        <w:t xml:space="preserve"> </w:t>
      </w:r>
      <w:r w:rsidR="00D22512">
        <w:rPr>
          <w:sz w:val="24"/>
          <w:szCs w:val="24"/>
          <w:lang w:eastAsia="ru-RU"/>
        </w:rPr>
        <w:t>Администрации</w:t>
      </w:r>
      <w:r w:rsidRPr="00064BAB">
        <w:rPr>
          <w:sz w:val="24"/>
          <w:szCs w:val="24"/>
          <w:lang w:eastAsia="ru-RU"/>
        </w:rPr>
        <w:t xml:space="preserve">, </w:t>
      </w:r>
      <w:r w:rsidRPr="00064BAB">
        <w:rPr>
          <w:sz w:val="24"/>
          <w:szCs w:val="24"/>
          <w:lang w:eastAsia="ru-RU"/>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4BAB">
        <w:rPr>
          <w:sz w:val="24"/>
          <w:szCs w:val="24"/>
          <w:lang w:eastAsia="ru-RU"/>
        </w:rPr>
        <w:t>Межвед</w:t>
      </w:r>
      <w:proofErr w:type="spellEnd"/>
      <w:r w:rsidRPr="00064BAB">
        <w:rPr>
          <w:sz w:val="24"/>
          <w:szCs w:val="24"/>
          <w:lang w:eastAsia="ru-RU"/>
        </w:rPr>
        <w:t xml:space="preserve">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Заявитель должен явиться на прием в указанное время. В случае</w:t>
      </w:r>
      <w:proofErr w:type="gramStart"/>
      <w:r w:rsidRPr="00064BAB">
        <w:rPr>
          <w:sz w:val="24"/>
          <w:szCs w:val="24"/>
          <w:lang w:eastAsia="ru-RU"/>
        </w:rPr>
        <w:t>,</w:t>
      </w:r>
      <w:proofErr w:type="gramEnd"/>
      <w:r w:rsidRPr="00064BAB">
        <w:rPr>
          <w:sz w:val="24"/>
          <w:szCs w:val="24"/>
          <w:lang w:eastAsia="ru-RU"/>
        </w:rPr>
        <w:t xml:space="preserve"> если заявитель явился позже, он обслуживается в порядке живой очереди. В любом из случаев должностное лицо </w:t>
      </w:r>
      <w:r w:rsidR="00D22512">
        <w:rPr>
          <w:sz w:val="24"/>
          <w:szCs w:val="24"/>
          <w:lang w:eastAsia="ru-RU"/>
        </w:rPr>
        <w:t>Администрации</w:t>
      </w:r>
      <w:r w:rsidRPr="00064BAB">
        <w:rPr>
          <w:sz w:val="24"/>
          <w:szCs w:val="24"/>
          <w:lang w:eastAsia="ru-RU"/>
        </w:rPr>
        <w:t>, ведущее прием, отмечает факт явки заявителя в АИС «</w:t>
      </w:r>
      <w:proofErr w:type="spellStart"/>
      <w:r w:rsidRPr="00064BAB">
        <w:rPr>
          <w:sz w:val="24"/>
          <w:szCs w:val="24"/>
          <w:lang w:eastAsia="ru-RU"/>
        </w:rPr>
        <w:t>Межвед</w:t>
      </w:r>
      <w:proofErr w:type="spellEnd"/>
      <w:r w:rsidRPr="00064BAB">
        <w:rPr>
          <w:sz w:val="24"/>
          <w:szCs w:val="24"/>
          <w:lang w:eastAsia="ru-RU"/>
        </w:rPr>
        <w:t xml:space="preserve"> ЛО», дело переводит в статус «Прием заявителя окончен».</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4BAB">
        <w:rPr>
          <w:sz w:val="24"/>
          <w:szCs w:val="24"/>
          <w:lang w:eastAsia="ru-RU"/>
        </w:rPr>
        <w:t>Межвед</w:t>
      </w:r>
      <w:proofErr w:type="spellEnd"/>
      <w:r w:rsidRPr="00064BAB">
        <w:rPr>
          <w:sz w:val="24"/>
          <w:szCs w:val="24"/>
          <w:lang w:eastAsia="ru-RU"/>
        </w:rPr>
        <w:t xml:space="preserve"> ЛО» формы о принятом решении и переводит дело в архив АИС «</w:t>
      </w:r>
      <w:proofErr w:type="spellStart"/>
      <w:r w:rsidRPr="00064BAB">
        <w:rPr>
          <w:sz w:val="24"/>
          <w:szCs w:val="24"/>
          <w:lang w:eastAsia="ru-RU"/>
        </w:rPr>
        <w:t>Межвед</w:t>
      </w:r>
      <w:proofErr w:type="spellEnd"/>
      <w:r w:rsidRPr="00064BAB">
        <w:rPr>
          <w:sz w:val="24"/>
          <w:szCs w:val="24"/>
          <w:lang w:eastAsia="ru-RU"/>
        </w:rPr>
        <w:t xml:space="preserve">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Должностное лицо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уведомляет заявителя о принятом решении с помощью указанных в заявлении сре</w:t>
      </w:r>
      <w:proofErr w:type="gramStart"/>
      <w:r w:rsidRPr="00064BAB">
        <w:rPr>
          <w:sz w:val="24"/>
          <w:szCs w:val="24"/>
          <w:lang w:eastAsia="ru-RU"/>
        </w:rPr>
        <w:t>дств св</w:t>
      </w:r>
      <w:proofErr w:type="gramEnd"/>
      <w:r w:rsidRPr="00064BAB">
        <w:rPr>
          <w:sz w:val="24"/>
          <w:szCs w:val="24"/>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w:t>
      </w:r>
      <w:r w:rsidR="001B2B1B" w:rsidRPr="00064BAB">
        <w:rPr>
          <w:sz w:val="24"/>
          <w:szCs w:val="24"/>
          <w:lang w:eastAsia="ru-RU"/>
        </w:rPr>
        <w:t xml:space="preserve">ЭП </w:t>
      </w:r>
      <w:r w:rsidRPr="00064BAB">
        <w:rPr>
          <w:sz w:val="24"/>
          <w:szCs w:val="24"/>
          <w:lang w:eastAsia="ru-RU"/>
        </w:rPr>
        <w:t>должностного лица, принявшего решение, в личный кабинет ПГУ.</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89113C" w:rsidRPr="00064BAB">
        <w:rPr>
          <w:sz w:val="24"/>
          <w:szCs w:val="24"/>
          <w:lang w:eastAsia="ru-RU"/>
        </w:rPr>
        <w:t>5</w:t>
      </w:r>
      <w:r w:rsidRPr="00064BAB">
        <w:rPr>
          <w:sz w:val="24"/>
          <w:szCs w:val="24"/>
          <w:lang w:eastAsia="ru-RU"/>
        </w:rPr>
        <w:t xml:space="preserve">. В случае поступления всех документов, указанных в пункте </w:t>
      </w:r>
      <w:r w:rsidR="008964FB" w:rsidRPr="00064BAB">
        <w:rPr>
          <w:sz w:val="24"/>
          <w:szCs w:val="24"/>
          <w:lang w:eastAsia="ru-RU"/>
        </w:rPr>
        <w:t>2.10-2.13</w:t>
      </w:r>
      <w:r w:rsidRPr="00064BAB">
        <w:rPr>
          <w:sz w:val="24"/>
          <w:szCs w:val="24"/>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1B2B1B" w:rsidRPr="00064BAB">
        <w:rPr>
          <w:sz w:val="24"/>
          <w:szCs w:val="24"/>
          <w:lang w:eastAsia="ru-RU"/>
        </w:rPr>
        <w:t>ЭП</w:t>
      </w:r>
      <w:r w:rsidRPr="00064BAB">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w:t>
      </w:r>
      <w:proofErr w:type="gramStart"/>
      <w:r w:rsidRPr="00064BAB">
        <w:rPr>
          <w:sz w:val="24"/>
          <w:szCs w:val="24"/>
          <w:lang w:eastAsia="ru-RU"/>
        </w:rPr>
        <w:t>,</w:t>
      </w:r>
      <w:proofErr w:type="gramEnd"/>
      <w:r w:rsidRPr="00064BAB">
        <w:rPr>
          <w:sz w:val="24"/>
          <w:szCs w:val="24"/>
          <w:lang w:eastAsia="ru-RU"/>
        </w:rPr>
        <w:t xml:space="preserve"> если направленные заявителем (уполномоченным лицом)  электронное заявление и документы не заверены </w:t>
      </w:r>
      <w:r w:rsidR="001B2B1B" w:rsidRPr="00064BAB">
        <w:rPr>
          <w:sz w:val="24"/>
          <w:szCs w:val="24"/>
          <w:lang w:eastAsia="ru-RU"/>
        </w:rPr>
        <w:t>ЭП</w:t>
      </w:r>
      <w:r w:rsidRPr="00064BAB">
        <w:rPr>
          <w:sz w:val="24"/>
          <w:szCs w:val="24"/>
          <w:lang w:eastAsia="ru-RU"/>
        </w:rPr>
        <w:t xml:space="preserve">, днем обращения за предоставлением муниципальной услуги считается дата личной явки заявителя в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 xml:space="preserve">с предоставлением документов, указанных в пункте </w:t>
      </w:r>
      <w:r w:rsidR="008964FB" w:rsidRPr="00064BAB">
        <w:rPr>
          <w:sz w:val="24"/>
          <w:szCs w:val="24"/>
          <w:lang w:eastAsia="ru-RU"/>
        </w:rPr>
        <w:t xml:space="preserve">2.10-2.13 </w:t>
      </w:r>
      <w:r w:rsidRPr="00064BAB">
        <w:rPr>
          <w:sz w:val="24"/>
          <w:szCs w:val="24"/>
          <w:lang w:eastAsia="ru-RU"/>
        </w:rPr>
        <w:t>настоящего административного регламента, и отсутствия оснований, указанных в пункте 2.</w:t>
      </w:r>
      <w:r w:rsidR="00B05BE3" w:rsidRPr="00064BAB">
        <w:rPr>
          <w:sz w:val="24"/>
          <w:szCs w:val="24"/>
          <w:lang w:eastAsia="ru-RU"/>
        </w:rPr>
        <w:t>22</w:t>
      </w:r>
      <w:r w:rsidRPr="00064BAB">
        <w:rPr>
          <w:sz w:val="24"/>
          <w:szCs w:val="24"/>
          <w:lang w:eastAsia="ru-RU"/>
        </w:rPr>
        <w:t>. настоящего Административного регламента.</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0B2652" w:rsidRPr="00064BAB">
        <w:rPr>
          <w:sz w:val="24"/>
          <w:szCs w:val="24"/>
          <w:lang w:eastAsia="ru-RU"/>
        </w:rPr>
        <w:t>6</w:t>
      </w:r>
      <w:r w:rsidRPr="00064BAB">
        <w:rPr>
          <w:sz w:val="24"/>
          <w:szCs w:val="24"/>
          <w:lang w:eastAsia="ru-RU"/>
        </w:rPr>
        <w:t xml:space="preserve">.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1B2B1B" w:rsidRPr="00064BAB">
        <w:rPr>
          <w:sz w:val="24"/>
          <w:szCs w:val="24"/>
          <w:lang w:eastAsia="ru-RU"/>
        </w:rPr>
        <w:t>ЭП</w:t>
      </w:r>
      <w:r w:rsidRPr="00064BAB">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064BAB" w:rsidRDefault="00A47605" w:rsidP="000A6A02">
      <w:pPr>
        <w:jc w:val="center"/>
        <w:rPr>
          <w:sz w:val="24"/>
          <w:szCs w:val="24"/>
        </w:rPr>
      </w:pPr>
      <w:bookmarkStart w:id="6" w:name="Par209"/>
      <w:bookmarkEnd w:id="6"/>
    </w:p>
    <w:p w:rsidR="00200A67" w:rsidRPr="00064BAB" w:rsidRDefault="00200A67" w:rsidP="000A6A02">
      <w:pPr>
        <w:jc w:val="center"/>
        <w:rPr>
          <w:sz w:val="24"/>
          <w:szCs w:val="24"/>
        </w:rPr>
      </w:pPr>
      <w:r w:rsidRPr="00064BAB">
        <w:rPr>
          <w:sz w:val="24"/>
          <w:szCs w:val="24"/>
        </w:rPr>
        <w:t>III. Информация об услугах, являющихся необходимыми</w:t>
      </w:r>
    </w:p>
    <w:p w:rsidR="00200A67" w:rsidRPr="00064BAB" w:rsidRDefault="00200A67" w:rsidP="00200A67">
      <w:pPr>
        <w:widowControl w:val="0"/>
        <w:autoSpaceDE w:val="0"/>
        <w:autoSpaceDN w:val="0"/>
        <w:adjustRightInd w:val="0"/>
        <w:jc w:val="center"/>
        <w:rPr>
          <w:sz w:val="24"/>
          <w:szCs w:val="24"/>
        </w:rPr>
      </w:pPr>
      <w:r w:rsidRPr="00064BAB">
        <w:rPr>
          <w:sz w:val="24"/>
          <w:szCs w:val="24"/>
        </w:rPr>
        <w:t xml:space="preserve">и </w:t>
      </w:r>
      <w:proofErr w:type="gramStart"/>
      <w:r w:rsidRPr="00064BAB">
        <w:rPr>
          <w:sz w:val="24"/>
          <w:szCs w:val="24"/>
        </w:rPr>
        <w:t>обязательными</w:t>
      </w:r>
      <w:proofErr w:type="gramEnd"/>
      <w:r w:rsidRPr="00064BAB">
        <w:rPr>
          <w:sz w:val="24"/>
          <w:szCs w:val="24"/>
        </w:rPr>
        <w:t xml:space="preserve"> для предоставления муниципальной услуги</w:t>
      </w:r>
    </w:p>
    <w:p w:rsidR="00200A67" w:rsidRPr="00064BAB" w:rsidRDefault="00200A67" w:rsidP="00200A67">
      <w:pPr>
        <w:widowControl w:val="0"/>
        <w:autoSpaceDE w:val="0"/>
        <w:autoSpaceDN w:val="0"/>
        <w:adjustRightInd w:val="0"/>
        <w:ind w:firstLine="540"/>
        <w:jc w:val="both"/>
        <w:rPr>
          <w:sz w:val="24"/>
          <w:szCs w:val="24"/>
        </w:rPr>
      </w:pPr>
    </w:p>
    <w:p w:rsidR="00200A67" w:rsidRPr="00064BAB" w:rsidRDefault="00200A67" w:rsidP="0007013B">
      <w:pPr>
        <w:widowControl w:val="0"/>
        <w:autoSpaceDE w:val="0"/>
        <w:autoSpaceDN w:val="0"/>
        <w:adjustRightInd w:val="0"/>
        <w:ind w:firstLine="709"/>
        <w:jc w:val="both"/>
        <w:rPr>
          <w:sz w:val="24"/>
          <w:szCs w:val="24"/>
        </w:rPr>
      </w:pPr>
      <w:r w:rsidRPr="00064BAB">
        <w:rPr>
          <w:sz w:val="24"/>
          <w:szCs w:val="24"/>
        </w:rPr>
        <w:t>3</w:t>
      </w:r>
      <w:r w:rsidR="006D4420" w:rsidRPr="00064BAB">
        <w:rPr>
          <w:sz w:val="24"/>
          <w:szCs w:val="24"/>
        </w:rPr>
        <w:t>.1</w:t>
      </w:r>
      <w:r w:rsidRPr="00064BAB">
        <w:rPr>
          <w:sz w:val="24"/>
          <w:szCs w:val="24"/>
        </w:rPr>
        <w:t xml:space="preserve">. </w:t>
      </w:r>
      <w:r w:rsidR="0007013B" w:rsidRPr="00064BAB">
        <w:rPr>
          <w:sz w:val="24"/>
          <w:szCs w:val="24"/>
        </w:rPr>
        <w:t>Получение услуг,</w:t>
      </w:r>
      <w:r w:rsidR="003B0E62" w:rsidRPr="00064BAB">
        <w:rPr>
          <w:sz w:val="24"/>
          <w:szCs w:val="24"/>
        </w:rPr>
        <w:t xml:space="preserve"> </w:t>
      </w:r>
      <w:r w:rsidR="0007013B" w:rsidRPr="00064BAB">
        <w:rPr>
          <w:sz w:val="24"/>
          <w:szCs w:val="24"/>
        </w:rPr>
        <w:t xml:space="preserve"> котор</w:t>
      </w:r>
      <w:r w:rsidR="003B0E62" w:rsidRPr="00064BAB">
        <w:rPr>
          <w:sz w:val="24"/>
          <w:szCs w:val="24"/>
        </w:rPr>
        <w:t xml:space="preserve">ые </w:t>
      </w:r>
      <w:r w:rsidR="0007013B" w:rsidRPr="00064BAB">
        <w:rPr>
          <w:sz w:val="24"/>
          <w:szCs w:val="24"/>
        </w:rPr>
        <w:t>являются необходимыми и обязательными для предоставления муниципальной услуги, не требуется.</w:t>
      </w:r>
    </w:p>
    <w:p w:rsidR="00200A67" w:rsidRPr="00064BAB" w:rsidRDefault="00200A67" w:rsidP="00200A67">
      <w:pPr>
        <w:widowControl w:val="0"/>
        <w:autoSpaceDE w:val="0"/>
        <w:autoSpaceDN w:val="0"/>
        <w:adjustRightInd w:val="0"/>
        <w:ind w:firstLine="540"/>
        <w:jc w:val="both"/>
        <w:rPr>
          <w:color w:val="FF0000"/>
          <w:sz w:val="24"/>
          <w:szCs w:val="24"/>
        </w:rPr>
      </w:pPr>
    </w:p>
    <w:p w:rsidR="00415BCF" w:rsidRPr="00064BAB" w:rsidRDefault="00415BCF" w:rsidP="00200A67">
      <w:pPr>
        <w:widowControl w:val="0"/>
        <w:autoSpaceDE w:val="0"/>
        <w:autoSpaceDN w:val="0"/>
        <w:adjustRightInd w:val="0"/>
        <w:ind w:firstLine="540"/>
        <w:jc w:val="both"/>
        <w:rPr>
          <w:color w:val="FF0000"/>
          <w:sz w:val="24"/>
          <w:szCs w:val="24"/>
        </w:rPr>
      </w:pPr>
    </w:p>
    <w:p w:rsidR="00415BCF" w:rsidRPr="00064BAB" w:rsidRDefault="00415BCF" w:rsidP="00200A67">
      <w:pPr>
        <w:widowControl w:val="0"/>
        <w:autoSpaceDE w:val="0"/>
        <w:autoSpaceDN w:val="0"/>
        <w:adjustRightInd w:val="0"/>
        <w:ind w:firstLine="540"/>
        <w:jc w:val="both"/>
        <w:rPr>
          <w:color w:val="FF0000"/>
          <w:sz w:val="24"/>
          <w:szCs w:val="24"/>
        </w:rPr>
      </w:pPr>
    </w:p>
    <w:p w:rsidR="00200A67" w:rsidRPr="00064BAB" w:rsidRDefault="00200A67" w:rsidP="00200A67">
      <w:pPr>
        <w:widowControl w:val="0"/>
        <w:autoSpaceDE w:val="0"/>
        <w:autoSpaceDN w:val="0"/>
        <w:adjustRightInd w:val="0"/>
        <w:jc w:val="center"/>
        <w:outlineLvl w:val="1"/>
        <w:rPr>
          <w:sz w:val="24"/>
          <w:szCs w:val="24"/>
        </w:rPr>
      </w:pPr>
      <w:bookmarkStart w:id="7" w:name="Par215"/>
      <w:bookmarkEnd w:id="7"/>
      <w:r w:rsidRPr="00064BAB">
        <w:rPr>
          <w:sz w:val="24"/>
          <w:szCs w:val="24"/>
        </w:rPr>
        <w:t>IV. Состав, последовательность и сроки выполнения</w:t>
      </w:r>
    </w:p>
    <w:p w:rsidR="00200A67" w:rsidRPr="00064BAB" w:rsidRDefault="00200A67" w:rsidP="00200A67">
      <w:pPr>
        <w:widowControl w:val="0"/>
        <w:autoSpaceDE w:val="0"/>
        <w:autoSpaceDN w:val="0"/>
        <w:adjustRightInd w:val="0"/>
        <w:jc w:val="center"/>
        <w:rPr>
          <w:sz w:val="24"/>
          <w:szCs w:val="24"/>
        </w:rPr>
      </w:pPr>
      <w:r w:rsidRPr="00064BAB">
        <w:rPr>
          <w:sz w:val="24"/>
          <w:szCs w:val="24"/>
        </w:rPr>
        <w:t>административных процедур, требования к порядку</w:t>
      </w:r>
    </w:p>
    <w:p w:rsidR="00200A67" w:rsidRPr="00064BAB" w:rsidRDefault="00200A67" w:rsidP="00200A67">
      <w:pPr>
        <w:widowControl w:val="0"/>
        <w:autoSpaceDE w:val="0"/>
        <w:autoSpaceDN w:val="0"/>
        <w:adjustRightInd w:val="0"/>
        <w:jc w:val="center"/>
        <w:rPr>
          <w:sz w:val="24"/>
          <w:szCs w:val="24"/>
        </w:rPr>
      </w:pPr>
      <w:r w:rsidRPr="00064BAB">
        <w:rPr>
          <w:sz w:val="24"/>
          <w:szCs w:val="24"/>
        </w:rPr>
        <w:t>их выполнения, в том числе особенности выполнения</w:t>
      </w:r>
    </w:p>
    <w:p w:rsidR="00200A67" w:rsidRPr="00064BAB" w:rsidRDefault="00200A67" w:rsidP="00200A67">
      <w:pPr>
        <w:widowControl w:val="0"/>
        <w:autoSpaceDE w:val="0"/>
        <w:autoSpaceDN w:val="0"/>
        <w:adjustRightInd w:val="0"/>
        <w:jc w:val="center"/>
        <w:rPr>
          <w:sz w:val="24"/>
          <w:szCs w:val="24"/>
        </w:rPr>
      </w:pPr>
      <w:r w:rsidRPr="00064BAB">
        <w:rPr>
          <w:sz w:val="24"/>
          <w:szCs w:val="24"/>
        </w:rPr>
        <w:t>административных процедур в электронной форме</w:t>
      </w:r>
      <w:r w:rsidR="00EE180E" w:rsidRPr="00064BAB">
        <w:rPr>
          <w:sz w:val="24"/>
          <w:szCs w:val="24"/>
        </w:rPr>
        <w:t xml:space="preserve"> </w:t>
      </w:r>
    </w:p>
    <w:p w:rsidR="00200A67" w:rsidRPr="00064BAB" w:rsidRDefault="00200A67" w:rsidP="00200A67">
      <w:pPr>
        <w:widowControl w:val="0"/>
        <w:autoSpaceDE w:val="0"/>
        <w:autoSpaceDN w:val="0"/>
        <w:adjustRightInd w:val="0"/>
        <w:ind w:firstLine="540"/>
        <w:jc w:val="both"/>
        <w:rPr>
          <w:sz w:val="24"/>
          <w:szCs w:val="24"/>
        </w:rPr>
      </w:pPr>
    </w:p>
    <w:p w:rsidR="00200A67" w:rsidRPr="00064BAB" w:rsidRDefault="0004526C" w:rsidP="00200A67">
      <w:pPr>
        <w:widowControl w:val="0"/>
        <w:autoSpaceDE w:val="0"/>
        <w:autoSpaceDN w:val="0"/>
        <w:adjustRightInd w:val="0"/>
        <w:ind w:firstLine="540"/>
        <w:jc w:val="both"/>
        <w:rPr>
          <w:sz w:val="24"/>
          <w:szCs w:val="24"/>
        </w:rPr>
      </w:pPr>
      <w:r w:rsidRPr="00064BAB">
        <w:rPr>
          <w:sz w:val="24"/>
          <w:szCs w:val="24"/>
        </w:rPr>
        <w:t>4</w:t>
      </w:r>
      <w:r w:rsidR="00200A67" w:rsidRPr="00064BAB">
        <w:rPr>
          <w:sz w:val="24"/>
          <w:szCs w:val="24"/>
        </w:rPr>
        <w:t>.</w:t>
      </w:r>
      <w:r w:rsidR="006D4420" w:rsidRPr="00064BAB">
        <w:rPr>
          <w:sz w:val="24"/>
          <w:szCs w:val="24"/>
        </w:rPr>
        <w:t>1.</w:t>
      </w:r>
      <w:r w:rsidR="00200A67" w:rsidRPr="00064BAB">
        <w:rPr>
          <w:sz w:val="24"/>
          <w:szCs w:val="24"/>
        </w:rPr>
        <w:t xml:space="preserve"> </w:t>
      </w:r>
      <w:r w:rsidR="00E53BD2" w:rsidRPr="00064BAB">
        <w:rPr>
          <w:sz w:val="24"/>
          <w:szCs w:val="24"/>
        </w:rPr>
        <w:t>Предоставление муниципальной услуги включает в себя следующие административные процедуры</w:t>
      </w:r>
      <w:r w:rsidR="00200A67" w:rsidRPr="00064BAB">
        <w:rPr>
          <w:sz w:val="24"/>
          <w:szCs w:val="24"/>
        </w:rPr>
        <w:t>:</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407224" w:rsidRPr="00064BAB">
        <w:rPr>
          <w:sz w:val="24"/>
          <w:szCs w:val="24"/>
          <w:lang w:eastAsia="en-US"/>
        </w:rPr>
        <w:t xml:space="preserve">прием и </w:t>
      </w:r>
      <w:r w:rsidR="0022449E" w:rsidRPr="00064BAB">
        <w:rPr>
          <w:sz w:val="24"/>
          <w:szCs w:val="24"/>
          <w:lang w:eastAsia="en-US"/>
        </w:rPr>
        <w:t xml:space="preserve">регистрация заявления о предоставлении </w:t>
      </w:r>
      <w:r w:rsidR="00402DDA" w:rsidRPr="00064BAB">
        <w:rPr>
          <w:sz w:val="24"/>
          <w:szCs w:val="24"/>
          <w:lang w:eastAsia="en-US"/>
        </w:rPr>
        <w:t>права на размещение НТО</w:t>
      </w:r>
      <w:r w:rsidR="0022449E" w:rsidRPr="00064BAB">
        <w:rPr>
          <w:sz w:val="24"/>
          <w:szCs w:val="24"/>
          <w:lang w:eastAsia="en-US"/>
        </w:rPr>
        <w:t xml:space="preserve"> и прилагаемых к заявлению документов;</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рассмотрение заявления </w:t>
      </w:r>
      <w:r w:rsidR="00402DDA" w:rsidRPr="00064BAB">
        <w:rPr>
          <w:sz w:val="24"/>
          <w:szCs w:val="24"/>
          <w:lang w:eastAsia="en-US"/>
        </w:rPr>
        <w:t>о предоставлении права на размещение НТО</w:t>
      </w:r>
      <w:r w:rsidR="0022449E" w:rsidRPr="00064BAB">
        <w:rPr>
          <w:sz w:val="24"/>
          <w:szCs w:val="24"/>
          <w:lang w:eastAsia="en-US"/>
        </w:rPr>
        <w:t xml:space="preserve"> и принятие решения;</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оформление и вручение (направление) заявителю уведомления об отказе в </w:t>
      </w:r>
      <w:r w:rsidR="00C22CDF" w:rsidRPr="00064BAB">
        <w:rPr>
          <w:sz w:val="24"/>
          <w:szCs w:val="24"/>
          <w:lang w:eastAsia="en-US"/>
        </w:rPr>
        <w:t>предоставлении права на размещение НТО</w:t>
      </w:r>
      <w:r w:rsidR="0022449E" w:rsidRPr="00064BAB">
        <w:rPr>
          <w:sz w:val="24"/>
          <w:szCs w:val="24"/>
          <w:lang w:eastAsia="en-US"/>
        </w:rPr>
        <w:t>;</w:t>
      </w:r>
    </w:p>
    <w:p w:rsidR="00415BCF" w:rsidRPr="00064BAB" w:rsidRDefault="00415BCF"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 </w:t>
      </w:r>
      <w:r w:rsidR="000024EF" w:rsidRPr="00064BAB">
        <w:rPr>
          <w:sz w:val="24"/>
          <w:szCs w:val="24"/>
          <w:lang w:eastAsia="en-US"/>
        </w:rPr>
        <w:t>вручение (направление) результата оказания муниципальной услуги при личном приеме, по электронной почте, по почте или в МФЦ</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формирование дела о предоставлении заявителю права </w:t>
      </w:r>
      <w:r w:rsidR="00C22CDF" w:rsidRPr="00064BAB">
        <w:rPr>
          <w:sz w:val="24"/>
          <w:szCs w:val="24"/>
          <w:lang w:eastAsia="en-US"/>
        </w:rPr>
        <w:t>на размещение НТО</w:t>
      </w:r>
      <w:r w:rsidR="0022449E" w:rsidRPr="00064BAB">
        <w:rPr>
          <w:sz w:val="24"/>
          <w:szCs w:val="24"/>
          <w:lang w:eastAsia="en-US"/>
        </w:rPr>
        <w:t>.</w:t>
      </w:r>
    </w:p>
    <w:p w:rsidR="00200A67" w:rsidRPr="00064BAB" w:rsidRDefault="006D4420" w:rsidP="00200A67">
      <w:pPr>
        <w:widowControl w:val="0"/>
        <w:autoSpaceDE w:val="0"/>
        <w:autoSpaceDN w:val="0"/>
        <w:adjustRightInd w:val="0"/>
        <w:ind w:firstLine="540"/>
        <w:jc w:val="both"/>
        <w:rPr>
          <w:sz w:val="24"/>
          <w:szCs w:val="24"/>
        </w:rPr>
      </w:pPr>
      <w:r w:rsidRPr="00064BAB">
        <w:rPr>
          <w:sz w:val="24"/>
          <w:szCs w:val="24"/>
        </w:rPr>
        <w:t>4.2</w:t>
      </w:r>
      <w:r w:rsidR="00200A67" w:rsidRPr="00064BAB">
        <w:rPr>
          <w:sz w:val="24"/>
          <w:szCs w:val="24"/>
        </w:rPr>
        <w:t xml:space="preserve">. </w:t>
      </w:r>
      <w:hyperlink w:anchor="Par447" w:history="1">
        <w:r w:rsidR="00200A67" w:rsidRPr="00064BAB">
          <w:rPr>
            <w:sz w:val="24"/>
            <w:szCs w:val="24"/>
          </w:rPr>
          <w:t>Блок-схема</w:t>
        </w:r>
      </w:hyperlink>
      <w:r w:rsidR="00200A67" w:rsidRPr="00064BAB">
        <w:rPr>
          <w:sz w:val="24"/>
          <w:szCs w:val="24"/>
        </w:rPr>
        <w:t xml:space="preserve"> последовательности административных процедур приведена в </w:t>
      </w:r>
      <w:r w:rsidR="005B320D" w:rsidRPr="00064BAB">
        <w:rPr>
          <w:sz w:val="24"/>
          <w:szCs w:val="24"/>
        </w:rPr>
        <w:t>П</w:t>
      </w:r>
      <w:r w:rsidR="00200A67" w:rsidRPr="00064BAB">
        <w:rPr>
          <w:sz w:val="24"/>
          <w:szCs w:val="24"/>
        </w:rPr>
        <w:t xml:space="preserve">риложении </w:t>
      </w:r>
      <w:r w:rsidR="00AE526F" w:rsidRPr="00064BAB">
        <w:rPr>
          <w:sz w:val="24"/>
          <w:szCs w:val="24"/>
        </w:rPr>
        <w:t>5</w:t>
      </w:r>
      <w:r w:rsidR="00200A67" w:rsidRPr="00064BAB">
        <w:rPr>
          <w:sz w:val="24"/>
          <w:szCs w:val="24"/>
        </w:rPr>
        <w:t xml:space="preserve"> к Административному регламенту.</w:t>
      </w:r>
    </w:p>
    <w:p w:rsidR="00B505CC" w:rsidRPr="00064BAB" w:rsidRDefault="00B505CC" w:rsidP="00200A67">
      <w:pPr>
        <w:widowControl w:val="0"/>
        <w:autoSpaceDE w:val="0"/>
        <w:autoSpaceDN w:val="0"/>
        <w:adjustRightInd w:val="0"/>
        <w:ind w:firstLine="540"/>
        <w:jc w:val="both"/>
        <w:rPr>
          <w:sz w:val="24"/>
          <w:szCs w:val="24"/>
        </w:rPr>
      </w:pPr>
    </w:p>
    <w:p w:rsidR="00200A67" w:rsidRPr="00064BAB" w:rsidRDefault="00407224" w:rsidP="008E2477">
      <w:pPr>
        <w:widowControl w:val="0"/>
        <w:autoSpaceDE w:val="0"/>
        <w:autoSpaceDN w:val="0"/>
        <w:adjustRightInd w:val="0"/>
        <w:ind w:firstLine="540"/>
        <w:jc w:val="center"/>
        <w:rPr>
          <w:sz w:val="24"/>
          <w:szCs w:val="24"/>
          <w:lang w:eastAsia="en-US"/>
        </w:rPr>
      </w:pPr>
      <w:bookmarkStart w:id="8" w:name="Par232"/>
      <w:bookmarkEnd w:id="8"/>
      <w:r w:rsidRPr="00064BAB">
        <w:rPr>
          <w:sz w:val="24"/>
          <w:szCs w:val="24"/>
          <w:lang w:eastAsia="en-US"/>
        </w:rPr>
        <w:t>Прием и р</w:t>
      </w:r>
      <w:r w:rsidR="008E2477" w:rsidRPr="00064BAB">
        <w:rPr>
          <w:sz w:val="24"/>
          <w:szCs w:val="24"/>
          <w:lang w:eastAsia="en-US"/>
        </w:rPr>
        <w:t xml:space="preserve">егистрация заявления о предоставлении </w:t>
      </w:r>
      <w:r w:rsidR="00C22CDF" w:rsidRPr="00064BAB">
        <w:rPr>
          <w:sz w:val="24"/>
          <w:szCs w:val="24"/>
          <w:lang w:eastAsia="en-US"/>
        </w:rPr>
        <w:t xml:space="preserve">права на размещение НТО </w:t>
      </w:r>
      <w:r w:rsidR="008E2477" w:rsidRPr="00064BAB">
        <w:rPr>
          <w:sz w:val="24"/>
          <w:szCs w:val="24"/>
          <w:lang w:eastAsia="en-US"/>
        </w:rPr>
        <w:t xml:space="preserve"> и прилагаемых к заявлению документов</w:t>
      </w:r>
    </w:p>
    <w:p w:rsidR="008E2477" w:rsidRPr="00064BAB" w:rsidRDefault="008E2477" w:rsidP="00200A67">
      <w:pPr>
        <w:widowControl w:val="0"/>
        <w:autoSpaceDE w:val="0"/>
        <w:autoSpaceDN w:val="0"/>
        <w:adjustRightInd w:val="0"/>
        <w:ind w:firstLine="540"/>
        <w:jc w:val="both"/>
        <w:rPr>
          <w:sz w:val="24"/>
          <w:szCs w:val="24"/>
        </w:rPr>
      </w:pPr>
    </w:p>
    <w:p w:rsidR="00A0611B" w:rsidRPr="00064BAB" w:rsidRDefault="006D4420" w:rsidP="00200A67">
      <w:pPr>
        <w:widowControl w:val="0"/>
        <w:autoSpaceDE w:val="0"/>
        <w:autoSpaceDN w:val="0"/>
        <w:adjustRightInd w:val="0"/>
        <w:ind w:firstLine="720"/>
        <w:jc w:val="both"/>
        <w:rPr>
          <w:sz w:val="24"/>
          <w:szCs w:val="24"/>
        </w:rPr>
      </w:pPr>
      <w:r w:rsidRPr="00064BAB">
        <w:rPr>
          <w:sz w:val="24"/>
          <w:szCs w:val="24"/>
        </w:rPr>
        <w:t>4.</w:t>
      </w:r>
      <w:r w:rsidR="00200A67" w:rsidRPr="00064BAB">
        <w:rPr>
          <w:sz w:val="24"/>
          <w:szCs w:val="24"/>
        </w:rPr>
        <w:t>3. Основанием для начала исполнения административной процедуры является поступление за</w:t>
      </w:r>
      <w:r w:rsidR="00A0611B" w:rsidRPr="00064BAB">
        <w:rPr>
          <w:sz w:val="24"/>
          <w:szCs w:val="24"/>
        </w:rPr>
        <w:t xml:space="preserve">явления </w:t>
      </w:r>
      <w:r w:rsidR="00A0611B" w:rsidRPr="00064BAB">
        <w:rPr>
          <w:sz w:val="24"/>
          <w:szCs w:val="24"/>
          <w:lang w:eastAsia="en-US"/>
        </w:rPr>
        <w:t>о предоставлении</w:t>
      </w:r>
      <w:r w:rsidR="00C22CDF" w:rsidRPr="00064BAB">
        <w:rPr>
          <w:sz w:val="24"/>
          <w:szCs w:val="24"/>
        </w:rPr>
        <w:t xml:space="preserve"> </w:t>
      </w:r>
      <w:r w:rsidR="00C22CDF" w:rsidRPr="00064BAB">
        <w:rPr>
          <w:sz w:val="24"/>
          <w:szCs w:val="24"/>
          <w:lang w:eastAsia="en-US"/>
        </w:rPr>
        <w:t>права на размещение НТО</w:t>
      </w:r>
      <w:r w:rsidR="00A0611B" w:rsidRPr="00064BAB">
        <w:rPr>
          <w:sz w:val="24"/>
          <w:szCs w:val="24"/>
          <w:lang w:eastAsia="en-US"/>
        </w:rPr>
        <w:t xml:space="preserve"> (далее - </w:t>
      </w:r>
      <w:r w:rsidR="00407224" w:rsidRPr="00064BAB">
        <w:rPr>
          <w:sz w:val="24"/>
          <w:szCs w:val="24"/>
          <w:lang w:eastAsia="en-US"/>
        </w:rPr>
        <w:t>З</w:t>
      </w:r>
      <w:r w:rsidR="00A0611B" w:rsidRPr="00064BAB">
        <w:rPr>
          <w:sz w:val="24"/>
          <w:szCs w:val="24"/>
          <w:lang w:eastAsia="en-US"/>
        </w:rPr>
        <w:t>аявление) и прилагаемых к нему документов в</w:t>
      </w:r>
      <w:r w:rsidR="00A0611B" w:rsidRPr="00064BAB">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064BAB">
        <w:rPr>
          <w:bCs/>
          <w:sz w:val="24"/>
          <w:szCs w:val="24"/>
        </w:rPr>
        <w:t>, либо через МФЦ, либо через ПГУ ЛО</w:t>
      </w:r>
      <w:r w:rsidR="00EE180E" w:rsidRPr="00064BAB">
        <w:rPr>
          <w:sz w:val="24"/>
          <w:szCs w:val="24"/>
        </w:rPr>
        <w:t>.</w:t>
      </w:r>
    </w:p>
    <w:p w:rsidR="00F40AB8" w:rsidRPr="00064BAB" w:rsidRDefault="006D4420" w:rsidP="00A0611B">
      <w:pPr>
        <w:widowControl w:val="0"/>
        <w:autoSpaceDE w:val="0"/>
        <w:autoSpaceDN w:val="0"/>
        <w:adjustRightInd w:val="0"/>
        <w:ind w:firstLine="720"/>
        <w:jc w:val="both"/>
        <w:rPr>
          <w:sz w:val="24"/>
          <w:szCs w:val="24"/>
        </w:rPr>
      </w:pPr>
      <w:r w:rsidRPr="00064BAB">
        <w:rPr>
          <w:sz w:val="24"/>
          <w:szCs w:val="24"/>
        </w:rPr>
        <w:t>4.4</w:t>
      </w:r>
      <w:r w:rsidR="00A0611B" w:rsidRPr="00064BAB">
        <w:rPr>
          <w:sz w:val="24"/>
          <w:szCs w:val="24"/>
        </w:rPr>
        <w:t xml:space="preserve">. </w:t>
      </w:r>
      <w:r w:rsidR="00F40AB8" w:rsidRPr="00064BAB">
        <w:rPr>
          <w:sz w:val="24"/>
          <w:szCs w:val="24"/>
        </w:rPr>
        <w:t xml:space="preserve">Прием и регистрация документов осуществляется специалистами </w:t>
      </w:r>
      <w:proofErr w:type="spellStart"/>
      <w:r w:rsidR="00D22512">
        <w:rPr>
          <w:sz w:val="24"/>
          <w:szCs w:val="24"/>
        </w:rPr>
        <w:t>Администрации</w:t>
      </w:r>
      <w:r w:rsidR="00F40AB8" w:rsidRPr="00064BAB">
        <w:rPr>
          <w:sz w:val="24"/>
          <w:szCs w:val="24"/>
        </w:rPr>
        <w:t>а</w:t>
      </w:r>
      <w:proofErr w:type="spellEnd"/>
      <w:r w:rsidR="00F40AB8" w:rsidRPr="00064BAB">
        <w:rPr>
          <w:sz w:val="24"/>
          <w:szCs w:val="24"/>
        </w:rPr>
        <w:t xml:space="preserve"> Администрации, а при обращении через МФЦ - специалистами МФЦ</w:t>
      </w:r>
    </w:p>
    <w:p w:rsidR="00A0611B" w:rsidRPr="00064BAB" w:rsidRDefault="006D4420" w:rsidP="00A0611B">
      <w:pPr>
        <w:widowControl w:val="0"/>
        <w:autoSpaceDE w:val="0"/>
        <w:autoSpaceDN w:val="0"/>
        <w:adjustRightInd w:val="0"/>
        <w:ind w:firstLine="720"/>
        <w:jc w:val="both"/>
        <w:rPr>
          <w:sz w:val="24"/>
          <w:szCs w:val="24"/>
        </w:rPr>
      </w:pPr>
      <w:r w:rsidRPr="00064BAB">
        <w:rPr>
          <w:sz w:val="24"/>
          <w:szCs w:val="24"/>
        </w:rPr>
        <w:t>4.5</w:t>
      </w:r>
      <w:r w:rsidR="00A0611B" w:rsidRPr="00064BAB">
        <w:rPr>
          <w:sz w:val="24"/>
          <w:szCs w:val="24"/>
        </w:rPr>
        <w:t>. За</w:t>
      </w:r>
      <w:r w:rsidR="00A179C0" w:rsidRPr="00064BAB">
        <w:rPr>
          <w:sz w:val="24"/>
          <w:szCs w:val="24"/>
        </w:rPr>
        <w:t>явление</w:t>
      </w:r>
      <w:r w:rsidR="00A0611B" w:rsidRPr="00064BAB">
        <w:rPr>
          <w:sz w:val="24"/>
          <w:szCs w:val="24"/>
        </w:rPr>
        <w:t>, переданн</w:t>
      </w:r>
      <w:r w:rsidR="00A179C0" w:rsidRPr="00064BAB">
        <w:rPr>
          <w:sz w:val="24"/>
          <w:szCs w:val="24"/>
        </w:rPr>
        <w:t>ое</w:t>
      </w:r>
      <w:r w:rsidR="00A0611B" w:rsidRPr="00064BAB">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064BAB" w:rsidRDefault="006D4420" w:rsidP="00A0611B">
      <w:pPr>
        <w:widowControl w:val="0"/>
        <w:autoSpaceDE w:val="0"/>
        <w:autoSpaceDN w:val="0"/>
        <w:adjustRightInd w:val="0"/>
        <w:ind w:firstLine="720"/>
        <w:jc w:val="both"/>
        <w:rPr>
          <w:sz w:val="24"/>
          <w:szCs w:val="24"/>
        </w:rPr>
      </w:pPr>
      <w:r w:rsidRPr="00064BAB">
        <w:rPr>
          <w:sz w:val="24"/>
          <w:szCs w:val="24"/>
        </w:rPr>
        <w:t>4.6</w:t>
      </w:r>
      <w:r w:rsidR="00A0611B" w:rsidRPr="00064BAB">
        <w:rPr>
          <w:sz w:val="24"/>
          <w:szCs w:val="24"/>
        </w:rPr>
        <w:t xml:space="preserve">. В случае если заявитель обращается лично в Администрацию </w:t>
      </w:r>
      <w:r w:rsidR="00A47316" w:rsidRPr="00064BAB">
        <w:rPr>
          <w:sz w:val="24"/>
          <w:szCs w:val="24"/>
        </w:rPr>
        <w:t xml:space="preserve">или МФЦ, </w:t>
      </w:r>
      <w:r w:rsidR="00A0611B" w:rsidRPr="00064BAB">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064BAB" w:rsidRDefault="006D4420" w:rsidP="00760047">
      <w:pPr>
        <w:widowControl w:val="0"/>
        <w:autoSpaceDE w:val="0"/>
        <w:autoSpaceDN w:val="0"/>
        <w:adjustRightInd w:val="0"/>
        <w:ind w:firstLine="720"/>
        <w:jc w:val="both"/>
        <w:rPr>
          <w:sz w:val="24"/>
          <w:szCs w:val="24"/>
        </w:rPr>
      </w:pPr>
      <w:r w:rsidRPr="00064BAB">
        <w:rPr>
          <w:sz w:val="24"/>
          <w:szCs w:val="24"/>
        </w:rPr>
        <w:t>4.7</w:t>
      </w:r>
      <w:r w:rsidR="00760047" w:rsidRPr="00064BAB">
        <w:rPr>
          <w:sz w:val="24"/>
          <w:szCs w:val="24"/>
        </w:rPr>
        <w:t xml:space="preserve">. В случае принятия решения об отказе в предоставлении услуги заявителю разъясняются причины отказа. </w:t>
      </w:r>
    </w:p>
    <w:p w:rsidR="004A201E" w:rsidRPr="00064BAB" w:rsidRDefault="00760047" w:rsidP="004A201E">
      <w:pPr>
        <w:widowControl w:val="0"/>
        <w:autoSpaceDE w:val="0"/>
        <w:autoSpaceDN w:val="0"/>
        <w:adjustRightInd w:val="0"/>
        <w:ind w:firstLine="720"/>
        <w:jc w:val="both"/>
        <w:rPr>
          <w:sz w:val="24"/>
          <w:szCs w:val="24"/>
        </w:rPr>
      </w:pPr>
      <w:r w:rsidRPr="00064BAB">
        <w:rPr>
          <w:sz w:val="24"/>
          <w:szCs w:val="24"/>
        </w:rPr>
        <w:t xml:space="preserve">Критерием принятия решения об отказе в </w:t>
      </w:r>
      <w:r w:rsidR="00AE21BB" w:rsidRPr="00064BAB">
        <w:rPr>
          <w:sz w:val="24"/>
          <w:szCs w:val="24"/>
        </w:rPr>
        <w:t>приеме документов</w:t>
      </w:r>
      <w:r w:rsidRPr="00064BAB">
        <w:rPr>
          <w:sz w:val="24"/>
          <w:szCs w:val="24"/>
        </w:rPr>
        <w:t xml:space="preserve"> является</w:t>
      </w:r>
      <w:r w:rsidR="004A201E" w:rsidRPr="00064BAB">
        <w:rPr>
          <w:sz w:val="24"/>
          <w:szCs w:val="24"/>
        </w:rPr>
        <w:t>:</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отсутствие в заявлении фамилии, имени, отчества (последнее при наличии), почтового адреса заявителя;</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неподдающийся прочтению текст, в том числе текст на иностранном языке;</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подача документов, прилагаемых к заявлению, содержащих недостоверные сведения.</w:t>
      </w:r>
    </w:p>
    <w:p w:rsidR="00760047" w:rsidRPr="00064BAB" w:rsidRDefault="00760047" w:rsidP="001B0A9A">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.8</w:t>
      </w:r>
      <w:r w:rsidRPr="00064BAB">
        <w:rPr>
          <w:sz w:val="24"/>
          <w:szCs w:val="24"/>
        </w:rPr>
        <w:t>. Зая</w:t>
      </w:r>
      <w:r w:rsidR="00A761CD" w:rsidRPr="00064BAB">
        <w:rPr>
          <w:sz w:val="24"/>
          <w:szCs w:val="24"/>
        </w:rPr>
        <w:t>вление регистрируется специалистом</w:t>
      </w:r>
      <w:r w:rsidRPr="00064BAB">
        <w:rPr>
          <w:sz w:val="24"/>
          <w:szCs w:val="24"/>
        </w:rPr>
        <w:t xml:space="preserve"> Администрации, уполномоченным осуществлять приём и регистрацию почтовой корреспонденции</w:t>
      </w:r>
      <w:r w:rsidR="00A761CD" w:rsidRPr="00064BAB">
        <w:rPr>
          <w:sz w:val="24"/>
          <w:szCs w:val="24"/>
        </w:rPr>
        <w:t>, либо специалистом</w:t>
      </w:r>
      <w:r w:rsidR="00A47316" w:rsidRPr="00064BAB">
        <w:rPr>
          <w:sz w:val="24"/>
          <w:szCs w:val="24"/>
        </w:rPr>
        <w:t xml:space="preserve"> МФЦ</w:t>
      </w:r>
      <w:r w:rsidRPr="00064BAB">
        <w:rPr>
          <w:sz w:val="24"/>
          <w:szCs w:val="24"/>
        </w:rPr>
        <w:t>.</w:t>
      </w:r>
    </w:p>
    <w:p w:rsidR="00760047" w:rsidRPr="00064BAB" w:rsidRDefault="00760047" w:rsidP="00760047">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.9</w:t>
      </w:r>
      <w:r w:rsidRPr="00064BAB">
        <w:rPr>
          <w:sz w:val="24"/>
          <w:szCs w:val="24"/>
        </w:rPr>
        <w:t>. Срок выполнения административной процедуры состав</w:t>
      </w:r>
      <w:r w:rsidR="00994456" w:rsidRPr="00064BAB">
        <w:rPr>
          <w:sz w:val="24"/>
          <w:szCs w:val="24"/>
        </w:rPr>
        <w:t>ляет 1</w:t>
      </w:r>
      <w:r w:rsidRPr="00064BAB">
        <w:rPr>
          <w:sz w:val="24"/>
          <w:szCs w:val="24"/>
        </w:rPr>
        <w:t xml:space="preserve"> рабочи</w:t>
      </w:r>
      <w:r w:rsidR="00994456" w:rsidRPr="00064BAB">
        <w:rPr>
          <w:sz w:val="24"/>
          <w:szCs w:val="24"/>
        </w:rPr>
        <w:t>й день</w:t>
      </w:r>
      <w:r w:rsidRPr="00064BAB">
        <w:rPr>
          <w:sz w:val="24"/>
          <w:szCs w:val="24"/>
        </w:rPr>
        <w:t>.</w:t>
      </w:r>
    </w:p>
    <w:p w:rsidR="00760047" w:rsidRPr="00064BAB" w:rsidRDefault="00760047" w:rsidP="00760047">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.10</w:t>
      </w:r>
      <w:r w:rsidRPr="00064BAB">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064BAB">
        <w:rPr>
          <w:sz w:val="24"/>
          <w:szCs w:val="24"/>
        </w:rPr>
        <w:t>едача его на исполнение специалисту</w:t>
      </w:r>
      <w:r w:rsidRPr="00064BAB">
        <w:rPr>
          <w:sz w:val="24"/>
          <w:szCs w:val="24"/>
        </w:rPr>
        <w:t xml:space="preserve"> </w:t>
      </w:r>
      <w:r w:rsidR="00D22512">
        <w:rPr>
          <w:sz w:val="24"/>
          <w:szCs w:val="24"/>
        </w:rPr>
        <w:t>Администрации</w:t>
      </w:r>
      <w:r w:rsidRPr="00064BAB">
        <w:rPr>
          <w:sz w:val="24"/>
          <w:szCs w:val="24"/>
        </w:rPr>
        <w:t xml:space="preserve">, ответственному за исполнение </w:t>
      </w:r>
      <w:r w:rsidR="008E2477" w:rsidRPr="00064BAB">
        <w:rPr>
          <w:sz w:val="24"/>
          <w:szCs w:val="24"/>
        </w:rPr>
        <w:t>муниципальной услуги</w:t>
      </w:r>
      <w:r w:rsidR="00767598" w:rsidRPr="00064BAB">
        <w:rPr>
          <w:sz w:val="24"/>
          <w:szCs w:val="24"/>
        </w:rPr>
        <w:t>, либо  сформированный комплект документов (в случае поступления документов в электронном виде)</w:t>
      </w:r>
      <w:r w:rsidR="008E2477" w:rsidRPr="00064BAB">
        <w:rPr>
          <w:sz w:val="24"/>
          <w:szCs w:val="24"/>
        </w:rPr>
        <w:t>.</w:t>
      </w:r>
    </w:p>
    <w:p w:rsidR="003819F5" w:rsidRPr="00064BAB" w:rsidRDefault="003819F5" w:rsidP="008E2477">
      <w:pPr>
        <w:widowControl w:val="0"/>
        <w:suppressAutoHyphens w:val="0"/>
        <w:autoSpaceDE w:val="0"/>
        <w:autoSpaceDN w:val="0"/>
        <w:adjustRightInd w:val="0"/>
        <w:jc w:val="center"/>
        <w:outlineLvl w:val="2"/>
        <w:rPr>
          <w:sz w:val="24"/>
          <w:szCs w:val="24"/>
          <w:lang w:eastAsia="en-US"/>
        </w:rPr>
      </w:pPr>
      <w:bookmarkStart w:id="9" w:name="Par244"/>
      <w:bookmarkStart w:id="10" w:name="Par263"/>
      <w:bookmarkEnd w:id="9"/>
      <w:bookmarkEnd w:id="10"/>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r w:rsidRPr="00064BAB">
        <w:rPr>
          <w:sz w:val="24"/>
          <w:szCs w:val="24"/>
          <w:lang w:eastAsia="en-US"/>
        </w:rPr>
        <w:t>Подготовка и направление межведомственного запроса</w:t>
      </w:r>
    </w:p>
    <w:p w:rsidR="004A201E" w:rsidRPr="00064BAB" w:rsidRDefault="008E2477" w:rsidP="004A201E">
      <w:pPr>
        <w:widowControl w:val="0"/>
        <w:suppressAutoHyphens w:val="0"/>
        <w:autoSpaceDE w:val="0"/>
        <w:autoSpaceDN w:val="0"/>
        <w:adjustRightInd w:val="0"/>
        <w:jc w:val="center"/>
        <w:rPr>
          <w:sz w:val="24"/>
          <w:szCs w:val="24"/>
          <w:lang w:eastAsia="en-US"/>
        </w:rPr>
      </w:pPr>
      <w:r w:rsidRPr="00064BAB">
        <w:rPr>
          <w:sz w:val="24"/>
          <w:szCs w:val="24"/>
          <w:lang w:eastAsia="en-US"/>
        </w:rPr>
        <w:t xml:space="preserve">в территориальный налоговый орган </w:t>
      </w:r>
    </w:p>
    <w:p w:rsidR="008E2477" w:rsidRPr="00064BAB" w:rsidRDefault="008E2477" w:rsidP="008E2477">
      <w:pPr>
        <w:widowControl w:val="0"/>
        <w:suppressAutoHyphens w:val="0"/>
        <w:autoSpaceDE w:val="0"/>
        <w:autoSpaceDN w:val="0"/>
        <w:adjustRightInd w:val="0"/>
        <w:jc w:val="center"/>
        <w:rPr>
          <w:sz w:val="24"/>
          <w:szCs w:val="24"/>
          <w:lang w:eastAsia="en-US"/>
        </w:rPr>
      </w:pPr>
      <w:r w:rsidRPr="00064BAB">
        <w:rPr>
          <w:sz w:val="24"/>
          <w:szCs w:val="24"/>
          <w:lang w:eastAsia="en-US"/>
        </w:rPr>
        <w:t>Ленинградской области</w:t>
      </w:r>
    </w:p>
    <w:p w:rsidR="008E2477" w:rsidRPr="00064BAB" w:rsidRDefault="008E2477" w:rsidP="008E2477">
      <w:pPr>
        <w:widowControl w:val="0"/>
        <w:suppressAutoHyphens w:val="0"/>
        <w:autoSpaceDE w:val="0"/>
        <w:autoSpaceDN w:val="0"/>
        <w:adjustRightInd w:val="0"/>
        <w:rPr>
          <w:sz w:val="24"/>
          <w:szCs w:val="24"/>
          <w:lang w:eastAsia="en-US"/>
        </w:rPr>
      </w:pPr>
    </w:p>
    <w:p w:rsidR="008E2477" w:rsidRPr="00064BAB" w:rsidRDefault="006D4420"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4.11</w:t>
      </w:r>
      <w:r w:rsidR="008E2477" w:rsidRPr="00064BAB">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w:t>
      </w:r>
      <w:r w:rsidR="004A201E" w:rsidRPr="00064BAB">
        <w:rPr>
          <w:sz w:val="24"/>
          <w:szCs w:val="24"/>
          <w:lang w:eastAsia="en-US"/>
        </w:rPr>
        <w:t>/ЕГРИП</w:t>
      </w:r>
      <w:r w:rsidR="00053E4B" w:rsidRPr="00064BAB">
        <w:rPr>
          <w:sz w:val="24"/>
          <w:szCs w:val="24"/>
          <w:lang w:eastAsia="en-US"/>
        </w:rPr>
        <w:t>;</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.12</w:t>
      </w:r>
      <w:r w:rsidRPr="00064BAB">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D22512">
        <w:rPr>
          <w:sz w:val="24"/>
          <w:szCs w:val="24"/>
          <w:lang w:eastAsia="en-US"/>
        </w:rPr>
        <w:t>Администрации</w:t>
      </w:r>
      <w:r w:rsidR="00A761CD" w:rsidRPr="00064BAB">
        <w:rPr>
          <w:sz w:val="24"/>
          <w:szCs w:val="24"/>
          <w:lang w:eastAsia="en-US"/>
        </w:rPr>
        <w:t>, либо специалист</w:t>
      </w:r>
      <w:r w:rsidR="00767598" w:rsidRPr="00064BAB">
        <w:rPr>
          <w:sz w:val="24"/>
          <w:szCs w:val="24"/>
          <w:lang w:eastAsia="en-US"/>
        </w:rPr>
        <w:t xml:space="preserve"> МФЦ</w:t>
      </w:r>
      <w:r w:rsidRPr="00064BAB">
        <w:rPr>
          <w:sz w:val="24"/>
          <w:szCs w:val="24"/>
          <w:lang w:eastAsia="en-US"/>
        </w:rPr>
        <w:t>.</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.13</w:t>
      </w:r>
      <w:r w:rsidRPr="00064BAB">
        <w:rPr>
          <w:sz w:val="24"/>
          <w:szCs w:val="24"/>
          <w:lang w:eastAsia="en-US"/>
        </w:rPr>
        <w:t xml:space="preserve">. Формирование межведомственного запроса о представлении выписки из </w:t>
      </w:r>
      <w:r w:rsidR="004A201E" w:rsidRPr="00064BAB">
        <w:rPr>
          <w:sz w:val="24"/>
          <w:szCs w:val="24"/>
          <w:lang w:eastAsia="en-US"/>
        </w:rPr>
        <w:t>ЕГРЮЛ/ЕГРИП</w:t>
      </w:r>
      <w:r w:rsidRPr="00064BAB">
        <w:rPr>
          <w:sz w:val="24"/>
          <w:szCs w:val="24"/>
          <w:lang w:eastAsia="en-US"/>
        </w:rPr>
        <w:t xml:space="preserve"> (далее -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Требования к содержанию и формированию межведомственного запроса установлены </w:t>
      </w:r>
      <w:hyperlink r:id="rId17" w:history="1">
        <w:r w:rsidRPr="00064BAB">
          <w:rPr>
            <w:sz w:val="24"/>
            <w:szCs w:val="24"/>
            <w:lang w:eastAsia="en-US"/>
          </w:rPr>
          <w:t>статьей 7.2</w:t>
        </w:r>
      </w:hyperlink>
      <w:r w:rsidRPr="00064BAB">
        <w:rPr>
          <w:sz w:val="24"/>
          <w:szCs w:val="24"/>
          <w:lang w:eastAsia="en-US"/>
        </w:rPr>
        <w:t xml:space="preserve"> Федерального закона N 210-ФЗ. </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Межведомственный запрос должен содержать следующие сведения:</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наименование органа, направляющего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наименование органа (организации), в адрес которого направляется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наименование услуги, для предоставления которой необходимо представление документа </w:t>
      </w:r>
      <w:proofErr w:type="gramStart"/>
      <w:r w:rsidRPr="00064BAB">
        <w:rPr>
          <w:sz w:val="24"/>
          <w:szCs w:val="24"/>
          <w:lang w:eastAsia="en-US"/>
        </w:rPr>
        <w:t>и(</w:t>
      </w:r>
      <w:proofErr w:type="gramEnd"/>
      <w:r w:rsidRPr="00064BAB">
        <w:rPr>
          <w:sz w:val="24"/>
          <w:szCs w:val="24"/>
          <w:lang w:eastAsia="en-US"/>
        </w:rPr>
        <w:t>или) информации, а также, если имеется, номер (идентификатор) такой услуги в реестре муниципальных услуг;</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064BAB">
        <w:rPr>
          <w:sz w:val="24"/>
          <w:szCs w:val="24"/>
          <w:lang w:eastAsia="en-US"/>
        </w:rPr>
        <w:t>и(</w:t>
      </w:r>
      <w:proofErr w:type="gramEnd"/>
      <w:r w:rsidRPr="00064BAB">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сведения, необходимые для представления документа </w:t>
      </w:r>
      <w:proofErr w:type="gramStart"/>
      <w:r w:rsidRPr="00064BAB">
        <w:rPr>
          <w:sz w:val="24"/>
          <w:szCs w:val="24"/>
          <w:lang w:eastAsia="en-US"/>
        </w:rPr>
        <w:t>и(</w:t>
      </w:r>
      <w:proofErr w:type="gramEnd"/>
      <w:r w:rsidRPr="00064BAB">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контактная информация для направления ответа на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дата направления межведомственного запроса и срок ожидаемого ответа на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фамилия, имя, отчество и должность специалиста </w:t>
      </w:r>
      <w:r w:rsidR="00D22512">
        <w:rPr>
          <w:sz w:val="24"/>
          <w:szCs w:val="24"/>
          <w:lang w:eastAsia="en-US"/>
        </w:rPr>
        <w:t>Администрации</w:t>
      </w:r>
      <w:r w:rsidRPr="00064BAB">
        <w:rPr>
          <w:sz w:val="24"/>
          <w:szCs w:val="24"/>
          <w:lang w:eastAsia="en-US"/>
        </w:rPr>
        <w:t xml:space="preserve">, его подпись, в том числе электронная подпись, а также номер служебного телефона </w:t>
      </w:r>
      <w:proofErr w:type="gramStart"/>
      <w:r w:rsidRPr="00064BAB">
        <w:rPr>
          <w:sz w:val="24"/>
          <w:szCs w:val="24"/>
          <w:lang w:eastAsia="en-US"/>
        </w:rPr>
        <w:t>и(</w:t>
      </w:r>
      <w:proofErr w:type="gramEnd"/>
      <w:r w:rsidRPr="00064BAB">
        <w:rPr>
          <w:sz w:val="24"/>
          <w:szCs w:val="24"/>
          <w:lang w:eastAsia="en-US"/>
        </w:rPr>
        <w:t>или) адрес электронной почты для связи</w:t>
      </w:r>
      <w:r w:rsidR="009951B5" w:rsidRPr="00064BAB">
        <w:rPr>
          <w:sz w:val="24"/>
          <w:szCs w:val="24"/>
          <w:lang w:eastAsia="en-US"/>
        </w:rPr>
        <w:t>;</w:t>
      </w:r>
    </w:p>
    <w:p w:rsidR="009951B5" w:rsidRPr="00064BAB" w:rsidRDefault="009951B5"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информация о факте получения согласия, предусмотренного частью 5 статьи 7 Федерального закона N 210-ФЗ.</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После подписания межведомственного запроса и до его направления специалист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обеспечивает регистрацию межведомственного запроса в системе документооборота.</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18" w:history="1">
        <w:r w:rsidRPr="00064BAB">
          <w:rPr>
            <w:sz w:val="24"/>
            <w:szCs w:val="24"/>
            <w:lang w:eastAsia="en-US"/>
          </w:rPr>
          <w:t>пунктом 1 статьи 7.1</w:t>
        </w:r>
      </w:hyperlink>
      <w:r w:rsidRPr="00064BAB">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При получении ответа на межведомственный запрос специалист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xml:space="preserve"> приобщает полученный ответ к делу, открытому в связи с поступлением </w:t>
      </w:r>
      <w:r w:rsidR="00407224" w:rsidRPr="00064BAB">
        <w:rPr>
          <w:sz w:val="24"/>
          <w:szCs w:val="24"/>
          <w:lang w:eastAsia="en-US"/>
        </w:rPr>
        <w:t>З</w:t>
      </w:r>
      <w:r w:rsidRPr="00064BAB">
        <w:rPr>
          <w:sz w:val="24"/>
          <w:szCs w:val="24"/>
          <w:lang w:eastAsia="en-US"/>
        </w:rPr>
        <w:t>аявления</w:t>
      </w:r>
      <w:r w:rsidR="00407224" w:rsidRPr="00064BAB">
        <w:rPr>
          <w:sz w:val="24"/>
          <w:szCs w:val="24"/>
          <w:lang w:eastAsia="en-US"/>
        </w:rPr>
        <w:t>.</w:t>
      </w:r>
      <w:r w:rsidRPr="00064BAB">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064BAB" w:rsidRDefault="004065B8"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.14</w:t>
      </w:r>
      <w:r w:rsidR="008E2477" w:rsidRPr="00064BAB">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w:t>
      </w:r>
      <w:r w:rsidR="004A201E" w:rsidRPr="00064BAB">
        <w:rPr>
          <w:sz w:val="24"/>
          <w:szCs w:val="24"/>
          <w:lang w:eastAsia="en-US"/>
        </w:rPr>
        <w:t>ЕГРЮЛ/ЕГРИП</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4.15</w:t>
      </w:r>
      <w:r w:rsidR="008E2477" w:rsidRPr="00064BAB">
        <w:rPr>
          <w:sz w:val="24"/>
          <w:szCs w:val="24"/>
          <w:lang w:eastAsia="en-US"/>
        </w:rPr>
        <w:t xml:space="preserve">. Результатом административной процедуры является получение выписки из </w:t>
      </w:r>
      <w:r w:rsidR="00AE21BB" w:rsidRPr="00064BAB">
        <w:rPr>
          <w:sz w:val="24"/>
          <w:szCs w:val="24"/>
          <w:lang w:eastAsia="en-US"/>
        </w:rPr>
        <w:t>ЕГРЮЛ/ЕГРИП</w:t>
      </w:r>
      <w:r w:rsidR="008E2477" w:rsidRPr="00064BAB">
        <w:rPr>
          <w:sz w:val="24"/>
          <w:szCs w:val="24"/>
          <w:lang w:eastAsia="en-US"/>
        </w:rPr>
        <w:t>.</w:t>
      </w:r>
    </w:p>
    <w:p w:rsidR="008E2477" w:rsidRPr="00064BAB" w:rsidRDefault="004065B8"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.16</w:t>
      </w:r>
      <w:r w:rsidR="008E2477" w:rsidRPr="00064BAB">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bookmarkStart w:id="11" w:name="Par354"/>
      <w:bookmarkEnd w:id="11"/>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r w:rsidRPr="00064BAB">
        <w:rPr>
          <w:sz w:val="24"/>
          <w:szCs w:val="24"/>
          <w:lang w:eastAsia="en-US"/>
        </w:rPr>
        <w:t xml:space="preserve">Рассмотрение заявления о предоставлении </w:t>
      </w:r>
      <w:r w:rsidR="00D60944" w:rsidRPr="00064BAB">
        <w:rPr>
          <w:sz w:val="24"/>
          <w:szCs w:val="24"/>
          <w:lang w:eastAsia="en-US"/>
        </w:rPr>
        <w:t xml:space="preserve">права на </w:t>
      </w:r>
      <w:r w:rsidRPr="00064BAB">
        <w:rPr>
          <w:sz w:val="24"/>
          <w:szCs w:val="24"/>
          <w:lang w:eastAsia="en-US"/>
        </w:rPr>
        <w:t>разрешени</w:t>
      </w:r>
      <w:r w:rsidR="00D60944" w:rsidRPr="00064BAB">
        <w:rPr>
          <w:sz w:val="24"/>
          <w:szCs w:val="24"/>
          <w:lang w:eastAsia="en-US"/>
        </w:rPr>
        <w:t>е НТО</w:t>
      </w:r>
    </w:p>
    <w:p w:rsidR="008E2477" w:rsidRPr="00064BAB" w:rsidRDefault="008E2477" w:rsidP="008E2477">
      <w:pPr>
        <w:widowControl w:val="0"/>
        <w:suppressAutoHyphens w:val="0"/>
        <w:autoSpaceDE w:val="0"/>
        <w:autoSpaceDN w:val="0"/>
        <w:adjustRightInd w:val="0"/>
        <w:rPr>
          <w:sz w:val="24"/>
          <w:szCs w:val="24"/>
          <w:lang w:eastAsia="en-US"/>
        </w:rPr>
      </w:pP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4.17</w:t>
      </w:r>
      <w:r w:rsidR="004065B8" w:rsidRPr="00064BAB">
        <w:rPr>
          <w:sz w:val="24"/>
          <w:szCs w:val="24"/>
          <w:lang w:eastAsia="en-US"/>
        </w:rPr>
        <w:t xml:space="preserve">. </w:t>
      </w:r>
      <w:r w:rsidR="008E2477" w:rsidRPr="00064BAB">
        <w:rPr>
          <w:sz w:val="24"/>
          <w:szCs w:val="24"/>
          <w:lang w:eastAsia="en-US"/>
        </w:rPr>
        <w:t xml:space="preserve"> Юридическим фактом, являющимся основанием для рассмотрения </w:t>
      </w:r>
      <w:r w:rsidR="00407224" w:rsidRPr="00064BAB">
        <w:rPr>
          <w:sz w:val="24"/>
          <w:szCs w:val="24"/>
          <w:lang w:eastAsia="en-US"/>
        </w:rPr>
        <w:t>з</w:t>
      </w:r>
      <w:r w:rsidR="008E2477" w:rsidRPr="00064BAB">
        <w:rPr>
          <w:sz w:val="24"/>
          <w:szCs w:val="24"/>
          <w:lang w:eastAsia="en-US"/>
        </w:rPr>
        <w:t>аявления, является регистрация заявления и прилагаемых к нему документов.</w:t>
      </w:r>
    </w:p>
    <w:p w:rsidR="00DC2A1C" w:rsidRPr="00064BAB" w:rsidRDefault="008E2477"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 xml:space="preserve"> </w:t>
      </w:r>
      <w:r w:rsidR="006D4420" w:rsidRPr="00064BAB">
        <w:rPr>
          <w:sz w:val="24"/>
          <w:szCs w:val="24"/>
          <w:lang w:eastAsia="en-US"/>
        </w:rPr>
        <w:t>4.18</w:t>
      </w:r>
      <w:r w:rsidRPr="00064BAB">
        <w:rPr>
          <w:sz w:val="24"/>
          <w:szCs w:val="24"/>
          <w:lang w:eastAsia="en-US"/>
        </w:rPr>
        <w:t xml:space="preserve">. </w:t>
      </w:r>
      <w:r w:rsidR="004065B8" w:rsidRPr="00064BAB">
        <w:rPr>
          <w:sz w:val="24"/>
          <w:szCs w:val="24"/>
          <w:lang w:eastAsia="en-US"/>
        </w:rPr>
        <w:t>С</w:t>
      </w:r>
      <w:r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при рассмотрении заявления осуществляет проверку полноты и достоверности прил</w:t>
      </w:r>
      <w:r w:rsidR="00DC2A1C" w:rsidRPr="00064BAB">
        <w:rPr>
          <w:sz w:val="24"/>
          <w:szCs w:val="24"/>
          <w:lang w:eastAsia="en-US"/>
        </w:rPr>
        <w:t>оженных к заявлению документов.</w:t>
      </w:r>
    </w:p>
    <w:p w:rsidR="00DC2A1C" w:rsidRPr="00064BAB" w:rsidRDefault="00AE21BB"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4.19.</w:t>
      </w:r>
      <w:r w:rsidR="00DC2A1C" w:rsidRPr="00064BAB">
        <w:rPr>
          <w:sz w:val="24"/>
          <w:szCs w:val="24"/>
          <w:lang w:eastAsia="en-US"/>
        </w:rPr>
        <w:t xml:space="preserve"> </w:t>
      </w:r>
      <w:r w:rsidR="001B0A9A" w:rsidRPr="00064BAB">
        <w:rPr>
          <w:sz w:val="24"/>
          <w:szCs w:val="24"/>
          <w:lang w:eastAsia="en-US"/>
        </w:rPr>
        <w:t xml:space="preserve">Специалист </w:t>
      </w:r>
      <w:r w:rsidR="00D22512">
        <w:rPr>
          <w:sz w:val="24"/>
          <w:szCs w:val="24"/>
          <w:lang w:eastAsia="en-US"/>
        </w:rPr>
        <w:t>Администрации</w:t>
      </w:r>
      <w:r w:rsidR="001B0A9A" w:rsidRPr="00064BAB">
        <w:rPr>
          <w:sz w:val="24"/>
          <w:szCs w:val="24"/>
          <w:lang w:eastAsia="en-US"/>
        </w:rPr>
        <w:t xml:space="preserve"> </w:t>
      </w:r>
      <w:r w:rsidR="00793449" w:rsidRPr="00064BAB">
        <w:rPr>
          <w:sz w:val="24"/>
          <w:szCs w:val="24"/>
          <w:lang w:eastAsia="en-US"/>
        </w:rPr>
        <w:t>направляет</w:t>
      </w:r>
      <w:r w:rsidR="001B0A9A" w:rsidRPr="00064BAB">
        <w:rPr>
          <w:sz w:val="24"/>
          <w:szCs w:val="24"/>
          <w:lang w:eastAsia="en-US"/>
        </w:rPr>
        <w:t xml:space="preserve"> заявление и прилагаемые к нему документы для рассмотрения на </w:t>
      </w:r>
      <w:r w:rsidR="00DC2A1C" w:rsidRPr="00064BAB">
        <w:rPr>
          <w:sz w:val="24"/>
          <w:szCs w:val="24"/>
          <w:lang w:eastAsia="en-US"/>
        </w:rPr>
        <w:t>К</w:t>
      </w:r>
      <w:r w:rsidR="001B0A9A" w:rsidRPr="00064BAB">
        <w:rPr>
          <w:sz w:val="24"/>
          <w:szCs w:val="24"/>
          <w:lang w:eastAsia="en-US"/>
        </w:rPr>
        <w:t>омиссии</w:t>
      </w:r>
      <w:r w:rsidR="00DC2A1C" w:rsidRPr="00064BAB">
        <w:rPr>
          <w:sz w:val="24"/>
          <w:szCs w:val="24"/>
          <w:lang w:eastAsia="en-US"/>
        </w:rPr>
        <w:t>.</w:t>
      </w:r>
      <w:r w:rsidR="001B0A9A" w:rsidRPr="00064BAB">
        <w:rPr>
          <w:sz w:val="24"/>
          <w:szCs w:val="24"/>
          <w:lang w:eastAsia="en-US"/>
        </w:rPr>
        <w:t xml:space="preserve"> </w:t>
      </w:r>
      <w:r w:rsidR="00793449" w:rsidRPr="00064BAB">
        <w:rPr>
          <w:sz w:val="24"/>
          <w:szCs w:val="24"/>
          <w:lang w:eastAsia="en-US"/>
        </w:rPr>
        <w:t>Решение Комиссии оформляется протоколом.</w:t>
      </w:r>
    </w:p>
    <w:p w:rsidR="008E2477" w:rsidRPr="00064BAB" w:rsidRDefault="003B0E62"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В случае положительного решения Комиссии с</w:t>
      </w:r>
      <w:r w:rsidR="008E2477"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064BAB" w:rsidRDefault="00793449"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4.20</w:t>
      </w:r>
      <w:r w:rsidR="008E2477" w:rsidRPr="00064BAB">
        <w:rPr>
          <w:sz w:val="24"/>
          <w:szCs w:val="24"/>
          <w:lang w:eastAsia="en-US"/>
        </w:rPr>
        <w:t xml:space="preserve">. Должностным лицом, ответственными за рассмотрение заявления, подготовку проекта </w:t>
      </w:r>
      <w:r w:rsidR="008E2477" w:rsidRPr="00064BAB">
        <w:rPr>
          <w:sz w:val="24"/>
          <w:szCs w:val="24"/>
          <w:lang w:eastAsia="en-US"/>
        </w:rPr>
        <w:lastRenderedPageBreak/>
        <w:t>НПА ОМСУ, является специалист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21</w:t>
      </w:r>
      <w:r w:rsidR="008E2477" w:rsidRPr="00064BAB">
        <w:rPr>
          <w:sz w:val="24"/>
          <w:szCs w:val="24"/>
          <w:lang w:eastAsia="en-US"/>
        </w:rPr>
        <w:t xml:space="preserve">. Критериями принятия решения при выполнении административного действия являются </w:t>
      </w:r>
      <w:r w:rsidR="00793449" w:rsidRPr="00064BAB">
        <w:rPr>
          <w:sz w:val="24"/>
          <w:szCs w:val="24"/>
          <w:lang w:eastAsia="en-US"/>
        </w:rPr>
        <w:t xml:space="preserve">положительное </w:t>
      </w:r>
      <w:r w:rsidR="001B0A9A" w:rsidRPr="00064BAB">
        <w:rPr>
          <w:sz w:val="24"/>
          <w:szCs w:val="24"/>
          <w:lang w:eastAsia="en-US"/>
        </w:rPr>
        <w:t xml:space="preserve">решение </w:t>
      </w:r>
      <w:r w:rsidR="00DC2A1C" w:rsidRPr="00064BAB">
        <w:rPr>
          <w:sz w:val="24"/>
          <w:szCs w:val="24"/>
          <w:lang w:eastAsia="en-US"/>
        </w:rPr>
        <w:t>К</w:t>
      </w:r>
      <w:r w:rsidR="001B0A9A" w:rsidRPr="00064BAB">
        <w:rPr>
          <w:sz w:val="24"/>
          <w:szCs w:val="24"/>
          <w:lang w:eastAsia="en-US"/>
        </w:rPr>
        <w:t>омиссии</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22</w:t>
      </w:r>
      <w:r w:rsidR="00AE21BB" w:rsidRPr="00064BAB">
        <w:rPr>
          <w:sz w:val="24"/>
          <w:szCs w:val="24"/>
          <w:lang w:eastAsia="en-US"/>
        </w:rPr>
        <w:t>.</w:t>
      </w:r>
      <w:r w:rsidR="008E2477" w:rsidRPr="00064BAB">
        <w:rPr>
          <w:sz w:val="24"/>
          <w:szCs w:val="24"/>
          <w:lang w:eastAsia="en-US"/>
        </w:rPr>
        <w:t xml:space="preserve"> Результатом административного действия является проект </w:t>
      </w:r>
      <w:r w:rsidR="00407224" w:rsidRPr="00064BAB">
        <w:rPr>
          <w:sz w:val="24"/>
          <w:szCs w:val="24"/>
          <w:lang w:eastAsia="en-US"/>
        </w:rPr>
        <w:t>НПА</w:t>
      </w:r>
      <w:r w:rsidR="008E2477" w:rsidRPr="00064BAB">
        <w:rPr>
          <w:sz w:val="24"/>
          <w:szCs w:val="24"/>
          <w:lang w:eastAsia="en-US"/>
        </w:rPr>
        <w:t xml:space="preserve"> ОМСУ.</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23</w:t>
      </w:r>
      <w:r w:rsidR="00AE21BB" w:rsidRPr="00064BAB">
        <w:rPr>
          <w:sz w:val="24"/>
          <w:szCs w:val="24"/>
          <w:lang w:eastAsia="en-US"/>
        </w:rPr>
        <w:t>.</w:t>
      </w:r>
      <w:r w:rsidR="008E2477" w:rsidRPr="00064BAB">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064BAB">
        <w:rPr>
          <w:sz w:val="24"/>
          <w:szCs w:val="24"/>
          <w:lang w:eastAsia="en-US"/>
        </w:rPr>
        <w:t>НПА</w:t>
      </w:r>
      <w:r w:rsidR="008E2477" w:rsidRPr="00064BAB">
        <w:rPr>
          <w:sz w:val="24"/>
          <w:szCs w:val="24"/>
          <w:lang w:eastAsia="en-US"/>
        </w:rPr>
        <w:t xml:space="preserve"> ОМСУ.</w:t>
      </w:r>
    </w:p>
    <w:p w:rsidR="008E2477" w:rsidRPr="00064BAB" w:rsidRDefault="008E2477" w:rsidP="008E2477">
      <w:pPr>
        <w:widowControl w:val="0"/>
        <w:suppressAutoHyphens w:val="0"/>
        <w:autoSpaceDE w:val="0"/>
        <w:autoSpaceDN w:val="0"/>
        <w:adjustRightInd w:val="0"/>
        <w:ind w:firstLine="540"/>
        <w:jc w:val="both"/>
        <w:rPr>
          <w:sz w:val="24"/>
          <w:szCs w:val="24"/>
          <w:lang w:eastAsia="en-US"/>
        </w:rPr>
      </w:pPr>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bookmarkStart w:id="12" w:name="Par374"/>
      <w:bookmarkEnd w:id="12"/>
      <w:r w:rsidRPr="00064BAB">
        <w:rPr>
          <w:sz w:val="24"/>
          <w:szCs w:val="24"/>
          <w:lang w:eastAsia="en-US"/>
        </w:rPr>
        <w:t>Оформление и вручение (направление) заявителю</w:t>
      </w:r>
    </w:p>
    <w:p w:rsidR="008E2477" w:rsidRPr="00064BAB" w:rsidRDefault="008E2477" w:rsidP="008E2477">
      <w:pPr>
        <w:widowControl w:val="0"/>
        <w:suppressAutoHyphens w:val="0"/>
        <w:autoSpaceDE w:val="0"/>
        <w:autoSpaceDN w:val="0"/>
        <w:adjustRightInd w:val="0"/>
        <w:jc w:val="center"/>
        <w:rPr>
          <w:sz w:val="24"/>
          <w:szCs w:val="24"/>
          <w:lang w:eastAsia="en-US"/>
        </w:rPr>
      </w:pPr>
      <w:r w:rsidRPr="00064BAB">
        <w:rPr>
          <w:sz w:val="24"/>
          <w:szCs w:val="24"/>
          <w:lang w:eastAsia="en-US"/>
        </w:rPr>
        <w:t xml:space="preserve">уведомления о </w:t>
      </w:r>
      <w:r w:rsidR="00DF29C1" w:rsidRPr="00064BAB">
        <w:rPr>
          <w:sz w:val="24"/>
          <w:szCs w:val="24"/>
          <w:lang w:eastAsia="en-US"/>
        </w:rPr>
        <w:t xml:space="preserve">предоставлении права на размещение НТО </w:t>
      </w:r>
      <w:r w:rsidRPr="00064BAB">
        <w:rPr>
          <w:sz w:val="24"/>
          <w:szCs w:val="24"/>
          <w:lang w:eastAsia="en-US"/>
        </w:rPr>
        <w:t xml:space="preserve"> либо</w:t>
      </w:r>
    </w:p>
    <w:p w:rsidR="008E2477" w:rsidRPr="00064BAB" w:rsidRDefault="008E2477" w:rsidP="008E2477">
      <w:pPr>
        <w:widowControl w:val="0"/>
        <w:suppressAutoHyphens w:val="0"/>
        <w:autoSpaceDE w:val="0"/>
        <w:autoSpaceDN w:val="0"/>
        <w:adjustRightInd w:val="0"/>
        <w:jc w:val="center"/>
        <w:rPr>
          <w:sz w:val="24"/>
          <w:szCs w:val="24"/>
          <w:lang w:eastAsia="en-US"/>
        </w:rPr>
      </w:pPr>
      <w:r w:rsidRPr="00064BAB">
        <w:rPr>
          <w:sz w:val="24"/>
          <w:szCs w:val="24"/>
          <w:lang w:eastAsia="en-US"/>
        </w:rPr>
        <w:t>вручение (направление) заявителю уведомления об отказе</w:t>
      </w:r>
    </w:p>
    <w:p w:rsidR="008E2477" w:rsidRPr="00064BAB" w:rsidRDefault="008E2477" w:rsidP="00DF29C1">
      <w:pPr>
        <w:widowControl w:val="0"/>
        <w:suppressAutoHyphens w:val="0"/>
        <w:autoSpaceDE w:val="0"/>
        <w:autoSpaceDN w:val="0"/>
        <w:adjustRightInd w:val="0"/>
        <w:jc w:val="center"/>
        <w:rPr>
          <w:sz w:val="24"/>
          <w:szCs w:val="24"/>
          <w:lang w:eastAsia="en-US"/>
        </w:rPr>
      </w:pPr>
      <w:r w:rsidRPr="00064BAB">
        <w:rPr>
          <w:sz w:val="24"/>
          <w:szCs w:val="24"/>
          <w:lang w:eastAsia="en-US"/>
        </w:rPr>
        <w:t xml:space="preserve">в </w:t>
      </w:r>
      <w:r w:rsidR="00DF29C1" w:rsidRPr="00064BAB">
        <w:rPr>
          <w:sz w:val="24"/>
          <w:szCs w:val="24"/>
          <w:lang w:eastAsia="en-US"/>
        </w:rPr>
        <w:t xml:space="preserve">предоставлении права на размещение НТО  </w:t>
      </w:r>
    </w:p>
    <w:p w:rsidR="008E2477" w:rsidRPr="00064BAB" w:rsidRDefault="006D4420" w:rsidP="00DF29C1">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4.23</w:t>
      </w:r>
      <w:r w:rsidR="008E2477" w:rsidRPr="00064BAB">
        <w:rPr>
          <w:sz w:val="24"/>
          <w:szCs w:val="24"/>
          <w:lang w:eastAsia="en-US"/>
        </w:rPr>
        <w:t xml:space="preserve">. Юридическим фактом, являющимся основанием для оформления уведомления </w:t>
      </w:r>
      <w:r w:rsidR="00DF29C1" w:rsidRPr="00064BAB">
        <w:rPr>
          <w:sz w:val="24"/>
          <w:szCs w:val="24"/>
          <w:lang w:eastAsia="en-US"/>
        </w:rPr>
        <w:t xml:space="preserve">о предоставлении права на размещение НТО,  уведомления об отказе    в предоставлении права на размещение НТО  </w:t>
      </w:r>
      <w:r w:rsidR="008E2477" w:rsidRPr="00064BAB">
        <w:rPr>
          <w:sz w:val="24"/>
          <w:szCs w:val="24"/>
          <w:lang w:eastAsia="en-US"/>
        </w:rPr>
        <w:t xml:space="preserve"> (далее </w:t>
      </w:r>
      <w:r w:rsidR="00750288" w:rsidRPr="00064BAB">
        <w:rPr>
          <w:sz w:val="24"/>
          <w:szCs w:val="24"/>
          <w:lang w:eastAsia="en-US"/>
        </w:rPr>
        <w:t>–</w:t>
      </w:r>
      <w:r w:rsidR="008E2477" w:rsidRPr="00064BAB">
        <w:rPr>
          <w:sz w:val="24"/>
          <w:szCs w:val="24"/>
          <w:lang w:eastAsia="en-US"/>
        </w:rPr>
        <w:t xml:space="preserve"> уведомления</w:t>
      </w:r>
      <w:r w:rsidR="00750288" w:rsidRPr="00064BAB">
        <w:rPr>
          <w:sz w:val="24"/>
          <w:szCs w:val="24"/>
          <w:lang w:eastAsia="en-US"/>
        </w:rPr>
        <w:t>)</w:t>
      </w:r>
      <w:r w:rsidR="008E2477" w:rsidRPr="00064BAB">
        <w:rPr>
          <w:sz w:val="24"/>
          <w:szCs w:val="24"/>
          <w:lang w:eastAsia="en-US"/>
        </w:rPr>
        <w:t xml:space="preserve"> является </w:t>
      </w:r>
      <w:r w:rsidR="00C332D4" w:rsidRPr="00064BAB">
        <w:rPr>
          <w:sz w:val="24"/>
          <w:szCs w:val="24"/>
          <w:lang w:eastAsia="en-US"/>
        </w:rPr>
        <w:t>решение Комиссии, оформленное протоколом</w:t>
      </w:r>
      <w:r w:rsidR="00954FB6" w:rsidRPr="00064BAB">
        <w:rPr>
          <w:sz w:val="24"/>
          <w:szCs w:val="24"/>
          <w:lang w:eastAsia="en-US"/>
        </w:rPr>
        <w:t>.</w:t>
      </w:r>
      <w:r w:rsidR="008E2477" w:rsidRPr="00064BAB">
        <w:rPr>
          <w:sz w:val="24"/>
          <w:szCs w:val="24"/>
          <w:lang w:eastAsia="en-US"/>
        </w:rPr>
        <w:t xml:space="preserve"> </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4.24</w:t>
      </w:r>
      <w:r w:rsidR="008E2477" w:rsidRPr="00064BAB">
        <w:rPr>
          <w:sz w:val="24"/>
          <w:szCs w:val="24"/>
          <w:lang w:eastAsia="en-US"/>
        </w:rPr>
        <w:t xml:space="preserve">. </w:t>
      </w:r>
      <w:r w:rsidR="004065B8" w:rsidRPr="00064BAB">
        <w:rPr>
          <w:sz w:val="24"/>
          <w:szCs w:val="24"/>
          <w:lang w:eastAsia="en-US"/>
        </w:rPr>
        <w:t>С</w:t>
      </w:r>
      <w:r w:rsidR="008E2477"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направляет подготовленное уведомление, главе администрации ОМСУ для согласования. </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подготовки уведомлений составляет один рабочий день, следующий за днем издания НПА ОМСУ.</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После подписания уведомления главой администрации ОМСУ </w:t>
      </w:r>
      <w:r w:rsidR="004065B8" w:rsidRPr="00064BAB">
        <w:rPr>
          <w:sz w:val="24"/>
          <w:szCs w:val="24"/>
          <w:lang w:eastAsia="en-US"/>
        </w:rPr>
        <w:t>с</w:t>
      </w:r>
      <w:r w:rsidRPr="00064BAB">
        <w:rPr>
          <w:sz w:val="24"/>
          <w:szCs w:val="24"/>
          <w:lang w:eastAsia="en-US"/>
        </w:rPr>
        <w:t xml:space="preserve">пециалист </w:t>
      </w:r>
      <w:r w:rsidR="00D22512">
        <w:rPr>
          <w:sz w:val="24"/>
          <w:szCs w:val="24"/>
          <w:lang w:eastAsia="en-US"/>
        </w:rPr>
        <w:t>Администрации</w:t>
      </w:r>
      <w:r w:rsidR="004065B8" w:rsidRPr="00064BAB">
        <w:rPr>
          <w:sz w:val="24"/>
          <w:szCs w:val="24"/>
          <w:lang w:eastAsia="en-US"/>
        </w:rPr>
        <w:t xml:space="preserve"> </w:t>
      </w:r>
      <w:r w:rsidRPr="00064BAB">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064BAB">
        <w:rPr>
          <w:sz w:val="24"/>
          <w:szCs w:val="24"/>
          <w:lang w:eastAsia="en-US"/>
        </w:rPr>
        <w:t>ю</w:t>
      </w:r>
      <w:r w:rsidRPr="00064BAB">
        <w:rPr>
          <w:sz w:val="24"/>
          <w:szCs w:val="24"/>
          <w:lang w:eastAsia="en-US"/>
        </w:rPr>
        <w:t xml:space="preserve"> уполномоченного представителя заявителя в согласованное с ним время.</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4.25</w:t>
      </w:r>
      <w:r w:rsidR="008E2477" w:rsidRPr="00064BAB">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064BAB">
        <w:rPr>
          <w:sz w:val="24"/>
          <w:szCs w:val="24"/>
          <w:lang w:eastAsia="en-US"/>
        </w:rPr>
        <w:t>е</w:t>
      </w:r>
      <w:r w:rsidR="008E2477" w:rsidRPr="00064BAB">
        <w:rPr>
          <w:sz w:val="24"/>
          <w:szCs w:val="24"/>
          <w:lang w:eastAsia="en-US"/>
        </w:rPr>
        <w:t>тся  специалист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4.26</w:t>
      </w:r>
      <w:r w:rsidR="008E2477" w:rsidRPr="00064BAB">
        <w:rPr>
          <w:sz w:val="24"/>
          <w:szCs w:val="24"/>
          <w:lang w:eastAsia="en-US"/>
        </w:rPr>
        <w:t xml:space="preserve">. Критерием принятия решения при выполнении административного действия является </w:t>
      </w:r>
      <w:r w:rsidR="00C332D4" w:rsidRPr="00064BAB">
        <w:rPr>
          <w:sz w:val="24"/>
          <w:szCs w:val="24"/>
          <w:lang w:eastAsia="en-US"/>
        </w:rPr>
        <w:t>положительное или отрицательное решение Комиссии</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4.27</w:t>
      </w:r>
      <w:r w:rsidR="008E2477" w:rsidRPr="00064BAB">
        <w:rPr>
          <w:sz w:val="24"/>
          <w:szCs w:val="24"/>
          <w:lang w:eastAsia="en-US"/>
        </w:rPr>
        <w:t xml:space="preserve">. Результатом административного действия является вручение (направление) заявителю </w:t>
      </w:r>
      <w:r w:rsidR="00C332D4" w:rsidRPr="00064BAB">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4.28</w:t>
      </w:r>
      <w:r w:rsidR="008E2477" w:rsidRPr="00064BAB">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064BAB" w:rsidRDefault="008E2477" w:rsidP="008E2477">
      <w:pPr>
        <w:widowControl w:val="0"/>
        <w:suppressAutoHyphens w:val="0"/>
        <w:autoSpaceDE w:val="0"/>
        <w:autoSpaceDN w:val="0"/>
        <w:adjustRightInd w:val="0"/>
        <w:ind w:firstLine="540"/>
        <w:jc w:val="both"/>
        <w:rPr>
          <w:sz w:val="24"/>
          <w:szCs w:val="24"/>
          <w:lang w:eastAsia="en-US"/>
        </w:rPr>
      </w:pPr>
    </w:p>
    <w:p w:rsidR="008E2477" w:rsidRPr="00064BAB" w:rsidRDefault="008E2477" w:rsidP="00C332D4">
      <w:pPr>
        <w:widowControl w:val="0"/>
        <w:suppressAutoHyphens w:val="0"/>
        <w:autoSpaceDE w:val="0"/>
        <w:autoSpaceDN w:val="0"/>
        <w:adjustRightInd w:val="0"/>
        <w:jc w:val="center"/>
        <w:outlineLvl w:val="2"/>
        <w:rPr>
          <w:sz w:val="24"/>
          <w:szCs w:val="24"/>
          <w:lang w:eastAsia="en-US"/>
        </w:rPr>
      </w:pPr>
      <w:bookmarkStart w:id="13" w:name="Par395"/>
      <w:bookmarkEnd w:id="13"/>
      <w:r w:rsidRPr="00064BAB">
        <w:rPr>
          <w:sz w:val="24"/>
          <w:szCs w:val="24"/>
          <w:lang w:eastAsia="en-US"/>
        </w:rPr>
        <w:t>Формирование дела о предоставлении заявителю права</w:t>
      </w:r>
    </w:p>
    <w:p w:rsidR="008E2477" w:rsidRPr="00064BAB" w:rsidRDefault="00C332D4" w:rsidP="00C332D4">
      <w:pPr>
        <w:widowControl w:val="0"/>
        <w:suppressAutoHyphens w:val="0"/>
        <w:autoSpaceDE w:val="0"/>
        <w:autoSpaceDN w:val="0"/>
        <w:adjustRightInd w:val="0"/>
        <w:ind w:firstLine="540"/>
        <w:jc w:val="center"/>
        <w:rPr>
          <w:sz w:val="24"/>
          <w:szCs w:val="24"/>
          <w:lang w:eastAsia="en-US"/>
        </w:rPr>
      </w:pPr>
      <w:r w:rsidRPr="00064BAB">
        <w:rPr>
          <w:sz w:val="24"/>
          <w:szCs w:val="24"/>
          <w:lang w:eastAsia="en-US"/>
        </w:rPr>
        <w:t>на размещение НТО</w:t>
      </w:r>
    </w:p>
    <w:p w:rsidR="00C332D4" w:rsidRPr="00064BAB" w:rsidRDefault="00C332D4" w:rsidP="00C332D4">
      <w:pPr>
        <w:widowControl w:val="0"/>
        <w:suppressAutoHyphens w:val="0"/>
        <w:autoSpaceDE w:val="0"/>
        <w:autoSpaceDN w:val="0"/>
        <w:adjustRightInd w:val="0"/>
        <w:ind w:firstLine="540"/>
        <w:jc w:val="center"/>
        <w:rPr>
          <w:sz w:val="24"/>
          <w:szCs w:val="24"/>
          <w:lang w:eastAsia="en-US"/>
        </w:rPr>
      </w:pP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bookmarkStart w:id="14" w:name="Par399"/>
      <w:bookmarkEnd w:id="14"/>
      <w:r w:rsidRPr="00064BAB">
        <w:rPr>
          <w:sz w:val="24"/>
          <w:szCs w:val="24"/>
          <w:lang w:eastAsia="en-US"/>
        </w:rPr>
        <w:t>4.29</w:t>
      </w:r>
      <w:r w:rsidR="008E2477" w:rsidRPr="00064BAB">
        <w:rPr>
          <w:sz w:val="24"/>
          <w:szCs w:val="24"/>
          <w:lang w:eastAsia="en-US"/>
        </w:rPr>
        <w:t xml:space="preserve">. Юридическим фактом, являющимся основанием для формирования дела о предоставлении заявителю </w:t>
      </w:r>
      <w:r w:rsidR="00C332D4" w:rsidRPr="00064BAB">
        <w:rPr>
          <w:sz w:val="24"/>
          <w:szCs w:val="24"/>
          <w:lang w:eastAsia="en-US"/>
        </w:rPr>
        <w:t xml:space="preserve">права на размещение НТО </w:t>
      </w:r>
      <w:r w:rsidR="008E2477" w:rsidRPr="00064BAB">
        <w:rPr>
          <w:sz w:val="24"/>
          <w:szCs w:val="24"/>
          <w:lang w:eastAsia="en-US"/>
        </w:rPr>
        <w:t>(далее - дело), является наличие:</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заявления и прилагаемых к нему документов, указанных в  </w:t>
      </w:r>
      <w:hyperlink w:anchor="Par134" w:history="1">
        <w:r w:rsidRPr="00064BAB">
          <w:rPr>
            <w:sz w:val="24"/>
            <w:szCs w:val="24"/>
            <w:lang w:eastAsia="en-US"/>
          </w:rPr>
          <w:t xml:space="preserve">пункте </w:t>
        </w:r>
      </w:hyperlink>
      <w:r w:rsidR="00A4593D" w:rsidRPr="00064BAB">
        <w:rPr>
          <w:sz w:val="24"/>
          <w:szCs w:val="24"/>
          <w:lang w:eastAsia="en-US"/>
        </w:rPr>
        <w:t>2.10.</w:t>
      </w:r>
      <w:r w:rsidRPr="00064BAB">
        <w:rPr>
          <w:sz w:val="24"/>
          <w:szCs w:val="24"/>
          <w:lang w:eastAsia="en-US"/>
        </w:rPr>
        <w:t xml:space="preserve"> настоящего Административного регламента;</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издание нормативного акта ОМСУ о </w:t>
      </w:r>
      <w:r w:rsidR="00C332D4" w:rsidRPr="00064BAB">
        <w:rPr>
          <w:sz w:val="24"/>
          <w:szCs w:val="24"/>
          <w:lang w:eastAsia="en-US"/>
        </w:rPr>
        <w:t>внесении изменений в Схему</w:t>
      </w:r>
      <w:r w:rsidRPr="00064BAB">
        <w:rPr>
          <w:sz w:val="24"/>
          <w:szCs w:val="24"/>
          <w:lang w:eastAsia="en-US"/>
        </w:rPr>
        <w:t>;</w:t>
      </w:r>
    </w:p>
    <w:p w:rsidR="008E2477" w:rsidRPr="00064BAB" w:rsidRDefault="00C332D4"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протокол Комиссии</w:t>
      </w:r>
      <w:r w:rsidR="008E2477" w:rsidRPr="00064BAB">
        <w:rPr>
          <w:sz w:val="24"/>
          <w:szCs w:val="24"/>
          <w:lang w:eastAsia="en-US"/>
        </w:rPr>
        <w:t>.</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bookmarkStart w:id="15" w:name="Par404"/>
      <w:bookmarkEnd w:id="15"/>
      <w:r w:rsidRPr="00064BAB">
        <w:rPr>
          <w:sz w:val="24"/>
          <w:szCs w:val="24"/>
          <w:lang w:eastAsia="en-US"/>
        </w:rPr>
        <w:t>4.30</w:t>
      </w:r>
      <w:r w:rsidR="008E2477" w:rsidRPr="00064BAB">
        <w:rPr>
          <w:sz w:val="24"/>
          <w:szCs w:val="24"/>
          <w:lang w:eastAsia="en-US"/>
        </w:rPr>
        <w:t xml:space="preserve">. </w:t>
      </w:r>
      <w:r w:rsidR="00C15543" w:rsidRPr="00064BAB">
        <w:rPr>
          <w:sz w:val="24"/>
          <w:szCs w:val="24"/>
          <w:lang w:eastAsia="en-US"/>
        </w:rPr>
        <w:t>С</w:t>
      </w:r>
      <w:r w:rsidR="008E2477" w:rsidRPr="00064BAB">
        <w:rPr>
          <w:sz w:val="24"/>
          <w:szCs w:val="24"/>
          <w:lang w:eastAsia="en-US"/>
        </w:rPr>
        <w:t>пециалист</w:t>
      </w:r>
      <w:r w:rsidR="00C15543"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064BAB">
          <w:rPr>
            <w:sz w:val="24"/>
            <w:szCs w:val="24"/>
            <w:lang w:eastAsia="en-US"/>
          </w:rPr>
          <w:t xml:space="preserve">пункте </w:t>
        </w:r>
        <w:r w:rsidR="00A4593D" w:rsidRPr="00064BAB">
          <w:rPr>
            <w:sz w:val="24"/>
            <w:szCs w:val="24"/>
            <w:lang w:eastAsia="en-US"/>
          </w:rPr>
          <w:t>4.29</w:t>
        </w:r>
      </w:hyperlink>
      <w:r w:rsidR="00A4593D" w:rsidRPr="00064BAB">
        <w:rPr>
          <w:sz w:val="24"/>
          <w:szCs w:val="24"/>
          <w:lang w:eastAsia="en-US"/>
        </w:rPr>
        <w:t>.</w:t>
      </w:r>
      <w:r w:rsidR="008E2477" w:rsidRPr="00064BAB">
        <w:rPr>
          <w:sz w:val="24"/>
          <w:szCs w:val="24"/>
          <w:lang w:eastAsia="en-US"/>
        </w:rPr>
        <w:t xml:space="preserve"> настоящего Административного регламента.</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При подаче заявления </w:t>
      </w:r>
      <w:r w:rsidR="00C332D4" w:rsidRPr="00064BAB">
        <w:rPr>
          <w:sz w:val="24"/>
          <w:szCs w:val="24"/>
          <w:lang w:eastAsia="en-US"/>
        </w:rPr>
        <w:t>права на размещение НТО</w:t>
      </w:r>
      <w:r w:rsidRPr="00064BAB">
        <w:rPr>
          <w:sz w:val="24"/>
          <w:szCs w:val="24"/>
          <w:lang w:eastAsia="en-US"/>
        </w:rPr>
        <w:t xml:space="preserve"> в дело также подшиваются следующие документы:</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8E2477" w:rsidRPr="00064BAB">
        <w:rPr>
          <w:sz w:val="24"/>
          <w:szCs w:val="24"/>
          <w:lang w:eastAsia="en-US"/>
        </w:rPr>
        <w:t>заявление с  оттиском штампа ОМСУ с указанием даты и входящего номера;</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E2477" w:rsidRPr="00064BAB">
        <w:rPr>
          <w:sz w:val="24"/>
          <w:szCs w:val="24"/>
          <w:lang w:eastAsia="en-US"/>
        </w:rPr>
        <w:t xml:space="preserve"> нормативный акт ОМСУ </w:t>
      </w:r>
      <w:r w:rsidR="00C332D4" w:rsidRPr="00064BAB">
        <w:rPr>
          <w:sz w:val="24"/>
          <w:szCs w:val="24"/>
          <w:lang w:eastAsia="en-US"/>
        </w:rPr>
        <w:t>о внесении изменений в Схему</w:t>
      </w:r>
      <w:r w:rsidR="008E2477" w:rsidRPr="00064BAB">
        <w:rPr>
          <w:sz w:val="24"/>
          <w:szCs w:val="24"/>
          <w:lang w:eastAsia="en-US"/>
        </w:rPr>
        <w:t>;</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 </w:t>
      </w:r>
      <w:r w:rsidR="00C332D4" w:rsidRPr="00064BAB">
        <w:rPr>
          <w:sz w:val="24"/>
          <w:szCs w:val="24"/>
          <w:lang w:eastAsia="en-US"/>
        </w:rPr>
        <w:t>протокол Комиссии</w:t>
      </w:r>
      <w:r w:rsidR="008E2477" w:rsidRPr="00064BAB">
        <w:rPr>
          <w:sz w:val="24"/>
          <w:szCs w:val="24"/>
          <w:lang w:eastAsia="en-US"/>
        </w:rPr>
        <w:t>;</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8E2477" w:rsidRPr="00064BAB">
        <w:rPr>
          <w:sz w:val="24"/>
          <w:szCs w:val="24"/>
          <w:lang w:eastAsia="en-US"/>
        </w:rPr>
        <w:t xml:space="preserve">уведомление об отказе в </w:t>
      </w:r>
      <w:r w:rsidR="00C332D4" w:rsidRPr="00064BAB">
        <w:rPr>
          <w:sz w:val="24"/>
          <w:szCs w:val="24"/>
          <w:lang w:eastAsia="en-US"/>
        </w:rPr>
        <w:t>предоставлении права на размещение НТО.</w:t>
      </w:r>
    </w:p>
    <w:p w:rsidR="008E2477" w:rsidRPr="00064BAB" w:rsidRDefault="008E2477" w:rsidP="00D512EE">
      <w:pPr>
        <w:ind w:right="142" w:firstLine="567"/>
        <w:jc w:val="both"/>
        <w:rPr>
          <w:sz w:val="24"/>
          <w:szCs w:val="24"/>
          <w:lang w:eastAsia="en-US"/>
        </w:rPr>
      </w:pPr>
      <w:r w:rsidRPr="00064BAB">
        <w:rPr>
          <w:sz w:val="24"/>
          <w:szCs w:val="24"/>
          <w:lang w:eastAsia="en-US"/>
        </w:rPr>
        <w:t xml:space="preserve">Максимальный срок выполнения действия - один рабочий </w:t>
      </w:r>
      <w:r w:rsidR="005842A2" w:rsidRPr="00064BAB">
        <w:rPr>
          <w:sz w:val="24"/>
          <w:szCs w:val="24"/>
          <w:lang w:eastAsia="en-US"/>
        </w:rPr>
        <w:t>день.</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4.31</w:t>
      </w:r>
      <w:r w:rsidR="008E2477" w:rsidRPr="00064BAB">
        <w:rPr>
          <w:sz w:val="24"/>
          <w:szCs w:val="24"/>
          <w:lang w:eastAsia="en-US"/>
        </w:rPr>
        <w:t>. Лицом, ответственным за формирование дела, является  специалист</w:t>
      </w:r>
      <w:r w:rsidR="00C15543"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4.32</w:t>
      </w:r>
      <w:r w:rsidR="008E2477" w:rsidRPr="00064BAB">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064BAB">
          <w:rPr>
            <w:sz w:val="24"/>
            <w:szCs w:val="24"/>
            <w:lang w:eastAsia="en-US"/>
          </w:rPr>
          <w:t xml:space="preserve">пунктах </w:t>
        </w:r>
        <w:r w:rsidR="00A4593D" w:rsidRPr="00064BAB">
          <w:rPr>
            <w:sz w:val="24"/>
            <w:szCs w:val="24"/>
            <w:lang w:eastAsia="en-US"/>
          </w:rPr>
          <w:t>4.28.</w:t>
        </w:r>
      </w:hyperlink>
      <w:r w:rsidR="008E2477" w:rsidRPr="00064BAB">
        <w:rPr>
          <w:sz w:val="24"/>
          <w:szCs w:val="24"/>
          <w:lang w:eastAsia="en-US"/>
        </w:rPr>
        <w:t xml:space="preserve"> и </w:t>
      </w:r>
      <w:r w:rsidR="00A4593D" w:rsidRPr="00064BAB">
        <w:rPr>
          <w:sz w:val="24"/>
          <w:szCs w:val="24"/>
          <w:lang w:eastAsia="en-US"/>
        </w:rPr>
        <w:t>4.29.</w:t>
      </w:r>
      <w:r w:rsidR="008E2477" w:rsidRPr="00064BAB">
        <w:rPr>
          <w:sz w:val="24"/>
          <w:szCs w:val="24"/>
          <w:lang w:eastAsia="en-US"/>
        </w:rPr>
        <w:t xml:space="preserve"> настоящего Административного регламента.</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4.33</w:t>
      </w:r>
      <w:r w:rsidR="008E2477" w:rsidRPr="00064BAB">
        <w:rPr>
          <w:sz w:val="24"/>
          <w:szCs w:val="24"/>
          <w:lang w:eastAsia="en-US"/>
        </w:rPr>
        <w:t>. Результатом выполнения административного действия является сформированное дело.</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4.34</w:t>
      </w:r>
      <w:r w:rsidR="008E2477" w:rsidRPr="00064BAB">
        <w:rPr>
          <w:sz w:val="24"/>
          <w:szCs w:val="24"/>
          <w:lang w:eastAsia="en-US"/>
        </w:rPr>
        <w:t>. Способом фиксации выполнения административного действия является составление описи дела.</w:t>
      </w:r>
    </w:p>
    <w:p w:rsidR="00200A67" w:rsidRPr="00064BAB" w:rsidRDefault="00200A67" w:rsidP="00C15543">
      <w:pPr>
        <w:widowControl w:val="0"/>
        <w:autoSpaceDE w:val="0"/>
        <w:autoSpaceDN w:val="0"/>
        <w:adjustRightInd w:val="0"/>
        <w:jc w:val="both"/>
        <w:rPr>
          <w:color w:val="FF0000"/>
          <w:sz w:val="24"/>
          <w:szCs w:val="24"/>
        </w:rPr>
      </w:pPr>
      <w:bookmarkStart w:id="16" w:name="Par297"/>
      <w:bookmarkEnd w:id="16"/>
    </w:p>
    <w:p w:rsidR="007702BB" w:rsidRPr="00064BAB" w:rsidRDefault="00200A67" w:rsidP="006D4420">
      <w:pPr>
        <w:widowControl w:val="0"/>
        <w:autoSpaceDE w:val="0"/>
        <w:autoSpaceDN w:val="0"/>
        <w:adjustRightInd w:val="0"/>
        <w:jc w:val="center"/>
        <w:outlineLvl w:val="1"/>
        <w:rPr>
          <w:sz w:val="24"/>
          <w:szCs w:val="24"/>
        </w:rPr>
      </w:pPr>
      <w:bookmarkStart w:id="17" w:name="Par310"/>
      <w:bookmarkEnd w:id="17"/>
      <w:r w:rsidRPr="00064BAB">
        <w:rPr>
          <w:sz w:val="24"/>
          <w:szCs w:val="24"/>
        </w:rPr>
        <w:t xml:space="preserve">V. Формы </w:t>
      </w:r>
      <w:proofErr w:type="gramStart"/>
      <w:r w:rsidRPr="00064BAB">
        <w:rPr>
          <w:sz w:val="24"/>
          <w:szCs w:val="24"/>
        </w:rPr>
        <w:t>контроля за</w:t>
      </w:r>
      <w:proofErr w:type="gramEnd"/>
      <w:r w:rsidRPr="00064BAB">
        <w:rPr>
          <w:sz w:val="24"/>
          <w:szCs w:val="24"/>
        </w:rPr>
        <w:t xml:space="preserve"> исполнением</w:t>
      </w:r>
      <w:r w:rsidR="006D4420" w:rsidRPr="00064BAB">
        <w:rPr>
          <w:sz w:val="24"/>
          <w:szCs w:val="24"/>
        </w:rPr>
        <w:t xml:space="preserve"> </w:t>
      </w:r>
      <w:r w:rsidRPr="00064BAB">
        <w:rPr>
          <w:sz w:val="24"/>
          <w:szCs w:val="24"/>
        </w:rPr>
        <w:t>Административного регламента</w:t>
      </w:r>
      <w:r w:rsidR="007702BB" w:rsidRPr="00064BAB">
        <w:rPr>
          <w:sz w:val="24"/>
          <w:szCs w:val="24"/>
        </w:rPr>
        <w:t xml:space="preserve"> </w:t>
      </w:r>
    </w:p>
    <w:p w:rsidR="000B2652" w:rsidRPr="00064BAB" w:rsidRDefault="000B2652" w:rsidP="00614427">
      <w:pPr>
        <w:widowControl w:val="0"/>
        <w:autoSpaceDE w:val="0"/>
        <w:autoSpaceDN w:val="0"/>
        <w:adjustRightInd w:val="0"/>
        <w:ind w:firstLine="720"/>
        <w:jc w:val="both"/>
        <w:rPr>
          <w:sz w:val="24"/>
          <w:szCs w:val="24"/>
        </w:rPr>
      </w:pPr>
    </w:p>
    <w:p w:rsidR="00614427" w:rsidRPr="00064BAB" w:rsidRDefault="00614427" w:rsidP="00614427">
      <w:pPr>
        <w:widowControl w:val="0"/>
        <w:autoSpaceDE w:val="0"/>
        <w:autoSpaceDN w:val="0"/>
        <w:adjustRightInd w:val="0"/>
        <w:ind w:firstLine="720"/>
        <w:jc w:val="both"/>
        <w:rPr>
          <w:sz w:val="24"/>
          <w:szCs w:val="24"/>
          <w:lang w:eastAsia="en-US"/>
        </w:rPr>
      </w:pPr>
      <w:r w:rsidRPr="00064BAB">
        <w:rPr>
          <w:sz w:val="24"/>
          <w:szCs w:val="24"/>
        </w:rPr>
        <w:t xml:space="preserve">5.1. </w:t>
      </w:r>
      <w:proofErr w:type="gramStart"/>
      <w:r w:rsidRPr="00064BAB">
        <w:rPr>
          <w:sz w:val="24"/>
          <w:szCs w:val="24"/>
          <w:lang w:eastAsia="en-US"/>
        </w:rPr>
        <w:t>Контроль за</w:t>
      </w:r>
      <w:proofErr w:type="gramEnd"/>
      <w:r w:rsidRPr="00064BAB">
        <w:rPr>
          <w:sz w:val="24"/>
          <w:szCs w:val="24"/>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064BAB" w:rsidRDefault="00614427" w:rsidP="00614427">
      <w:pPr>
        <w:widowControl w:val="0"/>
        <w:autoSpaceDE w:val="0"/>
        <w:autoSpaceDN w:val="0"/>
        <w:adjustRightInd w:val="0"/>
        <w:ind w:firstLine="720"/>
        <w:jc w:val="both"/>
        <w:rPr>
          <w:color w:val="0070C0"/>
          <w:sz w:val="24"/>
          <w:szCs w:val="24"/>
          <w:lang w:eastAsia="en-US"/>
        </w:rPr>
      </w:pPr>
    </w:p>
    <w:p w:rsidR="001B245C" w:rsidRPr="00064BAB" w:rsidRDefault="001B245C" w:rsidP="00B505CC">
      <w:pPr>
        <w:widowControl w:val="0"/>
        <w:autoSpaceDE w:val="0"/>
        <w:autoSpaceDN w:val="0"/>
        <w:adjustRightInd w:val="0"/>
        <w:ind w:firstLine="720"/>
        <w:jc w:val="center"/>
        <w:rPr>
          <w:sz w:val="24"/>
          <w:szCs w:val="24"/>
        </w:rPr>
      </w:pPr>
      <w:r w:rsidRPr="00064BAB">
        <w:rPr>
          <w:sz w:val="24"/>
          <w:szCs w:val="24"/>
        </w:rPr>
        <w:t xml:space="preserve">Порядок осуществления текущего </w:t>
      </w:r>
      <w:proofErr w:type="gramStart"/>
      <w:r w:rsidRPr="00064BAB">
        <w:rPr>
          <w:sz w:val="24"/>
          <w:szCs w:val="24"/>
        </w:rPr>
        <w:t>контроля за</w:t>
      </w:r>
      <w:proofErr w:type="gramEnd"/>
      <w:r w:rsidRPr="00064BAB">
        <w:rPr>
          <w:sz w:val="24"/>
          <w:szCs w:val="24"/>
        </w:rPr>
        <w:t xml:space="preserve"> соблюдением и исполнением ответственными должностными лицами положений </w:t>
      </w:r>
      <w:r w:rsidR="006B4350" w:rsidRPr="00064BAB">
        <w:rPr>
          <w:sz w:val="24"/>
          <w:szCs w:val="24"/>
        </w:rPr>
        <w:t>А</w:t>
      </w:r>
      <w:r w:rsidRPr="00064BAB">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064BAB" w:rsidRDefault="00B505CC" w:rsidP="00B505CC">
      <w:pPr>
        <w:widowControl w:val="0"/>
        <w:autoSpaceDE w:val="0"/>
        <w:autoSpaceDN w:val="0"/>
        <w:adjustRightInd w:val="0"/>
        <w:ind w:firstLine="720"/>
        <w:jc w:val="center"/>
        <w:rPr>
          <w:sz w:val="24"/>
          <w:szCs w:val="24"/>
        </w:rPr>
      </w:pPr>
    </w:p>
    <w:p w:rsidR="00E60B43" w:rsidRPr="00064BAB" w:rsidRDefault="00614427" w:rsidP="00E60B43">
      <w:pPr>
        <w:widowControl w:val="0"/>
        <w:autoSpaceDE w:val="0"/>
        <w:autoSpaceDN w:val="0"/>
        <w:adjustRightInd w:val="0"/>
        <w:ind w:firstLine="720"/>
        <w:jc w:val="both"/>
        <w:rPr>
          <w:sz w:val="24"/>
          <w:szCs w:val="24"/>
        </w:rPr>
      </w:pPr>
      <w:r w:rsidRPr="00064BAB">
        <w:rPr>
          <w:sz w:val="24"/>
          <w:szCs w:val="24"/>
          <w:lang w:eastAsia="en-US"/>
        </w:rPr>
        <w:t xml:space="preserve">5.2. </w:t>
      </w:r>
      <w:r w:rsidR="00C15543" w:rsidRPr="00064BAB">
        <w:rPr>
          <w:sz w:val="24"/>
          <w:szCs w:val="24"/>
          <w:lang w:eastAsia="en-US"/>
        </w:rPr>
        <w:t>Заместитель руководителя ОМСУ, курирующ</w:t>
      </w:r>
      <w:r w:rsidR="00E60B43" w:rsidRPr="00064BAB">
        <w:rPr>
          <w:sz w:val="24"/>
          <w:szCs w:val="24"/>
          <w:lang w:eastAsia="en-US"/>
        </w:rPr>
        <w:t>ий</w:t>
      </w:r>
      <w:r w:rsidR="00C15543" w:rsidRPr="00064BAB">
        <w:rPr>
          <w:sz w:val="24"/>
          <w:szCs w:val="24"/>
          <w:lang w:eastAsia="en-US"/>
        </w:rPr>
        <w:t xml:space="preserve"> вопросы развития потребительского рынка (далее – Руководитель) </w:t>
      </w:r>
      <w:r w:rsidR="00C15543" w:rsidRPr="00064BAB">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064BAB">
        <w:rPr>
          <w:sz w:val="24"/>
          <w:szCs w:val="24"/>
        </w:rPr>
        <w:t>,</w:t>
      </w:r>
      <w:r w:rsidR="00C15543" w:rsidRPr="00064BAB">
        <w:rPr>
          <w:sz w:val="24"/>
          <w:szCs w:val="24"/>
        </w:rPr>
        <w:t xml:space="preserve"> принятием решений</w:t>
      </w:r>
      <w:r w:rsidR="00E60B43" w:rsidRPr="00064BAB">
        <w:rPr>
          <w:sz w:val="24"/>
          <w:szCs w:val="24"/>
          <w:lang w:eastAsia="en-US"/>
        </w:rPr>
        <w:t xml:space="preserve"> и обеспечением сохранности оформленных дел.</w:t>
      </w:r>
    </w:p>
    <w:p w:rsidR="00C15543" w:rsidRPr="00064BAB" w:rsidRDefault="009C33CA" w:rsidP="00C15543">
      <w:pPr>
        <w:widowControl w:val="0"/>
        <w:autoSpaceDE w:val="0"/>
        <w:autoSpaceDN w:val="0"/>
        <w:adjustRightInd w:val="0"/>
        <w:ind w:firstLine="720"/>
        <w:jc w:val="both"/>
        <w:rPr>
          <w:sz w:val="24"/>
          <w:szCs w:val="24"/>
        </w:rPr>
      </w:pPr>
      <w:r w:rsidRPr="00064BAB">
        <w:rPr>
          <w:sz w:val="24"/>
          <w:szCs w:val="24"/>
        </w:rPr>
        <w:t xml:space="preserve">5.3. </w:t>
      </w:r>
      <w:r w:rsidR="00E60B43" w:rsidRPr="00064BAB">
        <w:rPr>
          <w:sz w:val="24"/>
          <w:szCs w:val="24"/>
        </w:rPr>
        <w:t>Текущий контроль осуществляется путём проведения</w:t>
      </w:r>
      <w:r w:rsidR="00A761CD" w:rsidRPr="00064BAB">
        <w:rPr>
          <w:sz w:val="24"/>
          <w:szCs w:val="24"/>
        </w:rPr>
        <w:t xml:space="preserve"> проверок соблюдения специалистами</w:t>
      </w:r>
      <w:r w:rsidR="00E60B43" w:rsidRPr="00064BAB">
        <w:rPr>
          <w:sz w:val="24"/>
          <w:szCs w:val="24"/>
        </w:rPr>
        <w:t xml:space="preserve"> </w:t>
      </w:r>
      <w:r w:rsidR="00D22512">
        <w:rPr>
          <w:sz w:val="24"/>
          <w:szCs w:val="24"/>
        </w:rPr>
        <w:t>Администрации</w:t>
      </w:r>
      <w:r w:rsidR="00E60B43" w:rsidRPr="00064BAB">
        <w:rPr>
          <w:sz w:val="24"/>
          <w:szCs w:val="24"/>
        </w:rPr>
        <w:t xml:space="preserve"> настоящего Административного регламента.</w:t>
      </w:r>
    </w:p>
    <w:p w:rsidR="00C15543" w:rsidRPr="00064BAB" w:rsidRDefault="006D4420" w:rsidP="00C15543">
      <w:pPr>
        <w:widowControl w:val="0"/>
        <w:autoSpaceDE w:val="0"/>
        <w:autoSpaceDN w:val="0"/>
        <w:adjustRightInd w:val="0"/>
        <w:ind w:firstLine="720"/>
        <w:jc w:val="both"/>
        <w:rPr>
          <w:sz w:val="24"/>
          <w:szCs w:val="24"/>
        </w:rPr>
      </w:pPr>
      <w:r w:rsidRPr="00064BAB">
        <w:rPr>
          <w:sz w:val="24"/>
          <w:szCs w:val="24"/>
        </w:rPr>
        <w:t>5.</w:t>
      </w:r>
      <w:r w:rsidR="009C33CA" w:rsidRPr="00064BAB">
        <w:rPr>
          <w:sz w:val="24"/>
          <w:szCs w:val="24"/>
        </w:rPr>
        <w:t>4</w:t>
      </w:r>
      <w:r w:rsidR="00E60B43" w:rsidRPr="00064BAB">
        <w:rPr>
          <w:sz w:val="24"/>
          <w:szCs w:val="24"/>
        </w:rPr>
        <w:t xml:space="preserve">. </w:t>
      </w:r>
      <w:proofErr w:type="gramStart"/>
      <w:r w:rsidR="00E60B43" w:rsidRPr="00064BAB">
        <w:rPr>
          <w:sz w:val="24"/>
          <w:szCs w:val="24"/>
          <w:lang w:eastAsia="en-US"/>
        </w:rPr>
        <w:t xml:space="preserve">Руководитель и специалист </w:t>
      </w:r>
      <w:r w:rsidR="00D22512">
        <w:rPr>
          <w:sz w:val="24"/>
          <w:szCs w:val="24"/>
          <w:lang w:eastAsia="en-US"/>
        </w:rPr>
        <w:t>Администрации</w:t>
      </w:r>
      <w:r w:rsidR="00E60B43" w:rsidRPr="00064BAB">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064BAB">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В частности несут ответственность </w:t>
      </w:r>
      <w:proofErr w:type="gramStart"/>
      <w:r w:rsidRPr="00064BAB">
        <w:rPr>
          <w:sz w:val="24"/>
          <w:szCs w:val="24"/>
          <w:lang w:eastAsia="en-US"/>
        </w:rPr>
        <w:t>за</w:t>
      </w:r>
      <w:proofErr w:type="gramEnd"/>
      <w:r w:rsidRPr="00064BAB">
        <w:rPr>
          <w:sz w:val="24"/>
          <w:szCs w:val="24"/>
          <w:lang w:eastAsia="en-US"/>
        </w:rPr>
        <w:t>:</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требование у заявителей документов или платы, не предусмотренных административным регламентом;</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нарушение сроков регистрации запросов заявителя о предоставлении муниципальной услуги;</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нарушение сроков предоставления муниципальной услуги;</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направление необоснованных межведомственных запросов;</w:t>
      </w:r>
    </w:p>
    <w:p w:rsidR="009C33CA" w:rsidRPr="00064BAB" w:rsidRDefault="00E60B43" w:rsidP="00E60B43">
      <w:pPr>
        <w:widowControl w:val="0"/>
        <w:autoSpaceDE w:val="0"/>
        <w:autoSpaceDN w:val="0"/>
        <w:adjustRightInd w:val="0"/>
        <w:ind w:firstLine="709"/>
        <w:jc w:val="both"/>
        <w:rPr>
          <w:sz w:val="24"/>
          <w:szCs w:val="24"/>
          <w:lang w:eastAsia="en-US"/>
        </w:rPr>
      </w:pPr>
      <w:r w:rsidRPr="00064BAB">
        <w:rPr>
          <w:sz w:val="24"/>
          <w:szCs w:val="24"/>
          <w:lang w:eastAsia="en-US"/>
        </w:rPr>
        <w:t>нарушение сроков подготовки межведомственных запросов</w:t>
      </w:r>
      <w:r w:rsidR="009C33CA" w:rsidRPr="00064BAB">
        <w:rPr>
          <w:sz w:val="24"/>
          <w:szCs w:val="24"/>
          <w:lang w:eastAsia="en-US"/>
        </w:rPr>
        <w:t>;</w:t>
      </w:r>
    </w:p>
    <w:p w:rsidR="009C33CA" w:rsidRPr="00064BAB" w:rsidRDefault="009C33CA" w:rsidP="009C33CA">
      <w:pPr>
        <w:shd w:val="clear" w:color="auto" w:fill="FFFFFF"/>
        <w:ind w:firstLine="709"/>
        <w:jc w:val="both"/>
        <w:rPr>
          <w:sz w:val="24"/>
          <w:szCs w:val="24"/>
        </w:rPr>
      </w:pPr>
      <w:r w:rsidRPr="00064BAB">
        <w:rPr>
          <w:sz w:val="24"/>
          <w:szCs w:val="24"/>
        </w:rPr>
        <w:t>- за неисполнение или ненадлежащее исполнение административных процедур при предоставлении муниципальной услуги;</w:t>
      </w:r>
    </w:p>
    <w:p w:rsidR="009C33CA" w:rsidRPr="00064BAB" w:rsidRDefault="009C33CA" w:rsidP="009C33CA">
      <w:pPr>
        <w:shd w:val="clear" w:color="auto" w:fill="FFFFFF"/>
        <w:ind w:firstLine="709"/>
        <w:jc w:val="both"/>
        <w:rPr>
          <w:sz w:val="24"/>
          <w:szCs w:val="24"/>
        </w:rPr>
      </w:pPr>
      <w:r w:rsidRPr="00064BAB">
        <w:rPr>
          <w:sz w:val="24"/>
          <w:szCs w:val="24"/>
        </w:rPr>
        <w:t>- за действия (бездействие), влекущие нарушение прав и законных интересов юридических лиц, индивидуальных предпринимателей.</w:t>
      </w:r>
    </w:p>
    <w:p w:rsidR="00E60B43" w:rsidRPr="00064BAB" w:rsidRDefault="006D4420" w:rsidP="00C15543">
      <w:pPr>
        <w:widowControl w:val="0"/>
        <w:autoSpaceDE w:val="0"/>
        <w:autoSpaceDN w:val="0"/>
        <w:adjustRightInd w:val="0"/>
        <w:ind w:firstLine="720"/>
        <w:jc w:val="both"/>
        <w:rPr>
          <w:sz w:val="24"/>
          <w:szCs w:val="24"/>
        </w:rPr>
      </w:pPr>
      <w:r w:rsidRPr="00064BAB">
        <w:rPr>
          <w:sz w:val="24"/>
          <w:szCs w:val="24"/>
        </w:rPr>
        <w:t>5.</w:t>
      </w:r>
      <w:r w:rsidR="009C33CA" w:rsidRPr="00064BAB">
        <w:rPr>
          <w:sz w:val="24"/>
          <w:szCs w:val="24"/>
        </w:rPr>
        <w:t>5</w:t>
      </w:r>
      <w:r w:rsidR="00E60B43" w:rsidRPr="00064BAB">
        <w:rPr>
          <w:sz w:val="24"/>
          <w:szCs w:val="24"/>
        </w:rPr>
        <w:t xml:space="preserve">. </w:t>
      </w:r>
      <w:proofErr w:type="gramStart"/>
      <w:r w:rsidR="00E60B43" w:rsidRPr="00064BAB">
        <w:rPr>
          <w:sz w:val="24"/>
          <w:szCs w:val="24"/>
        </w:rPr>
        <w:t>Контроль за</w:t>
      </w:r>
      <w:proofErr w:type="gramEnd"/>
      <w:r w:rsidR="00E60B43" w:rsidRPr="00064BAB">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D22512">
        <w:rPr>
          <w:sz w:val="24"/>
          <w:szCs w:val="24"/>
        </w:rPr>
        <w:t>Администрации</w:t>
      </w:r>
      <w:r w:rsidR="00E60B43" w:rsidRPr="00064BAB">
        <w:rPr>
          <w:sz w:val="24"/>
          <w:szCs w:val="24"/>
        </w:rPr>
        <w:t>.</w:t>
      </w:r>
    </w:p>
    <w:p w:rsidR="00B505CC" w:rsidRPr="00064BAB" w:rsidRDefault="00B505CC" w:rsidP="00C15543">
      <w:pPr>
        <w:widowControl w:val="0"/>
        <w:autoSpaceDE w:val="0"/>
        <w:autoSpaceDN w:val="0"/>
        <w:adjustRightInd w:val="0"/>
        <w:ind w:firstLine="720"/>
        <w:jc w:val="both"/>
        <w:rPr>
          <w:sz w:val="24"/>
          <w:szCs w:val="24"/>
        </w:rPr>
      </w:pPr>
    </w:p>
    <w:p w:rsidR="001B245C" w:rsidRPr="00064BAB" w:rsidRDefault="001B245C" w:rsidP="00C15543">
      <w:pPr>
        <w:widowControl w:val="0"/>
        <w:autoSpaceDE w:val="0"/>
        <w:autoSpaceDN w:val="0"/>
        <w:adjustRightInd w:val="0"/>
        <w:ind w:firstLine="720"/>
        <w:jc w:val="both"/>
        <w:rPr>
          <w:sz w:val="24"/>
          <w:szCs w:val="24"/>
        </w:rPr>
      </w:pPr>
      <w:r w:rsidRPr="00064BAB">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064BAB" w:rsidRDefault="00B505CC" w:rsidP="00C15543">
      <w:pPr>
        <w:widowControl w:val="0"/>
        <w:autoSpaceDE w:val="0"/>
        <w:autoSpaceDN w:val="0"/>
        <w:adjustRightInd w:val="0"/>
        <w:ind w:firstLine="720"/>
        <w:jc w:val="both"/>
        <w:rPr>
          <w:sz w:val="24"/>
          <w:szCs w:val="24"/>
        </w:rPr>
      </w:pPr>
    </w:p>
    <w:p w:rsidR="00E60B43" w:rsidRPr="00064BAB" w:rsidRDefault="009C33CA" w:rsidP="00C15543">
      <w:pPr>
        <w:widowControl w:val="0"/>
        <w:autoSpaceDE w:val="0"/>
        <w:autoSpaceDN w:val="0"/>
        <w:adjustRightInd w:val="0"/>
        <w:ind w:firstLine="720"/>
        <w:jc w:val="both"/>
        <w:rPr>
          <w:sz w:val="24"/>
          <w:szCs w:val="24"/>
        </w:rPr>
      </w:pPr>
      <w:r w:rsidRPr="00064BAB">
        <w:rPr>
          <w:sz w:val="24"/>
          <w:szCs w:val="24"/>
        </w:rPr>
        <w:t xml:space="preserve">5.6. </w:t>
      </w:r>
      <w:r w:rsidR="00E60B43" w:rsidRPr="00064BAB">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064BAB"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064BAB">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A37F91" w:rsidRPr="00064BAB"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064BAB">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A2381F">
        <w:rPr>
          <w:rFonts w:ascii="Times New Roman" w:hAnsi="Times New Roman"/>
          <w:sz w:val="24"/>
          <w:szCs w:val="24"/>
        </w:rPr>
        <w:t>административн</w:t>
      </w:r>
      <w:r w:rsidRPr="00064BAB">
        <w:rPr>
          <w:rFonts w:ascii="Times New Roman" w:hAnsi="Times New Roman"/>
          <w:sz w:val="24"/>
          <w:szCs w:val="24"/>
        </w:rPr>
        <w:t xml:space="preserve">ый вопрос, связанный с предоставлением муниципальной услуги (тематические проверки). </w:t>
      </w:r>
    </w:p>
    <w:p w:rsidR="00A37F91" w:rsidRPr="00064BAB" w:rsidRDefault="00614427" w:rsidP="00614427">
      <w:pPr>
        <w:widowControl w:val="0"/>
        <w:autoSpaceDE w:val="0"/>
        <w:autoSpaceDN w:val="0"/>
        <w:adjustRightInd w:val="0"/>
        <w:ind w:firstLine="720"/>
        <w:jc w:val="both"/>
        <w:rPr>
          <w:strike/>
          <w:sz w:val="24"/>
          <w:szCs w:val="24"/>
          <w:lang w:eastAsia="en-US"/>
        </w:rPr>
      </w:pPr>
      <w:proofErr w:type="gramStart"/>
      <w:r w:rsidRPr="00064BAB">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064BAB">
        <w:rPr>
          <w:sz w:val="24"/>
          <w:szCs w:val="24"/>
          <w:lang w:eastAsia="en-US"/>
        </w:rPr>
        <w:t xml:space="preserve">  </w:t>
      </w:r>
      <w:r w:rsidRPr="00064BAB">
        <w:rPr>
          <w:strike/>
          <w:sz w:val="24"/>
          <w:szCs w:val="24"/>
          <w:lang w:eastAsia="en-US"/>
        </w:rPr>
        <w:t xml:space="preserve"> </w:t>
      </w:r>
      <w:r w:rsidR="00A37F91" w:rsidRPr="00064BAB">
        <w:rPr>
          <w:sz w:val="24"/>
          <w:szCs w:val="24"/>
        </w:rPr>
        <w:t>обращени</w:t>
      </w:r>
      <w:r w:rsidRPr="00064BAB">
        <w:rPr>
          <w:sz w:val="24"/>
          <w:szCs w:val="24"/>
        </w:rPr>
        <w:t>й</w:t>
      </w:r>
      <w:r w:rsidR="00A37F91" w:rsidRPr="00064BAB">
        <w:rPr>
          <w:sz w:val="24"/>
          <w:szCs w:val="24"/>
        </w:rPr>
        <w:t xml:space="preserve"> физических, юридических лиц</w:t>
      </w:r>
      <w:proofErr w:type="gramEnd"/>
      <w:r w:rsidR="00A37F91" w:rsidRPr="00064BAB">
        <w:rPr>
          <w:sz w:val="24"/>
          <w:szCs w:val="24"/>
        </w:rPr>
        <w:t xml:space="preserve"> и индивидуальных предпринимателей, обращени</w:t>
      </w:r>
      <w:r w:rsidRPr="00064BAB">
        <w:rPr>
          <w:sz w:val="24"/>
          <w:szCs w:val="24"/>
        </w:rPr>
        <w:t>й</w:t>
      </w:r>
      <w:r w:rsidR="00A37F91" w:rsidRPr="00064BAB">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064BAB"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64BA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064BAB" w:rsidRDefault="007702BB" w:rsidP="00E60B43">
      <w:pPr>
        <w:widowControl w:val="0"/>
        <w:autoSpaceDE w:val="0"/>
        <w:autoSpaceDN w:val="0"/>
        <w:adjustRightInd w:val="0"/>
        <w:ind w:firstLine="720"/>
        <w:jc w:val="both"/>
        <w:rPr>
          <w:sz w:val="24"/>
          <w:szCs w:val="24"/>
        </w:rPr>
      </w:pPr>
      <w:r w:rsidRPr="00064BAB">
        <w:rPr>
          <w:sz w:val="24"/>
          <w:szCs w:val="24"/>
        </w:rPr>
        <w:t>5.7</w:t>
      </w:r>
      <w:r w:rsidR="00E60B43" w:rsidRPr="00064BAB">
        <w:rPr>
          <w:sz w:val="24"/>
          <w:szCs w:val="24"/>
        </w:rPr>
        <w:t xml:space="preserve">. Порядок и формы </w:t>
      </w:r>
      <w:proofErr w:type="gramStart"/>
      <w:r w:rsidR="00E60B43" w:rsidRPr="00064BAB">
        <w:rPr>
          <w:sz w:val="24"/>
          <w:szCs w:val="24"/>
        </w:rPr>
        <w:t>контроля за</w:t>
      </w:r>
      <w:proofErr w:type="gramEnd"/>
      <w:r w:rsidR="00E60B43" w:rsidRPr="00064BAB">
        <w:rPr>
          <w:sz w:val="24"/>
          <w:szCs w:val="24"/>
        </w:rPr>
        <w:t xml:space="preserve"> предоставлением муниципальной услуги со стороны граждан, их объединений и организаций.</w:t>
      </w:r>
    </w:p>
    <w:p w:rsidR="00E60B43" w:rsidRPr="00064BAB" w:rsidRDefault="00E60B43" w:rsidP="00E60B43">
      <w:pPr>
        <w:widowControl w:val="0"/>
        <w:autoSpaceDE w:val="0"/>
        <w:autoSpaceDN w:val="0"/>
        <w:adjustRightInd w:val="0"/>
        <w:ind w:firstLine="720"/>
        <w:jc w:val="both"/>
        <w:rPr>
          <w:sz w:val="24"/>
          <w:szCs w:val="24"/>
        </w:rPr>
      </w:pPr>
      <w:r w:rsidRPr="00064BAB">
        <w:rPr>
          <w:sz w:val="24"/>
          <w:szCs w:val="24"/>
        </w:rPr>
        <w:t xml:space="preserve">Контроль со стороны граждан, их объединений и организаций осуществляется </w:t>
      </w:r>
      <w:r w:rsidR="00D22512">
        <w:rPr>
          <w:sz w:val="24"/>
          <w:szCs w:val="24"/>
        </w:rPr>
        <w:t>Администрации</w:t>
      </w:r>
      <w:r w:rsidRPr="00064BAB">
        <w:rPr>
          <w:sz w:val="24"/>
          <w:szCs w:val="24"/>
        </w:rPr>
        <w:t xml:space="preserve"> по почте, в том числе электронной. Предложения и замечания также высказываются на личном приёме у руководителя  </w:t>
      </w:r>
      <w:r w:rsidR="00D22512">
        <w:rPr>
          <w:sz w:val="24"/>
          <w:szCs w:val="24"/>
        </w:rPr>
        <w:t>Администрации</w:t>
      </w:r>
      <w:r w:rsidRPr="00064BAB">
        <w:rPr>
          <w:sz w:val="24"/>
          <w:szCs w:val="24"/>
        </w:rPr>
        <w:t xml:space="preserve">. </w:t>
      </w:r>
    </w:p>
    <w:p w:rsidR="00B505CC" w:rsidRPr="00064BAB" w:rsidRDefault="00B505CC" w:rsidP="00E60B43">
      <w:pPr>
        <w:widowControl w:val="0"/>
        <w:autoSpaceDE w:val="0"/>
        <w:autoSpaceDN w:val="0"/>
        <w:adjustRightInd w:val="0"/>
        <w:ind w:firstLine="720"/>
        <w:jc w:val="both"/>
        <w:rPr>
          <w:sz w:val="24"/>
          <w:szCs w:val="24"/>
        </w:rPr>
      </w:pPr>
    </w:p>
    <w:p w:rsidR="008C62CD" w:rsidRPr="00064BAB" w:rsidRDefault="008C62CD" w:rsidP="008C62CD">
      <w:pPr>
        <w:widowControl w:val="0"/>
        <w:autoSpaceDE w:val="0"/>
        <w:autoSpaceDN w:val="0"/>
        <w:adjustRightInd w:val="0"/>
        <w:ind w:firstLine="720"/>
        <w:jc w:val="both"/>
        <w:rPr>
          <w:sz w:val="24"/>
          <w:szCs w:val="24"/>
        </w:rPr>
      </w:pPr>
      <w:r w:rsidRPr="00064BAB">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064BAB">
        <w:rPr>
          <w:sz w:val="24"/>
          <w:szCs w:val="24"/>
        </w:rPr>
        <w:t xml:space="preserve">муниципальной </w:t>
      </w:r>
      <w:r w:rsidRPr="00064BAB">
        <w:rPr>
          <w:sz w:val="24"/>
          <w:szCs w:val="24"/>
        </w:rPr>
        <w:t xml:space="preserve"> услуги</w:t>
      </w:r>
      <w:r w:rsidR="00B505CC" w:rsidRPr="00064BAB">
        <w:rPr>
          <w:sz w:val="24"/>
          <w:szCs w:val="24"/>
        </w:rPr>
        <w:t>.</w:t>
      </w:r>
    </w:p>
    <w:p w:rsidR="007702BB" w:rsidRPr="00064BAB" w:rsidRDefault="007702BB" w:rsidP="000B2652">
      <w:pPr>
        <w:widowControl w:val="0"/>
        <w:autoSpaceDE w:val="0"/>
        <w:autoSpaceDN w:val="0"/>
        <w:adjustRightInd w:val="0"/>
        <w:ind w:firstLine="720"/>
        <w:jc w:val="both"/>
        <w:rPr>
          <w:sz w:val="24"/>
          <w:szCs w:val="24"/>
        </w:rPr>
      </w:pPr>
      <w:r w:rsidRPr="00064BAB">
        <w:rPr>
          <w:sz w:val="24"/>
          <w:szCs w:val="24"/>
        </w:rPr>
        <w:t xml:space="preserve">5.8.Должностные лица, виновные в неисполнении или ненадлежащем исполнении требований настоящего </w:t>
      </w:r>
      <w:r w:rsidR="005867D5" w:rsidRPr="00064BAB">
        <w:rPr>
          <w:sz w:val="24"/>
          <w:szCs w:val="24"/>
        </w:rPr>
        <w:t>Административного регламента</w:t>
      </w:r>
      <w:r w:rsidRPr="00064BAB">
        <w:rPr>
          <w:sz w:val="24"/>
          <w:szCs w:val="24"/>
        </w:rPr>
        <w:t>, привлекаются к ответственности в порядке, установленном действующим законодательством РФ.</w:t>
      </w:r>
    </w:p>
    <w:p w:rsidR="00E60B43" w:rsidRPr="00064BAB" w:rsidRDefault="006D4420" w:rsidP="00E60B43">
      <w:pPr>
        <w:widowControl w:val="0"/>
        <w:autoSpaceDE w:val="0"/>
        <w:autoSpaceDN w:val="0"/>
        <w:adjustRightInd w:val="0"/>
        <w:ind w:firstLine="720"/>
        <w:jc w:val="both"/>
        <w:rPr>
          <w:sz w:val="24"/>
          <w:szCs w:val="24"/>
        </w:rPr>
      </w:pPr>
      <w:r w:rsidRPr="00064BAB">
        <w:rPr>
          <w:sz w:val="24"/>
          <w:szCs w:val="24"/>
        </w:rPr>
        <w:t>5.</w:t>
      </w:r>
      <w:r w:rsidR="007702BB" w:rsidRPr="00064BAB">
        <w:rPr>
          <w:sz w:val="24"/>
          <w:szCs w:val="24"/>
        </w:rPr>
        <w:t>9</w:t>
      </w:r>
      <w:r w:rsidR="00E60B43" w:rsidRPr="00064BAB">
        <w:rPr>
          <w:sz w:val="24"/>
          <w:szCs w:val="24"/>
        </w:rPr>
        <w:t xml:space="preserve">. Контроль соблюдения специалистами </w:t>
      </w:r>
      <w:r w:rsidR="00B505CC" w:rsidRPr="00064BAB">
        <w:rPr>
          <w:sz w:val="24"/>
          <w:szCs w:val="24"/>
        </w:rPr>
        <w:t xml:space="preserve">МФЦ </w:t>
      </w:r>
      <w:r w:rsidR="00E60B43" w:rsidRPr="00064BAB">
        <w:rPr>
          <w:color w:val="FF0000"/>
          <w:sz w:val="24"/>
          <w:szCs w:val="24"/>
        </w:rPr>
        <w:t xml:space="preserve"> </w:t>
      </w:r>
      <w:r w:rsidR="00E60B43" w:rsidRPr="00064BAB">
        <w:rPr>
          <w:sz w:val="24"/>
          <w:szCs w:val="24"/>
        </w:rPr>
        <w:t xml:space="preserve">последовательности действий, определённых административными процедурами, осуществляется директором </w:t>
      </w:r>
      <w:r w:rsidR="00B505CC" w:rsidRPr="00064BAB">
        <w:rPr>
          <w:sz w:val="24"/>
          <w:szCs w:val="24"/>
        </w:rPr>
        <w:t>МФЦ</w:t>
      </w:r>
      <w:r w:rsidR="00E60B43" w:rsidRPr="00064BAB">
        <w:rPr>
          <w:sz w:val="24"/>
          <w:szCs w:val="24"/>
        </w:rPr>
        <w:t>.</w:t>
      </w:r>
    </w:p>
    <w:p w:rsidR="001B245C" w:rsidRPr="00064BAB" w:rsidRDefault="001B245C" w:rsidP="001B245C">
      <w:pPr>
        <w:widowControl w:val="0"/>
        <w:autoSpaceDE w:val="0"/>
        <w:autoSpaceDN w:val="0"/>
        <w:adjustRightInd w:val="0"/>
        <w:ind w:firstLine="720"/>
        <w:jc w:val="both"/>
        <w:rPr>
          <w:sz w:val="24"/>
          <w:szCs w:val="24"/>
        </w:rPr>
      </w:pPr>
      <w:r w:rsidRPr="00064BAB">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064BAB" w:rsidRDefault="001B245C" w:rsidP="00E60B43">
      <w:pPr>
        <w:widowControl w:val="0"/>
        <w:autoSpaceDE w:val="0"/>
        <w:autoSpaceDN w:val="0"/>
        <w:adjustRightInd w:val="0"/>
        <w:ind w:firstLine="720"/>
        <w:jc w:val="both"/>
        <w:rPr>
          <w:sz w:val="24"/>
          <w:szCs w:val="24"/>
        </w:rPr>
      </w:pPr>
    </w:p>
    <w:p w:rsidR="00E60B43" w:rsidRPr="00064BAB" w:rsidRDefault="00E60B43" w:rsidP="00C15543">
      <w:pPr>
        <w:widowControl w:val="0"/>
        <w:autoSpaceDE w:val="0"/>
        <w:autoSpaceDN w:val="0"/>
        <w:adjustRightInd w:val="0"/>
        <w:ind w:firstLine="720"/>
        <w:jc w:val="both"/>
        <w:rPr>
          <w:sz w:val="24"/>
          <w:szCs w:val="24"/>
        </w:rPr>
      </w:pPr>
    </w:p>
    <w:p w:rsidR="00200A67" w:rsidRPr="00064BAB" w:rsidRDefault="00200A67" w:rsidP="00200A67">
      <w:pPr>
        <w:widowControl w:val="0"/>
        <w:autoSpaceDE w:val="0"/>
        <w:autoSpaceDN w:val="0"/>
        <w:adjustRightInd w:val="0"/>
        <w:jc w:val="center"/>
        <w:outlineLvl w:val="1"/>
        <w:rPr>
          <w:sz w:val="24"/>
          <w:szCs w:val="24"/>
        </w:rPr>
      </w:pPr>
      <w:bookmarkStart w:id="18" w:name="Par321"/>
      <w:bookmarkEnd w:id="18"/>
      <w:r w:rsidRPr="00064BAB">
        <w:rPr>
          <w:sz w:val="24"/>
          <w:szCs w:val="24"/>
        </w:rPr>
        <w:t>V</w:t>
      </w:r>
      <w:r w:rsidRPr="00064BAB">
        <w:rPr>
          <w:sz w:val="24"/>
          <w:szCs w:val="24"/>
          <w:lang w:val="en-US"/>
        </w:rPr>
        <w:t>I</w:t>
      </w:r>
      <w:r w:rsidRPr="00064BAB">
        <w:rPr>
          <w:sz w:val="24"/>
          <w:szCs w:val="24"/>
        </w:rPr>
        <w:t>. Досудебный (внесудебный) порядок обжалования решений</w:t>
      </w:r>
    </w:p>
    <w:p w:rsidR="00200A67" w:rsidRPr="00064BAB" w:rsidRDefault="00200A67" w:rsidP="00200A67">
      <w:pPr>
        <w:widowControl w:val="0"/>
        <w:autoSpaceDE w:val="0"/>
        <w:autoSpaceDN w:val="0"/>
        <w:adjustRightInd w:val="0"/>
        <w:jc w:val="center"/>
        <w:rPr>
          <w:sz w:val="24"/>
          <w:szCs w:val="24"/>
        </w:rPr>
      </w:pPr>
      <w:r w:rsidRPr="00064BAB">
        <w:rPr>
          <w:sz w:val="24"/>
          <w:szCs w:val="24"/>
        </w:rPr>
        <w:t>и действий (бездействия) органа, предоставляющего</w:t>
      </w:r>
    </w:p>
    <w:p w:rsidR="00200A67" w:rsidRPr="00064BAB" w:rsidRDefault="00200A67" w:rsidP="00200A67">
      <w:pPr>
        <w:widowControl w:val="0"/>
        <w:autoSpaceDE w:val="0"/>
        <w:autoSpaceDN w:val="0"/>
        <w:adjustRightInd w:val="0"/>
        <w:jc w:val="center"/>
        <w:rPr>
          <w:sz w:val="24"/>
          <w:szCs w:val="24"/>
        </w:rPr>
      </w:pPr>
      <w:r w:rsidRPr="00064BAB">
        <w:rPr>
          <w:sz w:val="24"/>
          <w:szCs w:val="24"/>
        </w:rPr>
        <w:t>муниципальную услугу, а также должностных лиц,</w:t>
      </w:r>
    </w:p>
    <w:p w:rsidR="00200A67" w:rsidRPr="00064BAB" w:rsidRDefault="00200A67" w:rsidP="00200A67">
      <w:pPr>
        <w:widowControl w:val="0"/>
        <w:autoSpaceDE w:val="0"/>
        <w:autoSpaceDN w:val="0"/>
        <w:adjustRightInd w:val="0"/>
        <w:jc w:val="center"/>
        <w:rPr>
          <w:sz w:val="24"/>
          <w:szCs w:val="24"/>
        </w:rPr>
      </w:pPr>
      <w:r w:rsidRPr="00064BAB">
        <w:rPr>
          <w:sz w:val="24"/>
          <w:szCs w:val="24"/>
        </w:rPr>
        <w:t>муниципальных служащих</w:t>
      </w:r>
    </w:p>
    <w:p w:rsidR="00200A67" w:rsidRPr="00064BAB" w:rsidRDefault="00200A67" w:rsidP="00200A67">
      <w:pPr>
        <w:widowControl w:val="0"/>
        <w:autoSpaceDE w:val="0"/>
        <w:autoSpaceDN w:val="0"/>
        <w:adjustRightInd w:val="0"/>
        <w:ind w:firstLine="540"/>
        <w:jc w:val="both"/>
        <w:rPr>
          <w:color w:val="FF0000"/>
          <w:sz w:val="24"/>
          <w:szCs w:val="24"/>
        </w:rPr>
      </w:pPr>
    </w:p>
    <w:p w:rsidR="00747BDB" w:rsidRPr="00064BAB" w:rsidRDefault="00747BDB" w:rsidP="00290474">
      <w:pPr>
        <w:suppressAutoHyphens w:val="0"/>
        <w:autoSpaceDE w:val="0"/>
        <w:autoSpaceDN w:val="0"/>
        <w:adjustRightInd w:val="0"/>
        <w:ind w:firstLine="709"/>
        <w:jc w:val="center"/>
        <w:rPr>
          <w:sz w:val="24"/>
          <w:szCs w:val="24"/>
          <w:lang w:eastAsia="ru-RU"/>
        </w:rPr>
      </w:pPr>
      <w:bookmarkStart w:id="19" w:name="Par367"/>
      <w:bookmarkEnd w:id="19"/>
      <w:r w:rsidRPr="00064BAB">
        <w:rPr>
          <w:sz w:val="24"/>
          <w:szCs w:val="24"/>
          <w:lang w:eastAsia="ru-RU"/>
        </w:rPr>
        <w:lastRenderedPageBreak/>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064BAB" w:rsidRDefault="006D4420" w:rsidP="00200A67">
      <w:pPr>
        <w:suppressAutoHyphens w:val="0"/>
        <w:autoSpaceDE w:val="0"/>
        <w:autoSpaceDN w:val="0"/>
        <w:adjustRightInd w:val="0"/>
        <w:ind w:firstLine="709"/>
        <w:jc w:val="both"/>
        <w:rPr>
          <w:sz w:val="24"/>
          <w:szCs w:val="24"/>
          <w:lang w:eastAsia="ru-RU"/>
        </w:rPr>
      </w:pPr>
      <w:r w:rsidRPr="00064BAB">
        <w:rPr>
          <w:sz w:val="24"/>
          <w:szCs w:val="24"/>
          <w:lang w:eastAsia="ru-RU"/>
        </w:rPr>
        <w:t>6.1</w:t>
      </w:r>
      <w:r w:rsidR="00200A67" w:rsidRPr="00064BAB">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D22512">
        <w:rPr>
          <w:sz w:val="24"/>
          <w:szCs w:val="24"/>
          <w:lang w:eastAsia="ru-RU"/>
        </w:rPr>
        <w:t>Администрации</w:t>
      </w:r>
      <w:r w:rsidR="00200A67" w:rsidRPr="00064BAB">
        <w:rPr>
          <w:sz w:val="24"/>
          <w:szCs w:val="24"/>
          <w:lang w:eastAsia="ru-RU"/>
        </w:rPr>
        <w:t xml:space="preserve">, должностными лицами </w:t>
      </w:r>
      <w:r w:rsidR="00D22512">
        <w:rPr>
          <w:sz w:val="24"/>
          <w:szCs w:val="24"/>
          <w:lang w:eastAsia="ru-RU"/>
        </w:rPr>
        <w:t>Администрации</w:t>
      </w:r>
      <w:r w:rsidR="00200A67" w:rsidRPr="00064BAB">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064BAB" w:rsidRDefault="006D4420" w:rsidP="00200A67">
      <w:pPr>
        <w:ind w:firstLine="709"/>
        <w:contextualSpacing/>
        <w:jc w:val="both"/>
        <w:rPr>
          <w:sz w:val="24"/>
          <w:szCs w:val="24"/>
          <w:lang w:eastAsia="ru-RU"/>
        </w:rPr>
      </w:pPr>
      <w:r w:rsidRPr="00064BAB">
        <w:rPr>
          <w:sz w:val="24"/>
          <w:szCs w:val="24"/>
          <w:lang w:eastAsia="ru-RU"/>
        </w:rPr>
        <w:t>6.2</w:t>
      </w:r>
      <w:r w:rsidR="00200A67" w:rsidRPr="00064BAB">
        <w:rPr>
          <w:sz w:val="24"/>
          <w:szCs w:val="24"/>
          <w:lang w:eastAsia="ru-RU"/>
        </w:rPr>
        <w:t>.</w:t>
      </w:r>
      <w:r w:rsidR="003F47F0" w:rsidRPr="00064BAB">
        <w:rPr>
          <w:sz w:val="24"/>
          <w:szCs w:val="24"/>
          <w:lang w:eastAsia="ru-RU"/>
        </w:rPr>
        <w:t xml:space="preserve"> </w:t>
      </w:r>
      <w:r w:rsidR="00200A67" w:rsidRPr="00064BAB">
        <w:rPr>
          <w:sz w:val="24"/>
          <w:szCs w:val="24"/>
          <w:lang w:eastAsia="ru-RU"/>
        </w:rPr>
        <w:t>Заявитель может обратиться с жалобой в следующих случаях:</w:t>
      </w:r>
    </w:p>
    <w:p w:rsidR="00200A67" w:rsidRPr="00064BAB" w:rsidRDefault="00200A67" w:rsidP="00200A67">
      <w:pPr>
        <w:ind w:firstLine="709"/>
        <w:contextualSpacing/>
        <w:jc w:val="both"/>
        <w:rPr>
          <w:sz w:val="24"/>
          <w:szCs w:val="24"/>
          <w:lang w:eastAsia="ru-RU"/>
        </w:rPr>
      </w:pPr>
      <w:r w:rsidRPr="00064BAB">
        <w:rPr>
          <w:sz w:val="24"/>
          <w:szCs w:val="24"/>
          <w:lang w:eastAsia="ru-RU"/>
        </w:rPr>
        <w:t>1) нарушение срока регистрации заявления о предоставлении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2) нарушение срока предоставления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64BAB" w:rsidRDefault="00200A67" w:rsidP="00200A67">
      <w:pPr>
        <w:ind w:firstLine="709"/>
        <w:contextualSpacing/>
        <w:jc w:val="both"/>
        <w:rPr>
          <w:sz w:val="24"/>
          <w:szCs w:val="24"/>
          <w:lang w:eastAsia="ru-RU"/>
        </w:rPr>
      </w:pPr>
      <w:proofErr w:type="gramStart"/>
      <w:r w:rsidRPr="00064BA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064BAB" w:rsidRDefault="00200A67" w:rsidP="00200A67">
      <w:pPr>
        <w:ind w:firstLine="709"/>
        <w:contextualSpacing/>
        <w:jc w:val="both"/>
        <w:rPr>
          <w:sz w:val="24"/>
          <w:szCs w:val="24"/>
          <w:lang w:eastAsia="ru-RU"/>
        </w:rPr>
      </w:pPr>
      <w:r w:rsidRPr="00064BA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064BAB" w:rsidRDefault="00200A67" w:rsidP="00200A67">
      <w:pPr>
        <w:ind w:firstLine="709"/>
        <w:jc w:val="both"/>
        <w:rPr>
          <w:sz w:val="24"/>
          <w:szCs w:val="24"/>
          <w:lang w:eastAsia="ru-RU"/>
        </w:rPr>
      </w:pPr>
      <w:r w:rsidRPr="00064BAB">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064BAB" w:rsidRDefault="007C3713" w:rsidP="00290474">
      <w:pPr>
        <w:ind w:firstLine="709"/>
        <w:contextualSpacing/>
        <w:jc w:val="center"/>
        <w:rPr>
          <w:color w:val="00B050"/>
          <w:sz w:val="24"/>
          <w:szCs w:val="24"/>
          <w:lang w:eastAsia="ru-RU"/>
        </w:rPr>
      </w:pPr>
    </w:p>
    <w:p w:rsidR="00747BDB" w:rsidRPr="00064BAB" w:rsidRDefault="00747BDB" w:rsidP="00290474">
      <w:pPr>
        <w:ind w:firstLine="709"/>
        <w:contextualSpacing/>
        <w:jc w:val="center"/>
        <w:rPr>
          <w:sz w:val="24"/>
          <w:szCs w:val="24"/>
          <w:lang w:eastAsia="ru-RU"/>
        </w:rPr>
      </w:pPr>
      <w:r w:rsidRPr="00064BAB">
        <w:rPr>
          <w:sz w:val="24"/>
          <w:szCs w:val="24"/>
          <w:lang w:eastAsia="ru-RU"/>
        </w:rPr>
        <w:t>Предмет досудебного (внесудебного) обжалования</w:t>
      </w:r>
    </w:p>
    <w:p w:rsidR="00200A67" w:rsidRPr="00064BAB" w:rsidRDefault="006D4420" w:rsidP="00200A67">
      <w:pPr>
        <w:ind w:firstLine="709"/>
        <w:contextualSpacing/>
        <w:jc w:val="both"/>
        <w:rPr>
          <w:sz w:val="24"/>
          <w:szCs w:val="24"/>
          <w:lang w:eastAsia="ru-RU"/>
        </w:rPr>
      </w:pPr>
      <w:r w:rsidRPr="00064BAB">
        <w:rPr>
          <w:sz w:val="24"/>
          <w:szCs w:val="24"/>
          <w:lang w:eastAsia="ru-RU"/>
        </w:rPr>
        <w:t>6.3</w:t>
      </w:r>
      <w:r w:rsidR="00200A67" w:rsidRPr="00064BAB">
        <w:rPr>
          <w:sz w:val="24"/>
          <w:szCs w:val="24"/>
          <w:lang w:eastAsia="ru-RU"/>
        </w:rPr>
        <w:t xml:space="preserve">. </w:t>
      </w:r>
      <w:proofErr w:type="gramStart"/>
      <w:r w:rsidR="00200A67" w:rsidRPr="00064BAB">
        <w:rPr>
          <w:color w:val="000000"/>
          <w:sz w:val="24"/>
          <w:szCs w:val="24"/>
          <w:lang w:eastAsia="ru-RU"/>
        </w:rPr>
        <w:t xml:space="preserve">Предметом досудебного (внесудебного) обжалования являются решение, действие (бездействие) </w:t>
      </w:r>
      <w:r w:rsidR="00D22512">
        <w:rPr>
          <w:color w:val="000000"/>
          <w:sz w:val="24"/>
          <w:szCs w:val="24"/>
          <w:lang w:eastAsia="ru-RU"/>
        </w:rPr>
        <w:t>Администрации</w:t>
      </w:r>
      <w:r w:rsidR="00200A67" w:rsidRPr="00064BAB">
        <w:rPr>
          <w:color w:val="000000"/>
          <w:sz w:val="24"/>
          <w:szCs w:val="24"/>
          <w:lang w:eastAsia="ru-RU"/>
        </w:rPr>
        <w:t xml:space="preserve">, должностных лиц </w:t>
      </w:r>
      <w:r w:rsidR="00D22512">
        <w:rPr>
          <w:color w:val="000000"/>
          <w:sz w:val="24"/>
          <w:szCs w:val="24"/>
          <w:lang w:eastAsia="ru-RU"/>
        </w:rPr>
        <w:t>Администрации</w:t>
      </w:r>
      <w:r w:rsidR="00200A67" w:rsidRPr="00064BAB">
        <w:rPr>
          <w:color w:val="000000"/>
          <w:sz w:val="24"/>
          <w:szCs w:val="24"/>
          <w:lang w:eastAsia="ru-RU"/>
        </w:rPr>
        <w:t xml:space="preserve">, </w:t>
      </w:r>
      <w:r w:rsidR="007C3713" w:rsidRPr="00064BAB">
        <w:rPr>
          <w:bCs/>
          <w:sz w:val="24"/>
          <w:szCs w:val="24"/>
          <w:lang w:eastAsia="ru-RU"/>
        </w:rPr>
        <w:t xml:space="preserve">муниципальных служащих, </w:t>
      </w:r>
      <w:r w:rsidR="00200A67" w:rsidRPr="00064BAB">
        <w:rPr>
          <w:sz w:val="24"/>
          <w:szCs w:val="24"/>
          <w:lang w:eastAsia="ru-RU"/>
        </w:rPr>
        <w:t>ответственных за предоставление муниципальной  услуги.</w:t>
      </w:r>
      <w:proofErr w:type="gramEnd"/>
    </w:p>
    <w:p w:rsidR="000E53A9" w:rsidRPr="00064BAB" w:rsidRDefault="000E53A9" w:rsidP="000E53A9">
      <w:pPr>
        <w:ind w:firstLine="709"/>
        <w:contextualSpacing/>
        <w:jc w:val="both"/>
        <w:rPr>
          <w:sz w:val="24"/>
          <w:szCs w:val="24"/>
          <w:lang w:eastAsia="ru-RU"/>
        </w:rPr>
      </w:pPr>
    </w:p>
    <w:p w:rsidR="00747BDB" w:rsidRPr="00064BAB" w:rsidRDefault="00747BDB" w:rsidP="00B505CC">
      <w:pPr>
        <w:adjustRightInd w:val="0"/>
        <w:ind w:firstLine="709"/>
        <w:contextualSpacing/>
        <w:jc w:val="center"/>
        <w:rPr>
          <w:sz w:val="24"/>
          <w:szCs w:val="24"/>
        </w:rPr>
      </w:pPr>
      <w:r w:rsidRPr="00064BAB">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064BAB" w:rsidRDefault="006D4420" w:rsidP="000B2652">
      <w:pPr>
        <w:tabs>
          <w:tab w:val="left" w:pos="142"/>
          <w:tab w:val="left" w:pos="284"/>
        </w:tabs>
        <w:ind w:firstLine="709"/>
        <w:jc w:val="both"/>
        <w:rPr>
          <w:strike/>
          <w:sz w:val="24"/>
          <w:szCs w:val="24"/>
        </w:rPr>
      </w:pPr>
      <w:r w:rsidRPr="00064BAB">
        <w:rPr>
          <w:sz w:val="24"/>
          <w:szCs w:val="24"/>
        </w:rPr>
        <w:t>6.4</w:t>
      </w:r>
      <w:r w:rsidR="00200A67" w:rsidRPr="00064BAB">
        <w:rPr>
          <w:sz w:val="24"/>
          <w:szCs w:val="24"/>
        </w:rPr>
        <w:t xml:space="preserve">. </w:t>
      </w:r>
      <w:r w:rsidR="006703FA" w:rsidRPr="00064BAB">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064BAB">
        <w:rPr>
          <w:sz w:val="24"/>
          <w:szCs w:val="24"/>
        </w:rPr>
        <w:t xml:space="preserve"> (Приложение </w:t>
      </w:r>
      <w:r w:rsidR="00D426BB" w:rsidRPr="00064BAB">
        <w:rPr>
          <w:sz w:val="24"/>
          <w:szCs w:val="24"/>
        </w:rPr>
        <w:t>6</w:t>
      </w:r>
      <w:r w:rsidR="000B2652" w:rsidRPr="00064BAB">
        <w:rPr>
          <w:sz w:val="24"/>
          <w:szCs w:val="24"/>
        </w:rPr>
        <w:t xml:space="preserve"> к настоящему регламенту).</w:t>
      </w:r>
      <w:r w:rsidR="006D7CF4" w:rsidRPr="00064BAB">
        <w:rPr>
          <w:strike/>
          <w:sz w:val="24"/>
          <w:szCs w:val="24"/>
        </w:rPr>
        <w:t xml:space="preserve"> </w:t>
      </w:r>
    </w:p>
    <w:p w:rsidR="003E0B79" w:rsidRPr="00064BAB" w:rsidRDefault="003E0B79" w:rsidP="003E0B79">
      <w:pPr>
        <w:autoSpaceDE w:val="0"/>
        <w:autoSpaceDN w:val="0"/>
        <w:adjustRightInd w:val="0"/>
        <w:ind w:firstLine="709"/>
        <w:jc w:val="both"/>
        <w:rPr>
          <w:sz w:val="24"/>
          <w:szCs w:val="24"/>
        </w:rPr>
      </w:pPr>
      <w:r w:rsidRPr="00064BAB">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064BAB" w:rsidRDefault="003E0B79" w:rsidP="003E0B79">
      <w:pPr>
        <w:tabs>
          <w:tab w:val="left" w:pos="142"/>
          <w:tab w:val="left" w:pos="284"/>
        </w:tabs>
        <w:ind w:firstLine="709"/>
        <w:jc w:val="both"/>
        <w:rPr>
          <w:sz w:val="24"/>
          <w:szCs w:val="24"/>
        </w:rPr>
      </w:pPr>
      <w:r w:rsidRPr="00064BAB">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064BAB" w:rsidRDefault="00B505CC" w:rsidP="00B505CC">
      <w:pPr>
        <w:adjustRightInd w:val="0"/>
        <w:ind w:firstLine="709"/>
        <w:contextualSpacing/>
        <w:jc w:val="center"/>
        <w:rPr>
          <w:bCs/>
          <w:sz w:val="24"/>
          <w:szCs w:val="24"/>
        </w:rPr>
      </w:pPr>
    </w:p>
    <w:p w:rsidR="000E53A9" w:rsidRPr="00064BAB" w:rsidRDefault="000E53A9" w:rsidP="00B505CC">
      <w:pPr>
        <w:adjustRightInd w:val="0"/>
        <w:ind w:firstLine="709"/>
        <w:contextualSpacing/>
        <w:jc w:val="center"/>
        <w:rPr>
          <w:bCs/>
          <w:sz w:val="24"/>
          <w:szCs w:val="24"/>
        </w:rPr>
      </w:pPr>
      <w:r w:rsidRPr="00064BAB">
        <w:rPr>
          <w:bCs/>
          <w:sz w:val="24"/>
          <w:szCs w:val="24"/>
        </w:rPr>
        <w:t>Основания для начала процедуры досудебного (внесудебного) обжалования</w:t>
      </w:r>
    </w:p>
    <w:p w:rsidR="00200A67" w:rsidRPr="00064BAB" w:rsidRDefault="006D4420" w:rsidP="00200A67">
      <w:pPr>
        <w:adjustRightInd w:val="0"/>
        <w:ind w:firstLine="709"/>
        <w:contextualSpacing/>
        <w:jc w:val="both"/>
        <w:rPr>
          <w:sz w:val="24"/>
          <w:szCs w:val="24"/>
        </w:rPr>
      </w:pPr>
      <w:r w:rsidRPr="00064BAB">
        <w:rPr>
          <w:sz w:val="24"/>
          <w:szCs w:val="24"/>
        </w:rPr>
        <w:lastRenderedPageBreak/>
        <w:t>6.5</w:t>
      </w:r>
      <w:r w:rsidR="00200A67" w:rsidRPr="00064BAB">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064BAB" w:rsidRDefault="003E0B79" w:rsidP="003E0B79">
      <w:pPr>
        <w:tabs>
          <w:tab w:val="left" w:pos="142"/>
          <w:tab w:val="left" w:pos="284"/>
        </w:tabs>
        <w:ind w:firstLine="709"/>
        <w:jc w:val="both"/>
        <w:rPr>
          <w:sz w:val="24"/>
          <w:szCs w:val="24"/>
        </w:rPr>
      </w:pPr>
      <w:r w:rsidRPr="00064BAB">
        <w:rPr>
          <w:sz w:val="24"/>
          <w:szCs w:val="24"/>
        </w:rPr>
        <w:t>В письменной жалобе в обязательном порядке указывается:</w:t>
      </w:r>
    </w:p>
    <w:p w:rsidR="003E0B79" w:rsidRPr="00064BAB" w:rsidRDefault="003E0B79" w:rsidP="003E0B79">
      <w:pPr>
        <w:tabs>
          <w:tab w:val="left" w:pos="142"/>
          <w:tab w:val="left" w:pos="284"/>
        </w:tabs>
        <w:ind w:firstLine="709"/>
        <w:jc w:val="both"/>
        <w:rPr>
          <w:sz w:val="24"/>
          <w:szCs w:val="24"/>
        </w:rPr>
      </w:pPr>
      <w:r w:rsidRPr="00064BA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064BAB" w:rsidRDefault="003E0B79" w:rsidP="003E0B79">
      <w:pPr>
        <w:tabs>
          <w:tab w:val="left" w:pos="142"/>
          <w:tab w:val="left" w:pos="284"/>
        </w:tabs>
        <w:ind w:firstLine="709"/>
        <w:jc w:val="both"/>
        <w:rPr>
          <w:sz w:val="24"/>
          <w:szCs w:val="24"/>
        </w:rPr>
      </w:pPr>
      <w:proofErr w:type="gramStart"/>
      <w:r w:rsidRPr="00064BAB">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064BAB" w:rsidRDefault="003E0B79" w:rsidP="003E0B79">
      <w:pPr>
        <w:tabs>
          <w:tab w:val="left" w:pos="142"/>
          <w:tab w:val="left" w:pos="284"/>
        </w:tabs>
        <w:ind w:firstLine="709"/>
        <w:jc w:val="both"/>
        <w:rPr>
          <w:sz w:val="24"/>
          <w:szCs w:val="24"/>
        </w:rPr>
      </w:pPr>
      <w:r w:rsidRPr="00064BA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064BAB" w:rsidRDefault="003E0B79" w:rsidP="003E0B79">
      <w:pPr>
        <w:tabs>
          <w:tab w:val="left" w:pos="142"/>
          <w:tab w:val="left" w:pos="284"/>
        </w:tabs>
        <w:ind w:firstLine="709"/>
        <w:jc w:val="both"/>
        <w:rPr>
          <w:sz w:val="24"/>
          <w:szCs w:val="24"/>
        </w:rPr>
      </w:pPr>
      <w:r w:rsidRPr="00064BA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064BAB" w:rsidRDefault="004B26F2" w:rsidP="004B26F2">
      <w:pPr>
        <w:adjustRightInd w:val="0"/>
        <w:ind w:firstLine="709"/>
        <w:contextualSpacing/>
        <w:jc w:val="both"/>
        <w:rPr>
          <w:rFonts w:eastAsia="Calibri"/>
          <w:sz w:val="24"/>
          <w:szCs w:val="24"/>
        </w:rPr>
      </w:pPr>
    </w:p>
    <w:p w:rsidR="004B26F2" w:rsidRPr="00064BAB" w:rsidRDefault="004B26F2" w:rsidP="004B26F2">
      <w:pPr>
        <w:adjustRightInd w:val="0"/>
        <w:contextualSpacing/>
        <w:jc w:val="center"/>
        <w:rPr>
          <w:rFonts w:eastAsia="Calibri"/>
          <w:bCs/>
          <w:sz w:val="24"/>
          <w:szCs w:val="24"/>
        </w:rPr>
      </w:pPr>
      <w:r w:rsidRPr="00064BAB">
        <w:rPr>
          <w:rFonts w:eastAsia="Calibri"/>
          <w:bCs/>
          <w:sz w:val="24"/>
          <w:szCs w:val="24"/>
        </w:rPr>
        <w:t>Права заявителей на получение информации и документов, необходимых</w:t>
      </w:r>
    </w:p>
    <w:p w:rsidR="004B26F2" w:rsidRPr="00064BAB" w:rsidRDefault="004B26F2" w:rsidP="004B26F2">
      <w:pPr>
        <w:adjustRightInd w:val="0"/>
        <w:contextualSpacing/>
        <w:jc w:val="center"/>
        <w:rPr>
          <w:rFonts w:eastAsia="Calibri"/>
          <w:bCs/>
          <w:sz w:val="24"/>
          <w:szCs w:val="24"/>
        </w:rPr>
      </w:pPr>
      <w:r w:rsidRPr="00064BAB">
        <w:rPr>
          <w:rFonts w:eastAsia="Calibri"/>
          <w:bCs/>
          <w:sz w:val="24"/>
          <w:szCs w:val="24"/>
        </w:rPr>
        <w:t>для составления и обоснования жалобы</w:t>
      </w:r>
    </w:p>
    <w:p w:rsidR="00200A67" w:rsidRPr="00064BAB" w:rsidRDefault="006D4420" w:rsidP="00200A67">
      <w:pPr>
        <w:adjustRightInd w:val="0"/>
        <w:ind w:firstLine="709"/>
        <w:contextualSpacing/>
        <w:jc w:val="both"/>
        <w:rPr>
          <w:rFonts w:eastAsia="Calibri"/>
          <w:sz w:val="24"/>
          <w:szCs w:val="24"/>
          <w:lang w:eastAsia="en-US"/>
        </w:rPr>
      </w:pPr>
      <w:r w:rsidRPr="00064BAB">
        <w:rPr>
          <w:rFonts w:eastAsia="Calibri"/>
          <w:sz w:val="24"/>
          <w:szCs w:val="24"/>
        </w:rPr>
        <w:t>6.6</w:t>
      </w:r>
      <w:r w:rsidR="00200A67" w:rsidRPr="00064BAB">
        <w:rPr>
          <w:rFonts w:eastAsia="Calibri"/>
          <w:sz w:val="24"/>
          <w:szCs w:val="24"/>
          <w:lang w:eastAsia="en-US"/>
        </w:rPr>
        <w:t xml:space="preserve">. </w:t>
      </w:r>
      <w:proofErr w:type="gramStart"/>
      <w:r w:rsidR="00200A67" w:rsidRPr="00064BAB">
        <w:rPr>
          <w:rFonts w:eastAsia="Calibri"/>
          <w:sz w:val="24"/>
          <w:szCs w:val="24"/>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064BAB">
        <w:rPr>
          <w:sz w:val="24"/>
          <w:szCs w:val="24"/>
        </w:rPr>
        <w:t>в случаях, установленных статьей 11.1 Федерального закона № 210-ФЗ,</w:t>
      </w:r>
      <w:r w:rsidR="009123CC" w:rsidRPr="00064BAB">
        <w:rPr>
          <w:rFonts w:eastAsia="Calibri"/>
          <w:sz w:val="24"/>
          <w:szCs w:val="24"/>
          <w:lang w:eastAsia="en-US"/>
        </w:rPr>
        <w:t xml:space="preserve"> </w:t>
      </w:r>
      <w:r w:rsidR="00200A67" w:rsidRPr="00064BAB">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3E0B79" w:rsidRPr="00064BAB" w:rsidRDefault="003E0B79" w:rsidP="00200A67">
      <w:pPr>
        <w:adjustRightInd w:val="0"/>
        <w:ind w:firstLine="709"/>
        <w:contextualSpacing/>
        <w:jc w:val="both"/>
        <w:rPr>
          <w:rFonts w:eastAsia="Calibri"/>
          <w:sz w:val="24"/>
          <w:szCs w:val="24"/>
          <w:lang w:eastAsia="en-US"/>
        </w:rPr>
      </w:pPr>
    </w:p>
    <w:p w:rsidR="004B26F2" w:rsidRPr="00064BAB" w:rsidRDefault="004B26F2" w:rsidP="004B26F2">
      <w:pPr>
        <w:adjustRightInd w:val="0"/>
        <w:ind w:firstLine="709"/>
        <w:contextualSpacing/>
        <w:jc w:val="center"/>
        <w:rPr>
          <w:rFonts w:eastAsia="Calibri"/>
          <w:sz w:val="24"/>
          <w:szCs w:val="24"/>
        </w:rPr>
      </w:pPr>
      <w:r w:rsidRPr="00064BAB">
        <w:rPr>
          <w:rFonts w:eastAsia="Calibri"/>
          <w:sz w:val="24"/>
          <w:szCs w:val="24"/>
        </w:rPr>
        <w:t>Сроки рассмотрения жалобы</w:t>
      </w:r>
    </w:p>
    <w:p w:rsidR="00200A67" w:rsidRPr="00064BAB" w:rsidRDefault="006D4420" w:rsidP="00200A67">
      <w:pPr>
        <w:adjustRightInd w:val="0"/>
        <w:ind w:firstLine="709"/>
        <w:contextualSpacing/>
        <w:jc w:val="both"/>
        <w:rPr>
          <w:rFonts w:eastAsia="Calibri"/>
          <w:sz w:val="24"/>
          <w:szCs w:val="24"/>
          <w:lang w:eastAsia="en-US"/>
        </w:rPr>
      </w:pPr>
      <w:r w:rsidRPr="00064BAB">
        <w:rPr>
          <w:rFonts w:eastAsia="Calibri"/>
          <w:sz w:val="24"/>
          <w:szCs w:val="24"/>
        </w:rPr>
        <w:t>6.7</w:t>
      </w:r>
      <w:r w:rsidR="00200A67" w:rsidRPr="00064BAB">
        <w:rPr>
          <w:rFonts w:eastAsia="Calibri"/>
          <w:sz w:val="24"/>
          <w:szCs w:val="24"/>
          <w:lang w:eastAsia="en-US"/>
        </w:rPr>
        <w:t xml:space="preserve">. </w:t>
      </w:r>
      <w:proofErr w:type="gramStart"/>
      <w:r w:rsidR="00200A67" w:rsidRPr="00064BAB">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3E0B79" w:rsidRPr="00064BAB">
        <w:rPr>
          <w:rFonts w:eastAsia="Calibri"/>
          <w:sz w:val="24"/>
          <w:szCs w:val="24"/>
          <w:lang w:eastAsia="en-US"/>
        </w:rPr>
        <w:t xml:space="preserve">рабочих </w:t>
      </w:r>
      <w:r w:rsidR="00200A67" w:rsidRPr="00064BAB">
        <w:rPr>
          <w:rFonts w:eastAsia="Calibri"/>
          <w:sz w:val="24"/>
          <w:szCs w:val="24"/>
          <w:lang w:eastAsia="en-US"/>
        </w:rPr>
        <w:t>дней со дня  ее</w:t>
      </w:r>
      <w:r w:rsidR="00200A67" w:rsidRPr="00064BAB">
        <w:rPr>
          <w:rFonts w:eastAsia="Calibri"/>
          <w:sz w:val="24"/>
          <w:szCs w:val="24"/>
        </w:rPr>
        <w:t xml:space="preserve"> р</w:t>
      </w:r>
      <w:r w:rsidR="00200A67" w:rsidRPr="00064BAB">
        <w:rPr>
          <w:rFonts w:eastAsia="Calibri"/>
          <w:sz w:val="24"/>
          <w:szCs w:val="24"/>
          <w:lang w:eastAsia="en-US"/>
        </w:rPr>
        <w:t xml:space="preserve">егистрации, а в случае обжалования отказа </w:t>
      </w:r>
      <w:r w:rsidR="00D22512">
        <w:rPr>
          <w:rFonts w:eastAsia="Calibri"/>
          <w:sz w:val="24"/>
          <w:szCs w:val="24"/>
          <w:lang w:eastAsia="en-US"/>
        </w:rPr>
        <w:t>Администрации</w:t>
      </w:r>
      <w:r w:rsidR="00200A67" w:rsidRPr="00064BAB">
        <w:rPr>
          <w:rFonts w:eastAsia="Calibri"/>
          <w:sz w:val="24"/>
          <w:szCs w:val="24"/>
          <w:lang w:eastAsia="en-US"/>
        </w:rPr>
        <w:t xml:space="preserve">, должностного лица </w:t>
      </w:r>
      <w:r w:rsidR="00D22512">
        <w:rPr>
          <w:rFonts w:eastAsia="Calibri"/>
          <w:sz w:val="24"/>
          <w:szCs w:val="24"/>
          <w:lang w:eastAsia="en-US"/>
        </w:rPr>
        <w:t>Администрации</w:t>
      </w:r>
      <w:r w:rsidR="00200A67" w:rsidRPr="00064BAB">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064BAB" w:rsidRDefault="00200A67" w:rsidP="00200A67">
      <w:pPr>
        <w:adjustRightInd w:val="0"/>
        <w:ind w:firstLine="709"/>
        <w:contextualSpacing/>
        <w:jc w:val="both"/>
        <w:rPr>
          <w:rFonts w:eastAsia="Calibri"/>
          <w:sz w:val="24"/>
          <w:szCs w:val="24"/>
          <w:lang w:eastAsia="en-US"/>
        </w:rPr>
      </w:pPr>
      <w:r w:rsidRPr="00064BAB">
        <w:rPr>
          <w:rFonts w:eastAsia="Calibri"/>
          <w:sz w:val="24"/>
          <w:szCs w:val="24"/>
          <w:lang w:eastAsia="en-US"/>
        </w:rPr>
        <w:t xml:space="preserve">Жалоба на решение, принятое начальником </w:t>
      </w:r>
      <w:r w:rsidR="00D22512">
        <w:rPr>
          <w:rFonts w:eastAsia="Calibri"/>
          <w:sz w:val="24"/>
          <w:szCs w:val="24"/>
          <w:lang w:eastAsia="en-US"/>
        </w:rPr>
        <w:t>Администрации</w:t>
      </w:r>
      <w:r w:rsidRPr="00064BAB">
        <w:rPr>
          <w:rFonts w:eastAsia="Calibri"/>
          <w:sz w:val="24"/>
          <w:szCs w:val="24"/>
          <w:lang w:eastAsia="en-US"/>
        </w:rPr>
        <w:t xml:space="preserve"> (</w:t>
      </w:r>
      <w:proofErr w:type="gramStart"/>
      <w:r w:rsidRPr="00064BAB">
        <w:rPr>
          <w:rFonts w:eastAsia="Calibri"/>
          <w:sz w:val="24"/>
          <w:szCs w:val="24"/>
          <w:lang w:eastAsia="en-US"/>
        </w:rPr>
        <w:t xml:space="preserve">заведующим </w:t>
      </w:r>
      <w:r w:rsidR="00D22512">
        <w:rPr>
          <w:rFonts w:eastAsia="Calibri"/>
          <w:sz w:val="24"/>
          <w:szCs w:val="24"/>
          <w:lang w:eastAsia="en-US"/>
        </w:rPr>
        <w:t>Администрации</w:t>
      </w:r>
      <w:proofErr w:type="gramEnd"/>
      <w:r w:rsidRPr="00064BAB">
        <w:rPr>
          <w:rFonts w:eastAsia="Calibri"/>
          <w:sz w:val="24"/>
          <w:szCs w:val="24"/>
          <w:lang w:eastAsia="en-US"/>
        </w:rPr>
        <w:t>), рассматривается в течение 15</w:t>
      </w:r>
      <w:r w:rsidR="003E0B79" w:rsidRPr="00064BAB">
        <w:rPr>
          <w:rFonts w:eastAsia="Calibri"/>
          <w:sz w:val="24"/>
          <w:szCs w:val="24"/>
          <w:lang w:eastAsia="en-US"/>
        </w:rPr>
        <w:t xml:space="preserve"> </w:t>
      </w:r>
      <w:r w:rsidR="006703FA" w:rsidRPr="00064BAB">
        <w:rPr>
          <w:rFonts w:eastAsia="Calibri"/>
          <w:sz w:val="24"/>
          <w:szCs w:val="24"/>
          <w:lang w:eastAsia="en-US"/>
        </w:rPr>
        <w:t>рабочих</w:t>
      </w:r>
      <w:r w:rsidRPr="00064BAB">
        <w:rPr>
          <w:rFonts w:eastAsia="Calibri"/>
          <w:sz w:val="24"/>
          <w:szCs w:val="24"/>
          <w:lang w:eastAsia="en-US"/>
        </w:rPr>
        <w:t xml:space="preserve"> дней со дня ее регистрации.</w:t>
      </w:r>
    </w:p>
    <w:p w:rsidR="006703FA" w:rsidRPr="00064BAB" w:rsidRDefault="006D4420" w:rsidP="006703FA">
      <w:pPr>
        <w:tabs>
          <w:tab w:val="left" w:pos="142"/>
          <w:tab w:val="left" w:pos="284"/>
        </w:tabs>
        <w:ind w:firstLine="709"/>
        <w:jc w:val="both"/>
        <w:rPr>
          <w:sz w:val="24"/>
          <w:szCs w:val="24"/>
        </w:rPr>
      </w:pPr>
      <w:r w:rsidRPr="00064BAB">
        <w:rPr>
          <w:rFonts w:eastAsia="Calibri"/>
          <w:sz w:val="24"/>
          <w:szCs w:val="24"/>
        </w:rPr>
        <w:t>6.8</w:t>
      </w:r>
      <w:r w:rsidR="00200A67" w:rsidRPr="00064BAB">
        <w:rPr>
          <w:rFonts w:eastAsia="Calibri"/>
          <w:sz w:val="24"/>
          <w:szCs w:val="24"/>
          <w:lang w:eastAsia="en-US"/>
        </w:rPr>
        <w:t>. Исчерпывающий перечень случаев, в</w:t>
      </w:r>
      <w:r w:rsidR="00B505CC" w:rsidRPr="00064BAB">
        <w:rPr>
          <w:rFonts w:eastAsia="Calibri"/>
          <w:sz w:val="24"/>
          <w:szCs w:val="24"/>
          <w:lang w:eastAsia="en-US"/>
        </w:rPr>
        <w:t xml:space="preserve"> которых ответ на жалобу</w:t>
      </w:r>
      <w:r w:rsidR="00200A67" w:rsidRPr="00064BAB">
        <w:rPr>
          <w:rFonts w:eastAsia="Calibri"/>
          <w:sz w:val="24"/>
          <w:szCs w:val="24"/>
          <w:lang w:eastAsia="en-US"/>
        </w:rPr>
        <w:t xml:space="preserve"> не даётся</w:t>
      </w:r>
      <w:r w:rsidR="006703FA" w:rsidRPr="00064BAB">
        <w:rPr>
          <w:rFonts w:eastAsia="Calibri"/>
          <w:sz w:val="24"/>
          <w:szCs w:val="24"/>
          <w:lang w:eastAsia="en-US"/>
        </w:rPr>
        <w:t xml:space="preserve"> </w:t>
      </w:r>
      <w:r w:rsidR="006703FA" w:rsidRPr="00064BAB">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064BAB" w:rsidRDefault="004B26F2" w:rsidP="00964970">
      <w:pPr>
        <w:widowControl w:val="0"/>
        <w:suppressAutoHyphens w:val="0"/>
        <w:autoSpaceDE w:val="0"/>
        <w:autoSpaceDN w:val="0"/>
        <w:adjustRightInd w:val="0"/>
        <w:ind w:firstLine="540"/>
        <w:jc w:val="both"/>
        <w:rPr>
          <w:sz w:val="24"/>
          <w:szCs w:val="24"/>
          <w:lang w:eastAsia="en-US"/>
        </w:rPr>
      </w:pPr>
    </w:p>
    <w:p w:rsidR="004B26F2" w:rsidRPr="00064BAB" w:rsidRDefault="004B26F2" w:rsidP="004B26F2">
      <w:pPr>
        <w:adjustRightInd w:val="0"/>
        <w:ind w:firstLine="709"/>
        <w:contextualSpacing/>
        <w:jc w:val="center"/>
        <w:rPr>
          <w:rFonts w:eastAsia="Calibri"/>
          <w:bCs/>
          <w:sz w:val="24"/>
          <w:szCs w:val="24"/>
        </w:rPr>
      </w:pPr>
      <w:r w:rsidRPr="00064BAB">
        <w:rPr>
          <w:rFonts w:eastAsia="Calibri"/>
          <w:bCs/>
          <w:sz w:val="24"/>
          <w:szCs w:val="24"/>
        </w:rPr>
        <w:t>Результат досудебного (внесудебного) обжалования</w:t>
      </w:r>
    </w:p>
    <w:p w:rsidR="004B26F2" w:rsidRPr="00064BAB" w:rsidRDefault="004B26F2" w:rsidP="004B26F2">
      <w:pPr>
        <w:adjustRightInd w:val="0"/>
        <w:ind w:firstLine="709"/>
        <w:contextualSpacing/>
        <w:jc w:val="center"/>
        <w:rPr>
          <w:rFonts w:eastAsia="Calibri"/>
          <w:sz w:val="24"/>
          <w:szCs w:val="24"/>
        </w:rPr>
      </w:pPr>
      <w:r w:rsidRPr="00064BAB">
        <w:rPr>
          <w:rFonts w:eastAsia="Calibri"/>
          <w:bCs/>
          <w:sz w:val="24"/>
          <w:szCs w:val="24"/>
        </w:rPr>
        <w:t>применительно к каждой процедуре либо инстанции обжалования</w:t>
      </w:r>
    </w:p>
    <w:p w:rsidR="00200A67" w:rsidRPr="00064BAB" w:rsidRDefault="006D4420" w:rsidP="00200A67">
      <w:pPr>
        <w:adjustRightInd w:val="0"/>
        <w:ind w:firstLine="709"/>
        <w:contextualSpacing/>
        <w:jc w:val="both"/>
        <w:rPr>
          <w:rFonts w:eastAsia="Calibri"/>
          <w:sz w:val="24"/>
          <w:szCs w:val="24"/>
          <w:lang w:eastAsia="en-US"/>
        </w:rPr>
      </w:pPr>
      <w:r w:rsidRPr="00064BAB">
        <w:rPr>
          <w:rFonts w:eastAsia="Calibri"/>
          <w:sz w:val="24"/>
          <w:szCs w:val="24"/>
        </w:rPr>
        <w:t>6.9</w:t>
      </w:r>
      <w:r w:rsidR="00200A67" w:rsidRPr="00064BAB">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064BAB" w:rsidRDefault="00200A67" w:rsidP="00200A67">
      <w:pPr>
        <w:adjustRightInd w:val="0"/>
        <w:ind w:firstLine="709"/>
        <w:contextualSpacing/>
        <w:jc w:val="both"/>
        <w:rPr>
          <w:rFonts w:eastAsia="Calibri"/>
          <w:sz w:val="24"/>
          <w:szCs w:val="24"/>
          <w:lang w:eastAsia="en-US"/>
        </w:rPr>
      </w:pPr>
      <w:proofErr w:type="gramStart"/>
      <w:r w:rsidRPr="00064BAB">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064BAB" w:rsidRDefault="00200A67" w:rsidP="00053E4B">
      <w:pPr>
        <w:adjustRightInd w:val="0"/>
        <w:ind w:firstLine="709"/>
        <w:contextualSpacing/>
        <w:jc w:val="both"/>
        <w:rPr>
          <w:rFonts w:eastAsia="Calibri"/>
          <w:sz w:val="24"/>
          <w:szCs w:val="24"/>
          <w:lang w:eastAsia="en-US"/>
        </w:rPr>
      </w:pPr>
      <w:r w:rsidRPr="00064BAB">
        <w:rPr>
          <w:rFonts w:eastAsia="Calibri"/>
          <w:sz w:val="24"/>
          <w:szCs w:val="24"/>
          <w:lang w:eastAsia="en-US"/>
        </w:rPr>
        <w:t>2) отказывает в удовлетворении жалобы.</w:t>
      </w:r>
    </w:p>
    <w:p w:rsidR="00942949" w:rsidRPr="00064BAB" w:rsidRDefault="00942949" w:rsidP="00942949">
      <w:pPr>
        <w:adjustRightInd w:val="0"/>
        <w:ind w:firstLine="709"/>
        <w:contextualSpacing/>
        <w:jc w:val="both"/>
        <w:rPr>
          <w:rFonts w:eastAsia="Calibri"/>
          <w:sz w:val="24"/>
          <w:szCs w:val="24"/>
          <w:lang w:eastAsia="en-US"/>
        </w:rPr>
      </w:pPr>
      <w:r w:rsidRPr="00064BAB">
        <w:rPr>
          <w:rFonts w:eastAsia="Calibri"/>
          <w:sz w:val="24"/>
          <w:szCs w:val="24"/>
          <w:lang w:eastAsia="en-US"/>
        </w:rPr>
        <w:lastRenderedPageBreak/>
        <w:t xml:space="preserve">6.10.В случае установления в ходе или по результатам </w:t>
      </w:r>
      <w:proofErr w:type="gramStart"/>
      <w:r w:rsidRPr="00064BAB">
        <w:rPr>
          <w:rFonts w:eastAsia="Calibri"/>
          <w:sz w:val="24"/>
          <w:szCs w:val="24"/>
          <w:lang w:eastAsia="en-US"/>
        </w:rPr>
        <w:t>рассмотрения жалобы признаков состава административного правонарушения</w:t>
      </w:r>
      <w:proofErr w:type="gramEnd"/>
      <w:r w:rsidRPr="00064BAB">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64BAB" w:rsidRDefault="00053E4B" w:rsidP="00053E4B">
      <w:pPr>
        <w:adjustRightInd w:val="0"/>
        <w:ind w:firstLine="709"/>
        <w:contextualSpacing/>
        <w:jc w:val="both"/>
        <w:rPr>
          <w:rFonts w:eastAsia="Calibri"/>
          <w:sz w:val="24"/>
          <w:szCs w:val="24"/>
          <w:lang w:eastAsia="en-US"/>
        </w:rPr>
      </w:pPr>
      <w:r w:rsidRPr="00064BAB">
        <w:rPr>
          <w:sz w:val="24"/>
          <w:szCs w:val="24"/>
        </w:rPr>
        <w:t>6.1</w:t>
      </w:r>
      <w:r w:rsidR="00942949" w:rsidRPr="00064BAB">
        <w:rPr>
          <w:sz w:val="24"/>
          <w:szCs w:val="24"/>
        </w:rPr>
        <w:t>1</w:t>
      </w:r>
      <w:r w:rsidRPr="00064BAB">
        <w:rPr>
          <w:sz w:val="24"/>
          <w:szCs w:val="24"/>
        </w:rPr>
        <w:t xml:space="preserve">. </w:t>
      </w:r>
      <w:r w:rsidR="006209D2" w:rsidRPr="00064BAB">
        <w:rPr>
          <w:sz w:val="24"/>
          <w:szCs w:val="24"/>
        </w:rPr>
        <w:t xml:space="preserve">Не позднее дня, следующего за днем принятия решения, указанного в п. </w:t>
      </w:r>
      <w:r w:rsidRPr="00064BAB">
        <w:rPr>
          <w:sz w:val="24"/>
          <w:szCs w:val="24"/>
        </w:rPr>
        <w:t>6</w:t>
      </w:r>
      <w:r w:rsidR="006209D2" w:rsidRPr="00064BAB">
        <w:rPr>
          <w:sz w:val="24"/>
          <w:szCs w:val="24"/>
        </w:rPr>
        <w:t>.</w:t>
      </w:r>
      <w:r w:rsidRPr="00064BAB">
        <w:rPr>
          <w:sz w:val="24"/>
          <w:szCs w:val="24"/>
        </w:rPr>
        <w:t>9</w:t>
      </w:r>
      <w:r w:rsidR="006209D2" w:rsidRPr="00064BAB">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064BAB" w:rsidRDefault="00200A67" w:rsidP="00606944">
      <w:pPr>
        <w:widowControl w:val="0"/>
        <w:autoSpaceDE w:val="0"/>
        <w:autoSpaceDN w:val="0"/>
        <w:adjustRightInd w:val="0"/>
        <w:ind w:firstLine="709"/>
        <w:outlineLvl w:val="1"/>
        <w:rPr>
          <w:sz w:val="24"/>
          <w:szCs w:val="24"/>
          <w:lang w:eastAsia="en-US"/>
        </w:rPr>
      </w:pPr>
      <w:r w:rsidRPr="00064BAB">
        <w:rPr>
          <w:sz w:val="24"/>
          <w:szCs w:val="24"/>
        </w:rPr>
        <w:br w:type="page"/>
      </w:r>
      <w:r w:rsidR="00606944" w:rsidRPr="00064BAB">
        <w:rPr>
          <w:sz w:val="24"/>
          <w:szCs w:val="24"/>
        </w:rPr>
        <w:lastRenderedPageBreak/>
        <w:t xml:space="preserve">                                                                                                   </w:t>
      </w:r>
      <w:r w:rsidR="00663CE8" w:rsidRPr="00064BAB">
        <w:rPr>
          <w:sz w:val="24"/>
          <w:szCs w:val="24"/>
        </w:rPr>
        <w:t>Приложение 1</w:t>
      </w:r>
      <w:r w:rsidR="003819F5" w:rsidRPr="00064BAB">
        <w:rPr>
          <w:sz w:val="24"/>
          <w:szCs w:val="24"/>
          <w:lang w:eastAsia="en-US"/>
        </w:rPr>
        <w:t xml:space="preserve"> </w:t>
      </w:r>
    </w:p>
    <w:p w:rsidR="003819F5" w:rsidRPr="00064BAB" w:rsidRDefault="003819F5" w:rsidP="003819F5">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C42FDA" w:rsidRPr="00064BAB" w:rsidRDefault="00C42FDA" w:rsidP="003819F5">
      <w:pPr>
        <w:widowControl w:val="0"/>
        <w:suppressAutoHyphens w:val="0"/>
        <w:autoSpaceDE w:val="0"/>
        <w:autoSpaceDN w:val="0"/>
        <w:adjustRightInd w:val="0"/>
        <w:jc w:val="right"/>
        <w:rPr>
          <w:sz w:val="24"/>
          <w:szCs w:val="24"/>
          <w:lang w:eastAsia="en-US"/>
        </w:rPr>
      </w:pPr>
    </w:p>
    <w:p w:rsidR="00C42FDA" w:rsidRPr="00064BAB" w:rsidRDefault="00C42FDA" w:rsidP="00C42FDA">
      <w:pPr>
        <w:widowControl w:val="0"/>
        <w:tabs>
          <w:tab w:val="left" w:pos="1134"/>
        </w:tabs>
        <w:autoSpaceDE w:val="0"/>
        <w:autoSpaceDN w:val="0"/>
        <w:adjustRightInd w:val="0"/>
        <w:ind w:firstLine="709"/>
        <w:jc w:val="center"/>
        <w:rPr>
          <w:rFonts w:eastAsia="Calibri"/>
          <w:sz w:val="24"/>
          <w:szCs w:val="24"/>
        </w:rPr>
      </w:pPr>
      <w:r w:rsidRPr="00064BAB">
        <w:rPr>
          <w:rFonts w:eastAsia="Calibri"/>
          <w:sz w:val="24"/>
          <w:szCs w:val="24"/>
        </w:rPr>
        <w:t xml:space="preserve">Информация о местах нахождения, </w:t>
      </w:r>
    </w:p>
    <w:p w:rsidR="00C42FDA" w:rsidRPr="00064BAB" w:rsidRDefault="00C42FDA" w:rsidP="00C42FDA">
      <w:pPr>
        <w:widowControl w:val="0"/>
        <w:tabs>
          <w:tab w:val="left" w:pos="1134"/>
        </w:tabs>
        <w:autoSpaceDE w:val="0"/>
        <w:autoSpaceDN w:val="0"/>
        <w:adjustRightInd w:val="0"/>
        <w:ind w:firstLine="709"/>
        <w:jc w:val="center"/>
        <w:rPr>
          <w:rFonts w:eastAsia="Calibri"/>
          <w:sz w:val="24"/>
          <w:szCs w:val="24"/>
        </w:rPr>
      </w:pPr>
      <w:r w:rsidRPr="00064BAB">
        <w:rPr>
          <w:rFonts w:eastAsia="Calibri"/>
          <w:sz w:val="24"/>
          <w:szCs w:val="24"/>
        </w:rPr>
        <w:t>справочных телефонах и адресах электронной почты МФЦ</w:t>
      </w:r>
    </w:p>
    <w:p w:rsidR="00C42FDA" w:rsidRPr="00064BAB" w:rsidRDefault="00C42FDA" w:rsidP="00C42FDA">
      <w:pPr>
        <w:ind w:left="142"/>
        <w:jc w:val="both"/>
        <w:rPr>
          <w:rFonts w:eastAsia="Calibri"/>
          <w:sz w:val="24"/>
          <w:szCs w:val="24"/>
          <w:shd w:val="clear" w:color="auto" w:fill="FFFFFF"/>
        </w:rPr>
      </w:pPr>
    </w:p>
    <w:p w:rsidR="00C42FDA" w:rsidRPr="00064BAB" w:rsidRDefault="00C42FDA" w:rsidP="00C42FDA">
      <w:pPr>
        <w:ind w:left="142"/>
        <w:jc w:val="both"/>
        <w:rPr>
          <w:rFonts w:eastAsia="Calibri"/>
          <w:sz w:val="24"/>
          <w:szCs w:val="24"/>
          <w:shd w:val="clear" w:color="auto" w:fill="FFFFFF"/>
        </w:rPr>
      </w:pPr>
      <w:r w:rsidRPr="00064BAB">
        <w:rPr>
          <w:rFonts w:eastAsia="Calibri"/>
          <w:sz w:val="24"/>
          <w:szCs w:val="24"/>
          <w:shd w:val="clear" w:color="auto" w:fill="FFFFFF"/>
        </w:rPr>
        <w:t>Телефон единой справочной службы ГБУ ЛО «МФЦ»: 8 (800) 301-47-47</w:t>
      </w:r>
      <w:r w:rsidRPr="00064BAB">
        <w:rPr>
          <w:rFonts w:eastAsia="Calibri"/>
          <w:i/>
          <w:sz w:val="24"/>
          <w:szCs w:val="24"/>
          <w:shd w:val="clear" w:color="auto" w:fill="FFFFFF"/>
        </w:rPr>
        <w:t xml:space="preserve"> (на территории России звонок бесплатный), </w:t>
      </w:r>
      <w:r w:rsidRPr="00064BAB">
        <w:rPr>
          <w:rFonts w:eastAsia="Calibri"/>
          <w:sz w:val="24"/>
          <w:szCs w:val="24"/>
          <w:shd w:val="clear" w:color="auto" w:fill="FFFFFF"/>
        </w:rPr>
        <w:t xml:space="preserve">адрес электронной почты: </w:t>
      </w:r>
      <w:r w:rsidRPr="00064BAB">
        <w:rPr>
          <w:rFonts w:eastAsia="Calibri"/>
          <w:bCs/>
          <w:sz w:val="24"/>
          <w:szCs w:val="24"/>
          <w:shd w:val="clear" w:color="auto" w:fill="FFFFFF"/>
        </w:rPr>
        <w:t>info@mfc47.ru.</w:t>
      </w:r>
    </w:p>
    <w:p w:rsidR="00C42FDA" w:rsidRPr="00064BAB" w:rsidRDefault="00C42FDA" w:rsidP="00C42FDA">
      <w:pPr>
        <w:ind w:left="142"/>
        <w:jc w:val="both"/>
        <w:rPr>
          <w:rFonts w:eastAsia="Calibri"/>
          <w:color w:val="000000"/>
          <w:sz w:val="24"/>
          <w:szCs w:val="24"/>
        </w:rPr>
      </w:pPr>
      <w:r w:rsidRPr="00064BAB">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064BAB">
          <w:rPr>
            <w:rStyle w:val="a4"/>
            <w:rFonts w:eastAsia="Calibri"/>
            <w:sz w:val="24"/>
            <w:szCs w:val="24"/>
            <w:shd w:val="clear" w:color="auto" w:fill="FFFFFF"/>
            <w:lang w:val="en-US"/>
          </w:rPr>
          <w:t>www</w:t>
        </w:r>
        <w:r w:rsidRPr="00064BAB">
          <w:rPr>
            <w:rStyle w:val="a4"/>
            <w:rFonts w:eastAsia="Calibri"/>
            <w:sz w:val="24"/>
            <w:szCs w:val="24"/>
            <w:shd w:val="clear" w:color="auto" w:fill="FFFFFF"/>
          </w:rPr>
          <w:t>.</w:t>
        </w:r>
        <w:proofErr w:type="spellStart"/>
        <w:r w:rsidRPr="00064BAB">
          <w:rPr>
            <w:rStyle w:val="a4"/>
            <w:rFonts w:eastAsia="Calibri"/>
            <w:sz w:val="24"/>
            <w:szCs w:val="24"/>
            <w:shd w:val="clear" w:color="auto" w:fill="FFFFFF"/>
            <w:lang w:val="en-US"/>
          </w:rPr>
          <w:t>mfc</w:t>
        </w:r>
        <w:proofErr w:type="spellEnd"/>
        <w:r w:rsidRPr="00064BAB">
          <w:rPr>
            <w:rStyle w:val="a4"/>
            <w:rFonts w:eastAsia="Calibri"/>
            <w:sz w:val="24"/>
            <w:szCs w:val="24"/>
            <w:shd w:val="clear" w:color="auto" w:fill="FFFFFF"/>
          </w:rPr>
          <w:t>47.</w:t>
        </w:r>
        <w:proofErr w:type="spellStart"/>
        <w:r w:rsidRPr="00064BAB">
          <w:rPr>
            <w:rStyle w:val="a4"/>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064BAB"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ind w:right="-49" w:hanging="48"/>
              <w:jc w:val="center"/>
              <w:rPr>
                <w:b/>
                <w:sz w:val="24"/>
                <w:szCs w:val="24"/>
              </w:rPr>
            </w:pPr>
            <w:r w:rsidRPr="00064BAB">
              <w:rPr>
                <w:b/>
                <w:sz w:val="24"/>
                <w:szCs w:val="24"/>
              </w:rPr>
              <w:t>№</w:t>
            </w:r>
          </w:p>
          <w:p w:rsidR="00C42FDA" w:rsidRPr="00064BAB" w:rsidRDefault="00C42FDA">
            <w:pPr>
              <w:widowControl w:val="0"/>
              <w:ind w:left="-578" w:firstLine="530"/>
              <w:jc w:val="center"/>
              <w:rPr>
                <w:sz w:val="24"/>
                <w:szCs w:val="24"/>
              </w:rPr>
            </w:pPr>
            <w:proofErr w:type="spellStart"/>
            <w:proofErr w:type="gramStart"/>
            <w:r w:rsidRPr="00064BAB">
              <w:rPr>
                <w:b/>
                <w:bCs/>
                <w:sz w:val="24"/>
                <w:szCs w:val="24"/>
              </w:rPr>
              <w:t>п</w:t>
            </w:r>
            <w:proofErr w:type="spellEnd"/>
            <w:proofErr w:type="gramEnd"/>
            <w:r w:rsidRPr="00064BAB">
              <w:rPr>
                <w:b/>
                <w:bCs/>
                <w:sz w:val="24"/>
                <w:szCs w:val="24"/>
              </w:rPr>
              <w:t>/</w:t>
            </w:r>
            <w:proofErr w:type="spellStart"/>
            <w:r w:rsidRPr="00064BAB">
              <w:rPr>
                <w:b/>
                <w:bCs/>
                <w:sz w:val="24"/>
                <w:szCs w:val="24"/>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bCs/>
                <w:sz w:val="24"/>
                <w:szCs w:val="24"/>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bCs/>
                <w:sz w:val="24"/>
                <w:szCs w:val="24"/>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sz w:val="24"/>
                <w:szCs w:val="24"/>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064BAB" w:rsidRDefault="00C42FDA">
            <w:pPr>
              <w:widowControl w:val="0"/>
              <w:jc w:val="center"/>
              <w:rPr>
                <w:b/>
                <w:bCs/>
                <w:sz w:val="24"/>
                <w:szCs w:val="24"/>
              </w:rPr>
            </w:pPr>
            <w:r w:rsidRPr="00064BAB">
              <w:rPr>
                <w:b/>
                <w:bCs/>
                <w:sz w:val="24"/>
                <w:szCs w:val="24"/>
              </w:rPr>
              <w:t>Телефон</w:t>
            </w:r>
          </w:p>
          <w:p w:rsidR="00C42FDA" w:rsidRPr="00064BAB" w:rsidRDefault="00C42FDA">
            <w:pPr>
              <w:widowControl w:val="0"/>
              <w:jc w:val="center"/>
              <w:rPr>
                <w:sz w:val="24"/>
                <w:szCs w:val="24"/>
              </w:rPr>
            </w:pPr>
          </w:p>
        </w:tc>
      </w:tr>
      <w:tr w:rsidR="00C42FDA" w:rsidRPr="00064BAB"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w:t>
            </w:r>
            <w:proofErr w:type="gramStart"/>
            <w:r w:rsidRPr="00064BAB">
              <w:rPr>
                <w:b/>
                <w:bCs/>
                <w:sz w:val="24"/>
                <w:szCs w:val="24"/>
              </w:rPr>
              <w:t>в</w:t>
            </w:r>
            <w:proofErr w:type="gramEnd"/>
            <w:r w:rsidRPr="00064BAB">
              <w:rPr>
                <w:b/>
                <w:bCs/>
                <w:sz w:val="24"/>
                <w:szCs w:val="24"/>
              </w:rPr>
              <w:t xml:space="preserve"> </w:t>
            </w:r>
            <w:proofErr w:type="gramStart"/>
            <w:r w:rsidRPr="00064BAB">
              <w:rPr>
                <w:b/>
                <w:bCs/>
                <w:sz w:val="24"/>
                <w:szCs w:val="24"/>
              </w:rPr>
              <w:t>Бокситогорском</w:t>
            </w:r>
            <w:proofErr w:type="gramEnd"/>
            <w:r w:rsidRPr="00064BAB">
              <w:rPr>
                <w:b/>
                <w:bCs/>
                <w:sz w:val="24"/>
                <w:szCs w:val="24"/>
              </w:rPr>
              <w:t xml:space="preserve"> районе Ленинградской области</w:t>
            </w:r>
          </w:p>
        </w:tc>
      </w:tr>
      <w:tr w:rsidR="00C42FDA" w:rsidRPr="00064BAB"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ind w:right="-49" w:hanging="48"/>
              <w:jc w:val="center"/>
              <w:rPr>
                <w:sz w:val="24"/>
                <w:szCs w:val="24"/>
              </w:rPr>
            </w:pPr>
            <w:r w:rsidRPr="00064BAB">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«Тихвинский» - </w:t>
            </w:r>
            <w:r w:rsidR="00D22512">
              <w:rPr>
                <w:sz w:val="24"/>
                <w:szCs w:val="24"/>
                <w:lang w:eastAsia="ru-RU"/>
              </w:rPr>
              <w:t>администрации</w:t>
            </w:r>
            <w:r w:rsidRPr="00064BAB">
              <w:rPr>
                <w:sz w:val="24"/>
                <w:szCs w:val="24"/>
                <w:lang w:eastAsia="ru-RU"/>
              </w:rPr>
              <w:t xml:space="preserve">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proofErr w:type="gramStart"/>
            <w:r w:rsidRPr="00064BAB">
              <w:rPr>
                <w:sz w:val="24"/>
                <w:szCs w:val="24"/>
                <w:lang w:eastAsia="ru-RU"/>
              </w:rPr>
              <w:t xml:space="preserve">187650, Россия, Ленинградская область, </w:t>
            </w:r>
            <w:proofErr w:type="spellStart"/>
            <w:r w:rsidRPr="00064BAB">
              <w:rPr>
                <w:sz w:val="24"/>
                <w:szCs w:val="24"/>
                <w:lang w:eastAsia="ru-RU"/>
              </w:rPr>
              <w:t>Бокситогорский</w:t>
            </w:r>
            <w:proofErr w:type="spellEnd"/>
            <w:r w:rsidRPr="00064BAB">
              <w:rPr>
                <w:sz w:val="24"/>
                <w:szCs w:val="24"/>
                <w:lang w:eastAsia="ru-RU"/>
              </w:rPr>
              <w:t xml:space="preserve"> район, </w:t>
            </w:r>
            <w:r w:rsidRPr="00064BAB">
              <w:rPr>
                <w:sz w:val="24"/>
                <w:szCs w:val="24"/>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«Тихвинский» - </w:t>
            </w:r>
            <w:r w:rsidR="00D22512">
              <w:rPr>
                <w:sz w:val="24"/>
                <w:szCs w:val="24"/>
                <w:lang w:eastAsia="ru-RU"/>
              </w:rPr>
              <w:t>администрации</w:t>
            </w:r>
            <w:r w:rsidRPr="00064BAB">
              <w:rPr>
                <w:sz w:val="24"/>
                <w:szCs w:val="24"/>
                <w:lang w:eastAsia="ru-RU"/>
              </w:rPr>
              <w:t xml:space="preserve">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proofErr w:type="gramStart"/>
            <w:r w:rsidRPr="00064BAB">
              <w:rPr>
                <w:sz w:val="24"/>
                <w:szCs w:val="24"/>
                <w:lang w:eastAsia="ru-RU"/>
              </w:rPr>
              <w:t xml:space="preserve">187602, Россия, Ленинградская область, </w:t>
            </w:r>
            <w:proofErr w:type="spellStart"/>
            <w:r w:rsidRPr="00064BAB">
              <w:rPr>
                <w:sz w:val="24"/>
                <w:szCs w:val="24"/>
                <w:lang w:eastAsia="ru-RU"/>
              </w:rPr>
              <w:t>Бокситогорский</w:t>
            </w:r>
            <w:proofErr w:type="spellEnd"/>
            <w:r w:rsidRPr="00064BAB">
              <w:rPr>
                <w:sz w:val="24"/>
                <w:szCs w:val="24"/>
                <w:lang w:eastAsia="ru-RU"/>
              </w:rPr>
              <w:t xml:space="preserve"> район, </w:t>
            </w:r>
            <w:r w:rsidRPr="00064BAB">
              <w:rPr>
                <w:sz w:val="24"/>
                <w:szCs w:val="24"/>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proofErr w:type="spellStart"/>
            <w:r w:rsidRPr="00064BAB">
              <w:rPr>
                <w:b/>
                <w:bCs/>
                <w:sz w:val="24"/>
                <w:szCs w:val="24"/>
              </w:rPr>
              <w:t>Волосовском</w:t>
            </w:r>
            <w:proofErr w:type="spellEnd"/>
            <w:r w:rsidRPr="00064BAB">
              <w:rPr>
                <w:b/>
                <w:bCs/>
                <w:sz w:val="24"/>
                <w:szCs w:val="24"/>
              </w:rPr>
              <w:t xml:space="preserve"> районе Ленинградской области</w:t>
            </w:r>
          </w:p>
        </w:tc>
      </w:tr>
      <w:tr w:rsidR="00C42FDA" w:rsidRPr="00064BAB"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spacing w:after="200" w:line="276" w:lineRule="auto"/>
              <w:ind w:right="-49" w:hanging="10"/>
              <w:contextualSpacing/>
              <w:jc w:val="center"/>
              <w:rPr>
                <w:sz w:val="24"/>
                <w:szCs w:val="24"/>
              </w:rPr>
            </w:pPr>
            <w:r w:rsidRPr="00064BAB">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Волосовский</w:t>
            </w:r>
            <w:proofErr w:type="spellEnd"/>
            <w:r w:rsidRPr="00064BAB">
              <w:rPr>
                <w:bCs/>
                <w:sz w:val="24"/>
                <w:szCs w:val="24"/>
              </w:rPr>
              <w:t>»</w:t>
            </w:r>
          </w:p>
          <w:p w:rsidR="00C42FDA" w:rsidRPr="00064BAB" w:rsidRDefault="00C42FDA">
            <w:pPr>
              <w:widowControl w:val="0"/>
              <w:jc w:val="center"/>
              <w:rPr>
                <w:b/>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jc w:val="center"/>
              <w:rPr>
                <w:sz w:val="24"/>
                <w:szCs w:val="24"/>
                <w:lang w:eastAsia="ru-RU"/>
              </w:rPr>
            </w:pPr>
            <w:r w:rsidRPr="00064BAB">
              <w:rPr>
                <w:sz w:val="24"/>
                <w:szCs w:val="24"/>
                <w:lang w:eastAsia="ru-RU"/>
              </w:rPr>
              <w:t xml:space="preserve">188410, Россия, Ленинградская обл., </w:t>
            </w:r>
            <w:proofErr w:type="spellStart"/>
            <w:r w:rsidRPr="00064BAB">
              <w:rPr>
                <w:sz w:val="24"/>
                <w:szCs w:val="24"/>
                <w:lang w:eastAsia="ru-RU"/>
              </w:rPr>
              <w:t>Волосовский</w:t>
            </w:r>
            <w:proofErr w:type="spellEnd"/>
            <w:r w:rsidRPr="00064BAB">
              <w:rPr>
                <w:sz w:val="24"/>
                <w:szCs w:val="24"/>
                <w:lang w:eastAsia="ru-RU"/>
              </w:rPr>
              <w:t xml:space="preserve"> район, г</w:t>
            </w:r>
            <w:proofErr w:type="gramStart"/>
            <w:r w:rsidRPr="00064BAB">
              <w:rPr>
                <w:sz w:val="24"/>
                <w:szCs w:val="24"/>
                <w:lang w:eastAsia="ru-RU"/>
              </w:rPr>
              <w:t>.В</w:t>
            </w:r>
            <w:proofErr w:type="gramEnd"/>
            <w:r w:rsidRPr="00064BAB">
              <w:rPr>
                <w:sz w:val="24"/>
                <w:szCs w:val="24"/>
                <w:lang w:eastAsia="ru-RU"/>
              </w:rPr>
              <w:t>олосово, усадьба СХТ, д.1 лит. А</w:t>
            </w:r>
          </w:p>
          <w:p w:rsidR="00C42FDA" w:rsidRPr="00064BAB" w:rsidRDefault="00C42FDA">
            <w:pPr>
              <w:widowControl w:val="0"/>
              <w:jc w:val="center"/>
              <w:rPr>
                <w:b/>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
                <w:bCs/>
                <w:sz w:val="24"/>
                <w:szCs w:val="24"/>
              </w:rPr>
            </w:pPr>
            <w:r w:rsidRPr="00064BAB">
              <w:rPr>
                <w:rFonts w:eastAsia="Calibri"/>
                <w:sz w:val="24"/>
                <w:szCs w:val="24"/>
                <w:shd w:val="clear" w:color="auto" w:fill="FFFFFF"/>
              </w:rPr>
              <w:t>301-47-47</w:t>
            </w:r>
          </w:p>
        </w:tc>
      </w:tr>
      <w:tr w:rsidR="00C42FDA" w:rsidRPr="00064BAB"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proofErr w:type="spellStart"/>
            <w:r w:rsidRPr="00064BAB">
              <w:rPr>
                <w:b/>
                <w:bCs/>
                <w:sz w:val="24"/>
                <w:szCs w:val="24"/>
              </w:rPr>
              <w:t>Волховском</w:t>
            </w:r>
            <w:proofErr w:type="spellEnd"/>
            <w:r w:rsidRPr="00064BAB">
              <w:rPr>
                <w:b/>
                <w:bCs/>
                <w:sz w:val="24"/>
                <w:szCs w:val="24"/>
              </w:rPr>
              <w:t xml:space="preserve"> районе Ленинградской области</w:t>
            </w:r>
          </w:p>
        </w:tc>
      </w:tr>
      <w:tr w:rsidR="00C42FDA" w:rsidRPr="00064BAB"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10"/>
              </w:tabs>
              <w:spacing w:after="200" w:line="276" w:lineRule="auto"/>
              <w:ind w:left="132" w:right="-49" w:hanging="132"/>
              <w:contextualSpacing/>
              <w:jc w:val="center"/>
              <w:rPr>
                <w:sz w:val="24"/>
                <w:szCs w:val="24"/>
              </w:rPr>
            </w:pPr>
            <w:r w:rsidRPr="00064BAB">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Волховский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sz w:val="24"/>
                <w:szCs w:val="24"/>
                <w:lang w:eastAsia="ru-RU"/>
              </w:rPr>
              <w:t xml:space="preserve">187403, Ленинградская область, </w:t>
            </w:r>
            <w:proofErr w:type="gramStart"/>
            <w:r w:rsidRPr="00064BAB">
              <w:rPr>
                <w:sz w:val="24"/>
                <w:szCs w:val="24"/>
                <w:lang w:eastAsia="ru-RU"/>
              </w:rPr>
              <w:t>г</w:t>
            </w:r>
            <w:proofErr w:type="gramEnd"/>
            <w:r w:rsidRPr="00064BAB">
              <w:rPr>
                <w:sz w:val="24"/>
                <w:szCs w:val="24"/>
                <w:lang w:eastAsia="ru-RU"/>
              </w:rPr>
              <w:t xml:space="preserve">. Волхов. </w:t>
            </w:r>
            <w:proofErr w:type="spellStart"/>
            <w:r w:rsidRPr="00064BAB">
              <w:rPr>
                <w:sz w:val="24"/>
                <w:szCs w:val="24"/>
                <w:lang w:eastAsia="ru-RU"/>
              </w:rPr>
              <w:t>Волховский</w:t>
            </w:r>
            <w:proofErr w:type="spellEnd"/>
            <w:r w:rsidRPr="00064BAB">
              <w:rPr>
                <w:sz w:val="24"/>
                <w:szCs w:val="24"/>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jc w:val="center"/>
              <w:rPr>
                <w:bCs/>
                <w:color w:val="000000"/>
                <w:sz w:val="24"/>
                <w:szCs w:val="24"/>
                <w:lang w:eastAsia="ru-RU"/>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bCs/>
                <w:sz w:val="24"/>
                <w:szCs w:val="24"/>
                <w:shd w:val="clear" w:color="auto" w:fill="FFFFFF"/>
                <w:lang w:eastAsia="en-US"/>
              </w:rPr>
            </w:pPr>
            <w:r w:rsidRPr="00064BAB">
              <w:rPr>
                <w:rFonts w:eastAsia="Calibri"/>
                <w:b/>
                <w:bCs/>
                <w:sz w:val="24"/>
                <w:szCs w:val="24"/>
                <w:shd w:val="clear" w:color="auto" w:fill="FFFFFF"/>
              </w:rPr>
              <w:t xml:space="preserve">Предоставление услуг во </w:t>
            </w:r>
            <w:r w:rsidRPr="00064BAB">
              <w:rPr>
                <w:rFonts w:eastAsia="Calibri"/>
                <w:b/>
                <w:sz w:val="24"/>
                <w:szCs w:val="24"/>
                <w:shd w:val="clear" w:color="auto" w:fill="FFFFFF"/>
              </w:rPr>
              <w:t xml:space="preserve">Всеволожском районе </w:t>
            </w:r>
            <w:r w:rsidRPr="00064BAB">
              <w:rPr>
                <w:b/>
                <w:bCs/>
                <w:sz w:val="24"/>
                <w:szCs w:val="24"/>
              </w:rPr>
              <w:t>Ленинградской области</w:t>
            </w:r>
          </w:p>
        </w:tc>
      </w:tr>
      <w:tr w:rsidR="00C42FDA" w:rsidRPr="00064BAB"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rPr>
            </w:pPr>
            <w:r w:rsidRPr="00064BAB">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«Всеволожский»</w:t>
            </w:r>
          </w:p>
          <w:p w:rsidR="00C42FDA" w:rsidRPr="00064BAB" w:rsidRDefault="00C42FDA">
            <w:pPr>
              <w:widowControl w:val="0"/>
              <w:jc w:val="cente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 xml:space="preserve">188643, Россия, Ленинградская область, Всеволожский район, </w:t>
            </w:r>
          </w:p>
          <w:p w:rsidR="00C42FDA" w:rsidRPr="00064BAB" w:rsidRDefault="00C42FDA">
            <w:pPr>
              <w:widowControl w:val="0"/>
              <w:jc w:val="center"/>
              <w:rPr>
                <w:bCs/>
                <w:sz w:val="24"/>
                <w:szCs w:val="24"/>
              </w:rPr>
            </w:pPr>
            <w:r w:rsidRPr="00064BAB">
              <w:rPr>
                <w:sz w:val="24"/>
                <w:szCs w:val="24"/>
                <w:lang w:eastAsia="ru-RU"/>
              </w:rPr>
              <w:t xml:space="preserve">г. Всеволожск, ул. </w:t>
            </w:r>
            <w:proofErr w:type="spellStart"/>
            <w:r w:rsidRPr="00064BAB">
              <w:rPr>
                <w:sz w:val="24"/>
                <w:szCs w:val="24"/>
                <w:lang w:eastAsia="ru-RU"/>
              </w:rPr>
              <w:t>Пожвинская</w:t>
            </w:r>
            <w:proofErr w:type="spellEnd"/>
            <w:r w:rsidRPr="00064BAB">
              <w:rPr>
                <w:sz w:val="24"/>
                <w:szCs w:val="24"/>
                <w:lang w:eastAsia="ru-RU"/>
              </w:rPr>
              <w:t>, д. 4а</w:t>
            </w:r>
          </w:p>
          <w:p w:rsidR="00C42FDA" w:rsidRPr="00064BAB" w:rsidRDefault="00C42FDA">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p w:rsidR="00C42FDA" w:rsidRPr="00064BAB" w:rsidRDefault="00C42FDA">
            <w:pPr>
              <w:spacing w:after="200"/>
              <w:jc w:val="center"/>
              <w:rPr>
                <w:rFonts w:eastAsia="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«Новосаратовка»</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188681, Россия, Ленинградская область, Всеволожский район,</w:t>
            </w:r>
          </w:p>
          <w:p w:rsidR="00C42FDA" w:rsidRPr="00064BAB" w:rsidRDefault="00C42FDA">
            <w:pPr>
              <w:widowControl w:val="0"/>
              <w:jc w:val="center"/>
              <w:rPr>
                <w:bCs/>
                <w:sz w:val="24"/>
                <w:szCs w:val="24"/>
              </w:rPr>
            </w:pPr>
            <w:r w:rsidRPr="00064BAB">
              <w:rPr>
                <w:bCs/>
                <w:sz w:val="24"/>
                <w:szCs w:val="24"/>
              </w:rPr>
              <w:t xml:space="preserve"> д. Новосаратовка - центр, д. 8 </w:t>
            </w:r>
            <w:r w:rsidRPr="00064BAB">
              <w:rPr>
                <w:rFonts w:eastAsia="Calibri"/>
                <w:sz w:val="24"/>
                <w:szCs w:val="24"/>
                <w:shd w:val="clear" w:color="auto" w:fill="FFFFFF"/>
              </w:rPr>
              <w:t xml:space="preserve">(52-й километр внутреннего кольца КАД, в здании МРЭО-15, рядом с АЗС </w:t>
            </w:r>
            <w:proofErr w:type="spellStart"/>
            <w:r w:rsidRPr="00064BAB">
              <w:rPr>
                <w:rFonts w:eastAsia="Calibri"/>
                <w:sz w:val="24"/>
                <w:szCs w:val="24"/>
                <w:shd w:val="clear" w:color="auto" w:fill="FFFFFF"/>
              </w:rPr>
              <w:t>Лукойл</w:t>
            </w:r>
            <w:proofErr w:type="spellEnd"/>
            <w:r w:rsidRPr="00064BAB">
              <w:rPr>
                <w:rFonts w:eastAsia="Calibri"/>
                <w:sz w:val="24"/>
                <w:szCs w:val="24"/>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w:t>
            </w:r>
            <w:proofErr w:type="spellStart"/>
            <w:r w:rsidRPr="00064BAB">
              <w:rPr>
                <w:bCs/>
                <w:sz w:val="24"/>
                <w:szCs w:val="24"/>
              </w:rPr>
              <w:t>Сертолово</w:t>
            </w:r>
            <w:proofErr w:type="spellEnd"/>
            <w:r w:rsidRPr="00064BAB">
              <w:rPr>
                <w:bCs/>
                <w:sz w:val="24"/>
                <w:szCs w:val="24"/>
              </w:rPr>
              <w:t>»</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jc w:val="center"/>
              <w:rPr>
                <w:bCs/>
                <w:sz w:val="24"/>
                <w:szCs w:val="24"/>
              </w:rPr>
            </w:pPr>
            <w:proofErr w:type="gramStart"/>
            <w:r w:rsidRPr="00064BAB">
              <w:rPr>
                <w:bCs/>
                <w:sz w:val="24"/>
                <w:szCs w:val="24"/>
              </w:rPr>
              <w:t xml:space="preserve">188650, Россия, Ленинградская область, Всеволожский район, г. </w:t>
            </w:r>
            <w:proofErr w:type="spellStart"/>
            <w:r w:rsidRPr="00064BAB">
              <w:rPr>
                <w:bCs/>
                <w:sz w:val="24"/>
                <w:szCs w:val="24"/>
              </w:rPr>
              <w:t>Сертолово</w:t>
            </w:r>
            <w:proofErr w:type="spellEnd"/>
            <w:r w:rsidRPr="00064BAB">
              <w:rPr>
                <w:bCs/>
                <w:sz w:val="24"/>
                <w:szCs w:val="24"/>
              </w:rPr>
              <w:t>, ул. Центральная, д. 8, корп. 3</w:t>
            </w:r>
            <w:proofErr w:type="gramEnd"/>
          </w:p>
          <w:p w:rsidR="00C42FDA" w:rsidRPr="00064BAB" w:rsidRDefault="00C42FDA">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w:t>
            </w:r>
            <w:proofErr w:type="spellStart"/>
            <w:r w:rsidRPr="00064BAB">
              <w:rPr>
                <w:bCs/>
                <w:sz w:val="24"/>
                <w:szCs w:val="24"/>
              </w:rPr>
              <w:t>Мурино</w:t>
            </w:r>
            <w:proofErr w:type="spellEnd"/>
            <w:r w:rsidRPr="00064BAB">
              <w:rPr>
                <w:bCs/>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pacing w:after="200" w:line="276" w:lineRule="auto"/>
              <w:jc w:val="center"/>
              <w:rPr>
                <w:bCs/>
                <w:sz w:val="24"/>
                <w:szCs w:val="24"/>
              </w:rPr>
            </w:pPr>
            <w:r w:rsidRPr="00064BAB">
              <w:rPr>
                <w:bCs/>
                <w:sz w:val="24"/>
                <w:szCs w:val="24"/>
              </w:rPr>
              <w:t xml:space="preserve">188661, Россия, Ленинградская область, Всеволожский район, п. </w:t>
            </w:r>
            <w:proofErr w:type="spellStart"/>
            <w:r w:rsidRPr="00064BAB">
              <w:rPr>
                <w:bCs/>
                <w:sz w:val="24"/>
                <w:szCs w:val="24"/>
              </w:rPr>
              <w:t>Мурино</w:t>
            </w:r>
            <w:proofErr w:type="spellEnd"/>
            <w:r w:rsidRPr="00064BAB">
              <w:rPr>
                <w:bCs/>
                <w:sz w:val="24"/>
                <w:szCs w:val="24"/>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Предоставление услуг в</w:t>
            </w:r>
            <w:r w:rsidRPr="00064BAB">
              <w:rPr>
                <w:b/>
                <w:sz w:val="24"/>
                <w:szCs w:val="24"/>
              </w:rPr>
              <w:t xml:space="preserve"> Выборгском районе </w:t>
            </w:r>
            <w:r w:rsidRPr="00064BAB">
              <w:rPr>
                <w:b/>
                <w:bCs/>
                <w:sz w:val="24"/>
                <w:szCs w:val="24"/>
              </w:rPr>
              <w:t>Ленинградской области</w:t>
            </w:r>
          </w:p>
        </w:tc>
      </w:tr>
      <w:tr w:rsidR="00C42FDA" w:rsidRPr="00064BAB"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rPr>
            </w:pPr>
            <w:r w:rsidRPr="00064BAB">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188800, Россия, Ленинградская область, Выборгский район, </w:t>
            </w:r>
          </w:p>
          <w:p w:rsidR="00C42FDA" w:rsidRPr="00064BAB" w:rsidRDefault="00C42FDA">
            <w:pPr>
              <w:widowControl w:val="0"/>
              <w:jc w:val="center"/>
              <w:rPr>
                <w:bCs/>
                <w:sz w:val="24"/>
                <w:szCs w:val="24"/>
              </w:rPr>
            </w:pPr>
            <w:r w:rsidRPr="00064BAB">
              <w:rPr>
                <w:bCs/>
                <w:sz w:val="24"/>
                <w:szCs w:val="24"/>
              </w:rPr>
              <w:t xml:space="preserve">г. Выборг, ул. </w:t>
            </w:r>
            <w:proofErr w:type="gramStart"/>
            <w:r w:rsidRPr="00064BAB">
              <w:rPr>
                <w:bCs/>
                <w:sz w:val="24"/>
                <w:szCs w:val="24"/>
              </w:rPr>
              <w:t>Вокзальная</w:t>
            </w:r>
            <w:proofErr w:type="gramEnd"/>
            <w:r w:rsidRPr="00064BAB">
              <w:rPr>
                <w:bCs/>
                <w:sz w:val="24"/>
                <w:szCs w:val="24"/>
              </w:rPr>
              <w:t>, д.13</w:t>
            </w:r>
          </w:p>
          <w:p w:rsidR="00C42FDA" w:rsidRPr="00064BAB" w:rsidRDefault="00C42FDA">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«Выборгский» - </w:t>
            </w:r>
            <w:r w:rsidR="00D22512">
              <w:rPr>
                <w:sz w:val="24"/>
                <w:szCs w:val="24"/>
                <w:lang w:eastAsia="ru-RU"/>
              </w:rPr>
              <w:t>администрации</w:t>
            </w:r>
            <w:r w:rsidRPr="00064BAB">
              <w:rPr>
                <w:sz w:val="24"/>
                <w:szCs w:val="24"/>
                <w:lang w:eastAsia="ru-RU"/>
              </w:rPr>
              <w:t xml:space="preserve"> «Рощино»</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188681, Россия, Ленинградская область, Выборгский район,</w:t>
            </w:r>
          </w:p>
          <w:p w:rsidR="00C42FDA" w:rsidRPr="00064BAB" w:rsidRDefault="00C42FDA">
            <w:pPr>
              <w:widowControl w:val="0"/>
              <w:jc w:val="center"/>
              <w:rPr>
                <w:bCs/>
                <w:sz w:val="24"/>
                <w:szCs w:val="24"/>
              </w:rPr>
            </w:pPr>
            <w:r w:rsidRPr="00064BAB">
              <w:rPr>
                <w:sz w:val="24"/>
                <w:szCs w:val="24"/>
                <w:lang w:eastAsia="ru-RU"/>
              </w:rPr>
              <w:t xml:space="preserve"> п. Рощино, ул. </w:t>
            </w:r>
            <w:proofErr w:type="gramStart"/>
            <w:r w:rsidRPr="00064BAB">
              <w:rPr>
                <w:sz w:val="24"/>
                <w:szCs w:val="24"/>
                <w:lang w:eastAsia="ru-RU"/>
              </w:rPr>
              <w:t>Советская</w:t>
            </w:r>
            <w:proofErr w:type="gramEnd"/>
            <w:r w:rsidRPr="00064BAB">
              <w:rPr>
                <w:sz w:val="24"/>
                <w:szCs w:val="24"/>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 xml:space="preserve">Филиал ГБУ ЛО «МФЦ» </w:t>
            </w:r>
            <w:r w:rsidRPr="00064BAB">
              <w:rPr>
                <w:sz w:val="24"/>
                <w:szCs w:val="24"/>
                <w:lang w:eastAsia="ru-RU"/>
              </w:rPr>
              <w:t xml:space="preserve">«Выборгский» </w:t>
            </w:r>
            <w:r w:rsidRPr="00064BAB">
              <w:rPr>
                <w:color w:val="000000"/>
                <w:sz w:val="24"/>
                <w:szCs w:val="24"/>
                <w:lang w:eastAsia="ru-RU"/>
              </w:rPr>
              <w:t xml:space="preserve">- </w:t>
            </w:r>
            <w:r w:rsidR="00D22512">
              <w:rPr>
                <w:color w:val="000000"/>
                <w:sz w:val="24"/>
                <w:szCs w:val="24"/>
                <w:lang w:eastAsia="ru-RU"/>
              </w:rPr>
              <w:t>администрации</w:t>
            </w:r>
            <w:r w:rsidRPr="00064BAB">
              <w:rPr>
                <w:color w:val="000000"/>
                <w:sz w:val="24"/>
                <w:szCs w:val="24"/>
                <w:lang w:eastAsia="ru-RU"/>
              </w:rPr>
              <w:t xml:space="preserve"> «</w:t>
            </w:r>
            <w:proofErr w:type="spellStart"/>
            <w:r w:rsidRPr="00064BAB">
              <w:rPr>
                <w:color w:val="000000"/>
                <w:sz w:val="24"/>
                <w:szCs w:val="24"/>
                <w:lang w:eastAsia="ru-RU"/>
              </w:rPr>
              <w:t>Светогорский</w:t>
            </w:r>
            <w:proofErr w:type="spellEnd"/>
            <w:r w:rsidRPr="00064BAB">
              <w:rPr>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color w:val="000000"/>
                <w:sz w:val="24"/>
                <w:szCs w:val="24"/>
                <w:lang w:eastAsia="ru-RU"/>
              </w:rPr>
            </w:pPr>
            <w:r w:rsidRPr="00064BAB">
              <w:rPr>
                <w:color w:val="000000"/>
                <w:sz w:val="24"/>
                <w:szCs w:val="24"/>
                <w:lang w:eastAsia="ru-RU"/>
              </w:rPr>
              <w:t xml:space="preserve">188992,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autoSpaceDN w:val="0"/>
              <w:jc w:val="center"/>
              <w:rPr>
                <w:color w:val="000000"/>
                <w:sz w:val="24"/>
                <w:szCs w:val="24"/>
                <w:lang w:eastAsia="ru-RU"/>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 xml:space="preserve">Филиал ГБУ ЛО «МФЦ» </w:t>
            </w:r>
            <w:r w:rsidRPr="00064BAB">
              <w:rPr>
                <w:sz w:val="24"/>
                <w:szCs w:val="24"/>
                <w:lang w:eastAsia="ru-RU"/>
              </w:rPr>
              <w:t xml:space="preserve">«Выборгский» </w:t>
            </w:r>
            <w:r w:rsidRPr="00064BAB">
              <w:rPr>
                <w:color w:val="000000"/>
                <w:sz w:val="24"/>
                <w:szCs w:val="24"/>
                <w:lang w:eastAsia="ru-RU"/>
              </w:rPr>
              <w:t xml:space="preserve">- </w:t>
            </w:r>
            <w:r w:rsidR="00D22512">
              <w:rPr>
                <w:color w:val="000000"/>
                <w:sz w:val="24"/>
                <w:szCs w:val="24"/>
                <w:lang w:eastAsia="ru-RU"/>
              </w:rPr>
              <w:t>администрации</w:t>
            </w:r>
            <w:r w:rsidRPr="00064BAB">
              <w:rPr>
                <w:color w:val="000000"/>
                <w:sz w:val="24"/>
                <w:szCs w:val="24"/>
                <w:lang w:eastAsia="ru-RU"/>
              </w:rPr>
              <w:t xml:space="preserve">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color w:val="000000"/>
                <w:sz w:val="24"/>
                <w:szCs w:val="24"/>
                <w:lang w:eastAsia="ru-RU"/>
              </w:rPr>
            </w:pPr>
            <w:r w:rsidRPr="00064BAB">
              <w:rPr>
                <w:color w:val="000000"/>
                <w:sz w:val="24"/>
                <w:szCs w:val="24"/>
                <w:lang w:eastAsia="ru-RU"/>
              </w:rPr>
              <w:t xml:space="preserve">188910, Россия, Ленинградская область, Выборгский район, </w:t>
            </w:r>
            <w:proofErr w:type="gramStart"/>
            <w:r w:rsidRPr="00064BAB">
              <w:rPr>
                <w:color w:val="000000"/>
                <w:sz w:val="24"/>
                <w:szCs w:val="24"/>
                <w:lang w:eastAsia="ru-RU"/>
              </w:rPr>
              <w:t>г</w:t>
            </w:r>
            <w:proofErr w:type="gramEnd"/>
            <w:r w:rsidRPr="00064BAB">
              <w:rPr>
                <w:color w:val="000000"/>
                <w:sz w:val="24"/>
                <w:szCs w:val="24"/>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Предоставление услуг в Гатчинском районе Ленинградской области</w:t>
            </w:r>
          </w:p>
        </w:tc>
      </w:tr>
      <w:tr w:rsidR="00C42FDA" w:rsidRPr="00064BAB"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contextualSpacing/>
              <w:jc w:val="center"/>
              <w:rPr>
                <w:sz w:val="24"/>
                <w:szCs w:val="24"/>
              </w:rPr>
            </w:pPr>
            <w:r w:rsidRPr="00064BAB">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188300, Россия, Ленинградская область, Гатчинский район, </w:t>
            </w:r>
            <w:r w:rsidRPr="00064BAB">
              <w:rPr>
                <w:sz w:val="24"/>
                <w:szCs w:val="24"/>
                <w:lang w:eastAsia="ru-RU"/>
              </w:rPr>
              <w:br/>
              <w:t>г. Гатчина, Пушкинское шоссе, д. 15</w:t>
            </w:r>
            <w:proofErr w:type="gramStart"/>
            <w:r w:rsidRPr="00064BAB">
              <w:rPr>
                <w:sz w:val="24"/>
                <w:szCs w:val="24"/>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proofErr w:type="gramStart"/>
            <w:r w:rsidRPr="00064BAB">
              <w:rPr>
                <w:sz w:val="24"/>
                <w:szCs w:val="24"/>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188330, Россия, Ленинградская область, Гатчинский район, </w:t>
            </w:r>
            <w:proofErr w:type="spellStart"/>
            <w:r w:rsidRPr="00064BAB">
              <w:rPr>
                <w:sz w:val="24"/>
                <w:szCs w:val="24"/>
                <w:lang w:eastAsia="ru-RU"/>
              </w:rPr>
              <w:t>пгт</w:t>
            </w:r>
            <w:proofErr w:type="spellEnd"/>
            <w:r w:rsidRPr="00064BAB">
              <w:rPr>
                <w:sz w:val="24"/>
                <w:szCs w:val="24"/>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188320, Россия, Ленинградская область, Гатчинский район, </w:t>
            </w:r>
            <w:proofErr w:type="gramStart"/>
            <w:r w:rsidRPr="00064BAB">
              <w:rPr>
                <w:sz w:val="24"/>
                <w:szCs w:val="24"/>
                <w:lang w:eastAsia="ru-RU"/>
              </w:rPr>
              <w:t>г</w:t>
            </w:r>
            <w:proofErr w:type="gramEnd"/>
            <w:r w:rsidRPr="00064BAB">
              <w:rPr>
                <w:sz w:val="24"/>
                <w:szCs w:val="24"/>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Кингисеппском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contextualSpacing/>
              <w:jc w:val="center"/>
              <w:rPr>
                <w:sz w:val="24"/>
                <w:szCs w:val="24"/>
              </w:rPr>
            </w:pPr>
            <w:r w:rsidRPr="00064BAB">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Кингисеппский</w:t>
            </w:r>
            <w:proofErr w:type="spellEnd"/>
            <w:r w:rsidRPr="00064BAB">
              <w:rPr>
                <w:sz w:val="24"/>
                <w:szCs w:val="24"/>
                <w:lang w:eastAsia="ru-RU"/>
              </w:rPr>
              <w:t>»</w:t>
            </w:r>
          </w:p>
          <w:p w:rsidR="00C42FDA" w:rsidRPr="00064BAB" w:rsidRDefault="00C42FDA">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ind w:firstLine="87"/>
              <w:jc w:val="center"/>
              <w:rPr>
                <w:sz w:val="24"/>
                <w:szCs w:val="24"/>
                <w:lang w:eastAsia="ru-RU"/>
              </w:rPr>
            </w:pPr>
            <w:r w:rsidRPr="00064BAB">
              <w:rPr>
                <w:sz w:val="24"/>
                <w:szCs w:val="24"/>
                <w:lang w:eastAsia="ru-RU"/>
              </w:rPr>
              <w:t xml:space="preserve">188480, Россия, Ленинградская область, </w:t>
            </w:r>
            <w:proofErr w:type="spellStart"/>
            <w:r w:rsidRPr="00064BAB">
              <w:rPr>
                <w:sz w:val="24"/>
                <w:szCs w:val="24"/>
                <w:lang w:eastAsia="ru-RU"/>
              </w:rPr>
              <w:t>Кингисеппский</w:t>
            </w:r>
            <w:proofErr w:type="spellEnd"/>
            <w:r w:rsidRPr="00064BAB">
              <w:rPr>
                <w:sz w:val="24"/>
                <w:szCs w:val="24"/>
                <w:lang w:eastAsia="ru-RU"/>
              </w:rPr>
              <w:t xml:space="preserve"> район,  </w:t>
            </w:r>
            <w:proofErr w:type="gramStart"/>
            <w:r w:rsidRPr="00064BAB">
              <w:rPr>
                <w:sz w:val="24"/>
                <w:szCs w:val="24"/>
                <w:lang w:eastAsia="ru-RU"/>
              </w:rPr>
              <w:t>г</w:t>
            </w:r>
            <w:proofErr w:type="gramEnd"/>
            <w:r w:rsidRPr="00064BAB">
              <w:rPr>
                <w:sz w:val="24"/>
                <w:szCs w:val="24"/>
                <w:lang w:eastAsia="ru-RU"/>
              </w:rPr>
              <w:t>. Кингисепп,</w:t>
            </w:r>
          </w:p>
          <w:p w:rsidR="00C42FDA" w:rsidRPr="00064BAB" w:rsidRDefault="00C42FDA">
            <w:pPr>
              <w:widowControl w:val="0"/>
              <w:jc w:val="center"/>
              <w:rPr>
                <w:sz w:val="24"/>
                <w:szCs w:val="24"/>
                <w:lang w:eastAsia="ru-RU"/>
              </w:rPr>
            </w:pPr>
            <w:r w:rsidRPr="00064BAB">
              <w:rPr>
                <w:sz w:val="24"/>
                <w:szCs w:val="24"/>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rPr>
                <w:bCs/>
                <w:sz w:val="24"/>
                <w:szCs w:val="24"/>
              </w:rPr>
            </w:pPr>
            <w:r w:rsidRPr="00064BAB">
              <w:rPr>
                <w:bCs/>
                <w:sz w:val="24"/>
                <w:szCs w:val="24"/>
              </w:rPr>
              <w:t xml:space="preserve">        С 9.00 до 21.00</w:t>
            </w:r>
          </w:p>
          <w:p w:rsidR="00C42FDA" w:rsidRPr="00064BAB" w:rsidRDefault="00C42FDA">
            <w:pPr>
              <w:widowControl w:val="0"/>
              <w:jc w:val="center"/>
              <w:rPr>
                <w:bCs/>
                <w:sz w:val="24"/>
                <w:szCs w:val="24"/>
              </w:rPr>
            </w:pPr>
            <w:r w:rsidRPr="00064BAB">
              <w:rPr>
                <w:bCs/>
                <w:color w:val="000000"/>
                <w:sz w:val="24"/>
                <w:szCs w:val="24"/>
                <w:lang w:eastAsia="ru-RU"/>
              </w:rPr>
              <w:t>ежедневно,</w:t>
            </w:r>
          </w:p>
          <w:p w:rsidR="00C42FDA" w:rsidRPr="00064BAB" w:rsidRDefault="00C42FDA">
            <w:pPr>
              <w:widowControl w:val="0"/>
              <w:jc w:val="center"/>
              <w:rPr>
                <w:sz w:val="24"/>
                <w:szCs w:val="24"/>
                <w:u w:val="single"/>
                <w:lang w:eastAsia="ru-RU"/>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Киришском</w:t>
            </w:r>
            <w:proofErr w:type="spellEnd"/>
            <w:r w:rsidRPr="00064BAB">
              <w:rPr>
                <w:rFonts w:eastAsia="Calibri"/>
                <w:b/>
                <w:sz w:val="24"/>
                <w:szCs w:val="24"/>
                <w:shd w:val="clear" w:color="auto" w:fill="FFFFFF"/>
              </w:rPr>
              <w:t xml:space="preserve"> районе Ленинградской области</w:t>
            </w:r>
          </w:p>
        </w:tc>
      </w:tr>
      <w:tr w:rsidR="00C42FDA" w:rsidRPr="00064BAB"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contextualSpacing/>
              <w:jc w:val="center"/>
              <w:rPr>
                <w:sz w:val="24"/>
                <w:szCs w:val="24"/>
              </w:rPr>
            </w:pPr>
            <w:r w:rsidRPr="00064BAB">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Киришский</w:t>
            </w:r>
            <w:proofErr w:type="spellEnd"/>
            <w:r w:rsidRPr="00064BAB">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lang w:eastAsia="ru-RU"/>
              </w:rPr>
            </w:pPr>
            <w:r w:rsidRPr="00064BAB">
              <w:rPr>
                <w:sz w:val="24"/>
                <w:szCs w:val="24"/>
                <w:lang w:eastAsia="ru-RU"/>
              </w:rPr>
              <w:t xml:space="preserve">187110, Россия, Ленинградская область, </w:t>
            </w:r>
            <w:proofErr w:type="spellStart"/>
            <w:r w:rsidRPr="00064BAB">
              <w:rPr>
                <w:sz w:val="24"/>
                <w:szCs w:val="24"/>
                <w:lang w:eastAsia="ru-RU"/>
              </w:rPr>
              <w:t>Киришский</w:t>
            </w:r>
            <w:proofErr w:type="spellEnd"/>
            <w:r w:rsidRPr="00064BAB">
              <w:rPr>
                <w:sz w:val="24"/>
                <w:szCs w:val="24"/>
                <w:lang w:eastAsia="ru-RU"/>
              </w:rPr>
              <w:t xml:space="preserve"> район, </w:t>
            </w:r>
            <w:proofErr w:type="gramStart"/>
            <w:r w:rsidRPr="00064BAB">
              <w:rPr>
                <w:sz w:val="24"/>
                <w:szCs w:val="24"/>
                <w:lang w:eastAsia="ru-RU"/>
              </w:rPr>
              <w:t>г</w:t>
            </w:r>
            <w:proofErr w:type="gramEnd"/>
            <w:r w:rsidRPr="00064BAB">
              <w:rPr>
                <w:sz w:val="24"/>
                <w:szCs w:val="24"/>
                <w:lang w:eastAsia="ru-RU"/>
              </w:rPr>
              <w:t xml:space="preserve">. Кириши, пр. Героев, </w:t>
            </w:r>
            <w:r w:rsidRPr="00064BAB">
              <w:rPr>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r w:rsidRPr="00064BAB">
              <w:rPr>
                <w:b/>
                <w:sz w:val="24"/>
                <w:szCs w:val="24"/>
              </w:rPr>
              <w:t xml:space="preserve">Кировском районе </w:t>
            </w:r>
            <w:r w:rsidRPr="00064BAB">
              <w:rPr>
                <w:b/>
                <w:bCs/>
                <w:sz w:val="24"/>
                <w:szCs w:val="24"/>
              </w:rPr>
              <w:t>Ленинградской области</w:t>
            </w:r>
          </w:p>
        </w:tc>
      </w:tr>
      <w:tr w:rsidR="00C42FDA" w:rsidRPr="00064BAB"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ind w:left="-10"/>
              <w:contextualSpacing/>
              <w:jc w:val="center"/>
              <w:rPr>
                <w:sz w:val="24"/>
                <w:szCs w:val="24"/>
              </w:rPr>
            </w:pPr>
            <w:r w:rsidRPr="00064BAB">
              <w:rPr>
                <w:sz w:val="24"/>
                <w:szCs w:val="24"/>
              </w:rPr>
              <w:t>9</w:t>
            </w:r>
          </w:p>
          <w:p w:rsidR="00C42FDA" w:rsidRPr="00064BAB" w:rsidRDefault="00C42FDA">
            <w:pPr>
              <w:widowControl w:val="0"/>
              <w:spacing w:after="200" w:line="276" w:lineRule="auto"/>
              <w:ind w:left="-10"/>
              <w:contextualSpacing/>
              <w:jc w:val="cente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Филиал ГБУ ЛО «МФЦ» «Кировский»</w:t>
            </w:r>
          </w:p>
          <w:p w:rsidR="00C42FDA" w:rsidRPr="00064BAB" w:rsidRDefault="00C42FDA">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 xml:space="preserve">187340, Россия,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«Кировский» - </w:t>
            </w:r>
            <w:r w:rsidR="00D22512">
              <w:rPr>
                <w:sz w:val="24"/>
                <w:szCs w:val="24"/>
                <w:lang w:eastAsia="ru-RU"/>
              </w:rPr>
              <w:t>администрации</w:t>
            </w:r>
            <w:r w:rsidRPr="00064BAB">
              <w:rPr>
                <w:sz w:val="24"/>
                <w:szCs w:val="24"/>
                <w:lang w:eastAsia="ru-RU"/>
              </w:rPr>
              <w:t xml:space="preserve">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 xml:space="preserve">187340, Россия,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«Кировский» - </w:t>
            </w:r>
            <w:r w:rsidR="00D22512">
              <w:rPr>
                <w:sz w:val="24"/>
                <w:szCs w:val="24"/>
                <w:lang w:eastAsia="ru-RU"/>
              </w:rPr>
              <w:t>администрации</w:t>
            </w:r>
            <w:r w:rsidRPr="00064BAB">
              <w:rPr>
                <w:sz w:val="24"/>
                <w:szCs w:val="24"/>
                <w:lang w:eastAsia="ru-RU"/>
              </w:rPr>
              <w:t xml:space="preserve">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 xml:space="preserve">187330, Ленинградская область, Кировский район, </w:t>
            </w:r>
            <w:proofErr w:type="gramStart"/>
            <w:r w:rsidRPr="00064BAB">
              <w:rPr>
                <w:color w:val="000000"/>
                <w:sz w:val="24"/>
                <w:szCs w:val="24"/>
                <w:lang w:eastAsia="ru-RU"/>
              </w:rPr>
              <w:t>г</w:t>
            </w:r>
            <w:proofErr w:type="gramEnd"/>
            <w:r w:rsidRPr="00064BAB">
              <w:rPr>
                <w:color w:val="000000"/>
                <w:sz w:val="24"/>
                <w:szCs w:val="24"/>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Лодейнопольском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ind w:left="-10" w:firstLine="10"/>
              <w:contextualSpacing/>
              <w:jc w:val="center"/>
              <w:rPr>
                <w:sz w:val="24"/>
                <w:szCs w:val="24"/>
              </w:rPr>
            </w:pPr>
            <w:r w:rsidRPr="00064BAB">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w:t>
            </w:r>
            <w:proofErr w:type="spellStart"/>
            <w:r w:rsidRPr="00064BAB">
              <w:rPr>
                <w:bCs/>
                <w:sz w:val="24"/>
                <w:szCs w:val="24"/>
              </w:rPr>
              <w:t>Лодейнопольский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187700, Россия,</w:t>
            </w:r>
          </w:p>
          <w:p w:rsidR="00C42FDA" w:rsidRPr="00064BAB" w:rsidRDefault="00C42FDA">
            <w:pPr>
              <w:ind w:firstLine="87"/>
              <w:jc w:val="center"/>
              <w:rPr>
                <w:sz w:val="24"/>
                <w:szCs w:val="24"/>
                <w:lang w:eastAsia="ru-RU"/>
              </w:rPr>
            </w:pPr>
            <w:r w:rsidRPr="00064BAB">
              <w:rPr>
                <w:bCs/>
                <w:sz w:val="24"/>
                <w:szCs w:val="24"/>
              </w:rPr>
              <w:t xml:space="preserve">Ленинградская область, </w:t>
            </w:r>
            <w:proofErr w:type="spellStart"/>
            <w:r w:rsidRPr="00064BAB">
              <w:rPr>
                <w:bCs/>
                <w:sz w:val="24"/>
                <w:szCs w:val="24"/>
              </w:rPr>
              <w:t>Лодейнопольский</w:t>
            </w:r>
            <w:proofErr w:type="spellEnd"/>
            <w:r w:rsidRPr="00064BAB">
              <w:rPr>
                <w:bCs/>
                <w:sz w:val="24"/>
                <w:szCs w:val="24"/>
              </w:rPr>
              <w:t xml:space="preserve"> район, г</w:t>
            </w:r>
            <w:proofErr w:type="gramStart"/>
            <w:r w:rsidRPr="00064BAB">
              <w:rPr>
                <w:bCs/>
                <w:sz w:val="24"/>
                <w:szCs w:val="24"/>
              </w:rPr>
              <w:t>.Л</w:t>
            </w:r>
            <w:proofErr w:type="gramEnd"/>
            <w:r w:rsidRPr="00064BAB">
              <w:rPr>
                <w:bCs/>
                <w:sz w:val="24"/>
                <w:szCs w:val="24"/>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r w:rsidRPr="00064BAB">
              <w:rPr>
                <w:rFonts w:eastAsia="Calibri"/>
                <w:b/>
                <w:sz w:val="24"/>
                <w:szCs w:val="24"/>
                <w:shd w:val="clear" w:color="auto" w:fill="FFFFFF"/>
              </w:rPr>
              <w:t xml:space="preserve">Ломоносовском  районе </w:t>
            </w:r>
            <w:r w:rsidRPr="00064BAB">
              <w:rPr>
                <w:rFonts w:eastAsia="Calibri"/>
                <w:b/>
                <w:bCs/>
                <w:sz w:val="24"/>
                <w:szCs w:val="24"/>
                <w:shd w:val="clear" w:color="auto" w:fill="FFFFFF"/>
              </w:rPr>
              <w:t>Ленинградской области</w:t>
            </w:r>
          </w:p>
        </w:tc>
      </w:tr>
      <w:tr w:rsidR="00C42FDA" w:rsidRPr="00064BAB"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firstLine="10"/>
              <w:contextualSpacing/>
              <w:jc w:val="center"/>
              <w:rPr>
                <w:sz w:val="24"/>
                <w:szCs w:val="24"/>
              </w:rPr>
            </w:pPr>
            <w:r w:rsidRPr="00064BAB">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ind w:firstLine="87"/>
              <w:jc w:val="center"/>
              <w:rPr>
                <w:sz w:val="24"/>
                <w:szCs w:val="24"/>
                <w:lang w:eastAsia="ru-RU"/>
              </w:rPr>
            </w:pPr>
            <w:r w:rsidRPr="00064BAB">
              <w:rPr>
                <w:bCs/>
                <w:sz w:val="24"/>
                <w:szCs w:val="24"/>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color w:val="000000"/>
                <w:sz w:val="24"/>
                <w:szCs w:val="24"/>
                <w:lang w:eastAsia="ru-RU"/>
              </w:rPr>
              <w:t>ежедневно,</w:t>
            </w:r>
          </w:p>
          <w:p w:rsidR="00C42FDA" w:rsidRPr="00064BAB" w:rsidRDefault="00C42FDA">
            <w:pPr>
              <w:widowControl w:val="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Лужском</w:t>
            </w:r>
            <w:proofErr w:type="spellEnd"/>
            <w:r w:rsidRPr="00064BAB">
              <w:rPr>
                <w:rFonts w:eastAsia="Calibri"/>
                <w:b/>
                <w:sz w:val="24"/>
                <w:szCs w:val="24"/>
                <w:shd w:val="clear" w:color="auto" w:fill="FFFFFF"/>
              </w:rPr>
              <w:t xml:space="preserve"> районе Ленинградской области</w:t>
            </w:r>
          </w:p>
        </w:tc>
      </w:tr>
      <w:tr w:rsidR="00C42FDA" w:rsidRPr="00064BAB"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ind w:left="-10" w:firstLine="10"/>
              <w:contextualSpacing/>
              <w:jc w:val="center"/>
              <w:rPr>
                <w:sz w:val="24"/>
                <w:szCs w:val="24"/>
              </w:rPr>
            </w:pPr>
            <w:r w:rsidRPr="00064BAB">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Лужский</w:t>
            </w:r>
            <w:proofErr w:type="spellEnd"/>
            <w:r w:rsidRPr="00064BAB">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pStyle w:val="2"/>
              <w:shd w:val="clear" w:color="auto" w:fill="FFFFFF"/>
              <w:spacing w:before="0" w:after="0" w:line="276" w:lineRule="auto"/>
              <w:jc w:val="center"/>
              <w:rPr>
                <w:rFonts w:ascii="Times New Roman" w:hAnsi="Times New Roman"/>
                <w:b w:val="0"/>
                <w:bCs w:val="0"/>
                <w:i w:val="0"/>
                <w:iCs w:val="0"/>
                <w:sz w:val="24"/>
                <w:szCs w:val="24"/>
                <w:lang w:eastAsia="en-US"/>
              </w:rPr>
            </w:pPr>
            <w:proofErr w:type="gramStart"/>
            <w:r w:rsidRPr="00064BAB">
              <w:rPr>
                <w:rFonts w:ascii="Times New Roman" w:hAnsi="Times New Roman"/>
                <w:b w:val="0"/>
                <w:bCs w:val="0"/>
                <w:i w:val="0"/>
                <w:iCs w:val="0"/>
                <w:sz w:val="24"/>
                <w:szCs w:val="24"/>
                <w:lang w:eastAsia="en-US"/>
              </w:rPr>
              <w:t xml:space="preserve">188230, Россия, Ленинградская область, </w:t>
            </w:r>
            <w:proofErr w:type="spellStart"/>
            <w:r w:rsidRPr="00064BAB">
              <w:rPr>
                <w:rFonts w:ascii="Times New Roman" w:hAnsi="Times New Roman"/>
                <w:b w:val="0"/>
                <w:bCs w:val="0"/>
                <w:i w:val="0"/>
                <w:iCs w:val="0"/>
                <w:sz w:val="24"/>
                <w:szCs w:val="24"/>
                <w:lang w:eastAsia="en-US"/>
              </w:rPr>
              <w:t>Лужский</w:t>
            </w:r>
            <w:proofErr w:type="spellEnd"/>
            <w:r w:rsidRPr="00064BAB">
              <w:rPr>
                <w:rFonts w:ascii="Times New Roman" w:hAnsi="Times New Roman"/>
                <w:b w:val="0"/>
                <w:bCs w:val="0"/>
                <w:i w:val="0"/>
                <w:iCs w:val="0"/>
                <w:sz w:val="24"/>
                <w:szCs w:val="24"/>
                <w:lang w:eastAsia="en-US"/>
              </w:rPr>
              <w:t xml:space="preserve"> район, г. Луга, ул. </w:t>
            </w:r>
            <w:proofErr w:type="spellStart"/>
            <w:r w:rsidRPr="00064BAB">
              <w:rPr>
                <w:rFonts w:ascii="Times New Roman" w:hAnsi="Times New Roman"/>
                <w:b w:val="0"/>
                <w:bCs w:val="0"/>
                <w:i w:val="0"/>
                <w:iCs w:val="0"/>
                <w:sz w:val="24"/>
                <w:szCs w:val="24"/>
                <w:lang w:eastAsia="en-US"/>
              </w:rPr>
              <w:t>Миккели</w:t>
            </w:r>
            <w:proofErr w:type="spellEnd"/>
            <w:r w:rsidRPr="00064BAB">
              <w:rPr>
                <w:rFonts w:ascii="Times New Roman" w:hAnsi="Times New Roman"/>
                <w:b w:val="0"/>
                <w:bCs w:val="0"/>
                <w:i w:val="0"/>
                <w:iCs w:val="0"/>
                <w:sz w:val="24"/>
                <w:szCs w:val="24"/>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Подпорожском</w:t>
            </w:r>
            <w:proofErr w:type="spellEnd"/>
            <w:r w:rsidRPr="00064BAB">
              <w:rPr>
                <w:rFonts w:eastAsia="Calibri"/>
                <w:b/>
                <w:sz w:val="24"/>
                <w:szCs w:val="24"/>
                <w:shd w:val="clear" w:color="auto" w:fill="FFFFFF"/>
              </w:rPr>
              <w:t xml:space="preserve"> районе </w:t>
            </w:r>
            <w:r w:rsidRPr="00064BAB">
              <w:rPr>
                <w:rFonts w:eastAsia="Calibri"/>
                <w:b/>
                <w:bCs/>
                <w:sz w:val="24"/>
                <w:szCs w:val="24"/>
                <w:shd w:val="clear" w:color="auto" w:fill="FFFFFF"/>
              </w:rPr>
              <w:t>Ленинградской области</w:t>
            </w:r>
          </w:p>
        </w:tc>
      </w:tr>
      <w:tr w:rsidR="00C42FDA" w:rsidRPr="00064BAB"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firstLine="10"/>
              <w:contextualSpacing/>
              <w:jc w:val="center"/>
              <w:rPr>
                <w:sz w:val="24"/>
                <w:szCs w:val="24"/>
              </w:rPr>
            </w:pPr>
            <w:r w:rsidRPr="00064BAB">
              <w:rPr>
                <w:sz w:val="24"/>
                <w:szCs w:val="24"/>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Филиал ГБУ ЛО «МФЦ» «</w:t>
            </w:r>
            <w:proofErr w:type="spellStart"/>
            <w:r w:rsidRPr="00064BAB">
              <w:rPr>
                <w:bCs/>
                <w:sz w:val="24"/>
                <w:szCs w:val="24"/>
              </w:rPr>
              <w:t>Лодейнопольский</w:t>
            </w:r>
            <w:proofErr w:type="spellEnd"/>
            <w:proofErr w:type="gramStart"/>
            <w:r w:rsidRPr="00064BAB">
              <w:rPr>
                <w:color w:val="000000"/>
                <w:sz w:val="24"/>
                <w:szCs w:val="24"/>
                <w:lang w:eastAsia="ru-RU"/>
              </w:rPr>
              <w:t>»-</w:t>
            </w:r>
            <w:proofErr w:type="gramEnd"/>
            <w:r w:rsidR="00D22512">
              <w:rPr>
                <w:color w:val="000000"/>
                <w:sz w:val="24"/>
                <w:szCs w:val="24"/>
                <w:lang w:eastAsia="ru-RU"/>
              </w:rPr>
              <w:t>администрации</w:t>
            </w:r>
            <w:r w:rsidRPr="00064BAB">
              <w:rPr>
                <w:color w:val="000000"/>
                <w:sz w:val="24"/>
                <w:szCs w:val="24"/>
                <w:lang w:eastAsia="ru-RU"/>
              </w:rPr>
              <w:t xml:space="preserve">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187780, Ленинградская область, </w:t>
            </w:r>
            <w:proofErr w:type="gramStart"/>
            <w:r w:rsidRPr="00064BAB">
              <w:rPr>
                <w:color w:val="000000"/>
                <w:sz w:val="24"/>
                <w:szCs w:val="24"/>
                <w:lang w:eastAsia="ru-RU"/>
              </w:rPr>
              <w:t>г</w:t>
            </w:r>
            <w:proofErr w:type="gramEnd"/>
            <w:r w:rsidRPr="00064BAB">
              <w:rPr>
                <w:color w:val="000000"/>
                <w:sz w:val="24"/>
                <w:szCs w:val="24"/>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jc w:val="center"/>
              <w:rPr>
                <w:color w:val="000000"/>
                <w:sz w:val="24"/>
                <w:szCs w:val="24"/>
                <w:lang w:eastAsia="ru-RU"/>
              </w:rPr>
            </w:pPr>
            <w:r w:rsidRPr="00064BAB">
              <w:rPr>
                <w:bCs/>
                <w:color w:val="000000"/>
                <w:sz w:val="24"/>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w:t>
            </w:r>
            <w:proofErr w:type="gramStart"/>
            <w:r w:rsidRPr="00064BAB">
              <w:rPr>
                <w:rFonts w:eastAsia="Calibri"/>
                <w:b/>
                <w:bCs/>
                <w:sz w:val="24"/>
                <w:szCs w:val="24"/>
                <w:shd w:val="clear" w:color="auto" w:fill="FFFFFF"/>
              </w:rPr>
              <w:t>в</w:t>
            </w:r>
            <w:proofErr w:type="gramEnd"/>
            <w:r w:rsidRPr="00064BAB">
              <w:rPr>
                <w:rFonts w:eastAsia="Calibri"/>
                <w:b/>
                <w:sz w:val="24"/>
                <w:szCs w:val="24"/>
                <w:shd w:val="clear" w:color="auto" w:fill="FFFFFF"/>
              </w:rPr>
              <w:t xml:space="preserve"> </w:t>
            </w:r>
            <w:proofErr w:type="gramStart"/>
            <w:r w:rsidRPr="00064BAB">
              <w:rPr>
                <w:rFonts w:eastAsia="Calibri"/>
                <w:b/>
                <w:sz w:val="24"/>
                <w:szCs w:val="24"/>
                <w:shd w:val="clear" w:color="auto" w:fill="FFFFFF"/>
              </w:rPr>
              <w:t>Приозерском</w:t>
            </w:r>
            <w:proofErr w:type="gramEnd"/>
            <w:r w:rsidRPr="00064BAB">
              <w:rPr>
                <w:rFonts w:eastAsia="Calibri"/>
                <w:b/>
                <w:sz w:val="24"/>
                <w:szCs w:val="24"/>
                <w:shd w:val="clear" w:color="auto" w:fill="FFFFFF"/>
              </w:rPr>
              <w:t xml:space="preserve"> районе </w:t>
            </w:r>
            <w:r w:rsidRPr="00064BAB">
              <w:rPr>
                <w:b/>
                <w:bCs/>
                <w:sz w:val="24"/>
                <w:szCs w:val="24"/>
              </w:rPr>
              <w:t>Ленинградской области</w:t>
            </w:r>
          </w:p>
        </w:tc>
      </w:tr>
      <w:tr w:rsidR="00C42FDA" w:rsidRPr="00064BAB"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rPr>
            </w:pPr>
            <w:r w:rsidRPr="00064BAB">
              <w:rPr>
                <w:sz w:val="24"/>
                <w:szCs w:val="24"/>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Филиал ГБУ ЛО «МФЦ» «Приозерск» - </w:t>
            </w:r>
            <w:r w:rsidR="00D22512">
              <w:rPr>
                <w:bCs/>
                <w:sz w:val="24"/>
                <w:szCs w:val="24"/>
              </w:rPr>
              <w:t>администрации</w:t>
            </w:r>
            <w:r w:rsidRPr="00064BAB">
              <w:rPr>
                <w:bCs/>
                <w:sz w:val="24"/>
                <w:szCs w:val="24"/>
              </w:rPr>
              <w:t xml:space="preserve">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188731, Россия,</w:t>
            </w:r>
          </w:p>
          <w:p w:rsidR="00C42FDA" w:rsidRPr="00064BAB" w:rsidRDefault="00C42FDA">
            <w:pPr>
              <w:widowControl w:val="0"/>
              <w:jc w:val="center"/>
              <w:rPr>
                <w:bCs/>
                <w:sz w:val="24"/>
                <w:szCs w:val="24"/>
              </w:rPr>
            </w:pPr>
            <w:r w:rsidRPr="00064BAB">
              <w:rPr>
                <w:bCs/>
                <w:sz w:val="24"/>
                <w:szCs w:val="24"/>
              </w:rPr>
              <w:t xml:space="preserve">Ленинградская область, </w:t>
            </w:r>
            <w:proofErr w:type="spellStart"/>
            <w:r w:rsidRPr="00064BAB">
              <w:rPr>
                <w:bCs/>
                <w:sz w:val="24"/>
                <w:szCs w:val="24"/>
              </w:rPr>
              <w:t>Приозерский</w:t>
            </w:r>
            <w:proofErr w:type="spellEnd"/>
            <w:r w:rsidRPr="00064BAB">
              <w:rPr>
                <w:bCs/>
                <w:sz w:val="24"/>
                <w:szCs w:val="24"/>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line="276" w:lineRule="auto"/>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«Приозерск»</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proofErr w:type="gramStart"/>
            <w:r w:rsidRPr="00064BAB">
              <w:rPr>
                <w:bCs/>
                <w:sz w:val="24"/>
                <w:szCs w:val="24"/>
              </w:rPr>
              <w:t xml:space="preserve">188760, Россия, Ленинградская область, </w:t>
            </w:r>
            <w:proofErr w:type="spellStart"/>
            <w:r w:rsidRPr="00064BAB">
              <w:rPr>
                <w:bCs/>
                <w:sz w:val="24"/>
                <w:szCs w:val="24"/>
              </w:rPr>
              <w:t>Приозерский</w:t>
            </w:r>
            <w:proofErr w:type="spellEnd"/>
            <w:r w:rsidRPr="00064BAB">
              <w:rPr>
                <w:bCs/>
                <w:sz w:val="24"/>
                <w:szCs w:val="24"/>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line="276" w:lineRule="auto"/>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Сланцевском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Сланцевский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188565, Россия, Ленинградская область, </w:t>
            </w:r>
          </w:p>
          <w:p w:rsidR="00C42FDA" w:rsidRPr="00064BAB" w:rsidRDefault="00C42FDA">
            <w:pPr>
              <w:widowControl w:val="0"/>
              <w:jc w:val="center"/>
              <w:rPr>
                <w:bCs/>
                <w:sz w:val="24"/>
                <w:szCs w:val="24"/>
              </w:rPr>
            </w:pPr>
            <w:r w:rsidRPr="00064BAB">
              <w:rPr>
                <w:bCs/>
                <w:sz w:val="24"/>
                <w:szCs w:val="24"/>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rFonts w:eastAsia="Calibri"/>
                <w:color w:val="FF0000"/>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
                <w:bCs/>
                <w:sz w:val="24"/>
                <w:szCs w:val="24"/>
              </w:rPr>
              <w:t xml:space="preserve">Предоставление услуг в </w:t>
            </w:r>
            <w:proofErr w:type="gramStart"/>
            <w:r w:rsidRPr="00064BAB">
              <w:rPr>
                <w:b/>
                <w:bCs/>
                <w:sz w:val="24"/>
                <w:szCs w:val="24"/>
              </w:rPr>
              <w:t>г</w:t>
            </w:r>
            <w:proofErr w:type="gramEnd"/>
            <w:r w:rsidRPr="00064BAB">
              <w:rPr>
                <w:b/>
                <w:bCs/>
                <w:sz w:val="24"/>
                <w:szCs w:val="24"/>
              </w:rPr>
              <w:t>. Сосновый Бор Ленинградской области</w:t>
            </w:r>
          </w:p>
        </w:tc>
      </w:tr>
      <w:tr w:rsidR="00C42FDA" w:rsidRPr="00064BAB"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sz w:val="24"/>
                <w:szCs w:val="24"/>
                <w:lang w:eastAsia="ru-RU"/>
              </w:rPr>
              <w:t>Филиал ГБУ ЛО «МФЦ» «</w:t>
            </w:r>
            <w:proofErr w:type="spellStart"/>
            <w:r w:rsidRPr="00064BAB">
              <w:rPr>
                <w:sz w:val="24"/>
                <w:szCs w:val="24"/>
                <w:lang w:eastAsia="ru-RU"/>
              </w:rPr>
              <w:t>Сосновоборский</w:t>
            </w:r>
            <w:proofErr w:type="spellEnd"/>
            <w:r w:rsidRPr="00064BAB">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188540, Россия, Ленинградская область, </w:t>
            </w:r>
          </w:p>
          <w:p w:rsidR="00C42FDA" w:rsidRPr="00064BAB" w:rsidRDefault="00C42FDA">
            <w:pPr>
              <w:widowControl w:val="0"/>
              <w:jc w:val="center"/>
              <w:rPr>
                <w:bCs/>
                <w:sz w:val="24"/>
                <w:szCs w:val="24"/>
              </w:rPr>
            </w:pPr>
            <w:r w:rsidRPr="00064BAB">
              <w:rPr>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rFonts w:eastAsia="Calibri"/>
                <w:sz w:val="24"/>
                <w:szCs w:val="24"/>
                <w:u w:val="single"/>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r w:rsidRPr="00064BAB">
              <w:rPr>
                <w:rFonts w:eastAsia="Calibri"/>
                <w:b/>
                <w:sz w:val="24"/>
                <w:szCs w:val="24"/>
                <w:shd w:val="clear" w:color="auto" w:fill="FFFFFF"/>
              </w:rPr>
              <w:t xml:space="preserve">Тихвинском районе </w:t>
            </w:r>
            <w:r w:rsidRPr="00064BAB">
              <w:rPr>
                <w:b/>
                <w:bCs/>
                <w:sz w:val="24"/>
                <w:szCs w:val="24"/>
              </w:rPr>
              <w:t>Ленинградской области</w:t>
            </w:r>
          </w:p>
        </w:tc>
      </w:tr>
      <w:tr w:rsidR="00C42FDA" w:rsidRPr="00064BAB"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«Тихвинский»</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187553, Россия, Ленинградская область, Тихвинский район,  </w:t>
            </w:r>
          </w:p>
          <w:p w:rsidR="00C42FDA" w:rsidRPr="00064BAB" w:rsidRDefault="00C42FDA">
            <w:pPr>
              <w:widowControl w:val="0"/>
              <w:jc w:val="center"/>
              <w:rPr>
                <w:bCs/>
                <w:sz w:val="24"/>
                <w:szCs w:val="24"/>
              </w:rPr>
            </w:pPr>
            <w:r w:rsidRPr="00064BAB">
              <w:rPr>
                <w:bCs/>
                <w:sz w:val="24"/>
                <w:szCs w:val="24"/>
              </w:rPr>
              <w:t>г. Тихвин, 1-й микрорайон, д.2</w:t>
            </w:r>
          </w:p>
          <w:p w:rsidR="00C42FDA" w:rsidRPr="00064BAB" w:rsidRDefault="00C42FDA">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Тосненском</w:t>
            </w:r>
            <w:proofErr w:type="spellEnd"/>
            <w:r w:rsidRPr="00064BAB">
              <w:rPr>
                <w:rFonts w:eastAsia="Calibri"/>
                <w:b/>
                <w:sz w:val="24"/>
                <w:szCs w:val="24"/>
                <w:shd w:val="clear" w:color="auto" w:fill="FFFFFF"/>
              </w:rPr>
              <w:t xml:space="preserve"> районе </w:t>
            </w:r>
            <w:r w:rsidRPr="00064BAB">
              <w:rPr>
                <w:b/>
                <w:bCs/>
                <w:sz w:val="24"/>
                <w:szCs w:val="24"/>
              </w:rPr>
              <w:t>Ленинградской области</w:t>
            </w:r>
          </w:p>
        </w:tc>
      </w:tr>
      <w:tr w:rsidR="00C42FDA" w:rsidRPr="00064BAB"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pacing w:after="200" w:line="276" w:lineRule="auto"/>
              <w:jc w:val="center"/>
              <w:rPr>
                <w:sz w:val="24"/>
                <w:szCs w:val="24"/>
                <w:lang w:eastAsia="ru-RU"/>
              </w:rPr>
            </w:pPr>
            <w:r w:rsidRPr="00064BAB">
              <w:rPr>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Тосненский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Cs/>
                <w:sz w:val="24"/>
                <w:szCs w:val="24"/>
              </w:rPr>
            </w:pPr>
            <w:r w:rsidRPr="00064BAB">
              <w:rPr>
                <w:bCs/>
                <w:sz w:val="24"/>
                <w:szCs w:val="24"/>
              </w:rPr>
              <w:t xml:space="preserve">187000, Россия, Ленинградская область, </w:t>
            </w:r>
            <w:proofErr w:type="spellStart"/>
            <w:r w:rsidRPr="00064BAB">
              <w:rPr>
                <w:bCs/>
                <w:sz w:val="24"/>
                <w:szCs w:val="24"/>
              </w:rPr>
              <w:t>Тосненский</w:t>
            </w:r>
            <w:proofErr w:type="spellEnd"/>
            <w:r w:rsidRPr="00064BAB">
              <w:rPr>
                <w:bCs/>
                <w:sz w:val="24"/>
                <w:szCs w:val="24"/>
              </w:rPr>
              <w:t xml:space="preserve"> район,</w:t>
            </w:r>
          </w:p>
          <w:p w:rsidR="00C42FDA" w:rsidRPr="00064BAB" w:rsidRDefault="00C42FDA">
            <w:pPr>
              <w:widowControl w:val="0"/>
              <w:jc w:val="center"/>
              <w:rPr>
                <w:bCs/>
                <w:sz w:val="24"/>
                <w:szCs w:val="24"/>
              </w:rPr>
            </w:pPr>
            <w:r w:rsidRPr="00064BAB">
              <w:rPr>
                <w:bCs/>
                <w:sz w:val="24"/>
                <w:szCs w:val="24"/>
              </w:rPr>
              <w:t xml:space="preserve">г. Тосно, ул. </w:t>
            </w:r>
            <w:proofErr w:type="gramStart"/>
            <w:r w:rsidRPr="00064BAB">
              <w:rPr>
                <w:bCs/>
                <w:sz w:val="24"/>
                <w:szCs w:val="24"/>
              </w:rPr>
              <w:t>Советская</w:t>
            </w:r>
            <w:proofErr w:type="gramEnd"/>
            <w:r w:rsidRPr="00064BAB">
              <w:rPr>
                <w:bCs/>
                <w:sz w:val="24"/>
                <w:szCs w:val="24"/>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sz w:val="24"/>
                <w:szCs w:val="24"/>
                <w:u w:val="single"/>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
                <w:sz w:val="24"/>
                <w:szCs w:val="24"/>
              </w:rPr>
            </w:pPr>
            <w:r w:rsidRPr="00064BAB">
              <w:rPr>
                <w:b/>
                <w:sz w:val="24"/>
                <w:szCs w:val="24"/>
              </w:rPr>
              <w:t>Уполномоченный МФЦ на территории Ленинградской области</w:t>
            </w:r>
          </w:p>
        </w:tc>
      </w:tr>
      <w:tr w:rsidR="00C42FDA" w:rsidRPr="00064BAB"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pacing w:after="200" w:line="276" w:lineRule="auto"/>
              <w:ind w:left="-10"/>
              <w:contextualSpacing/>
              <w:jc w:val="center"/>
              <w:rPr>
                <w:sz w:val="24"/>
                <w:szCs w:val="24"/>
                <w:lang w:eastAsia="ru-RU"/>
              </w:rPr>
            </w:pPr>
            <w:r w:rsidRPr="00064BAB">
              <w:rPr>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ГБУ ЛО «МФЦ»</w:t>
            </w:r>
          </w:p>
          <w:p w:rsidR="00C42FDA" w:rsidRPr="00064BAB" w:rsidRDefault="00C42FDA">
            <w:pPr>
              <w:widowControl w:val="0"/>
              <w:autoSpaceDN w:val="0"/>
              <w:jc w:val="center"/>
              <w:rPr>
                <w:rFonts w:eastAsia="Calibri"/>
                <w:color w:val="000000"/>
                <w:sz w:val="24"/>
                <w:szCs w:val="24"/>
              </w:rPr>
            </w:pPr>
            <w:r w:rsidRPr="00064BAB">
              <w:rPr>
                <w:rFonts w:eastAsia="Calibri"/>
                <w:i/>
                <w:color w:val="000000"/>
                <w:sz w:val="24"/>
                <w:szCs w:val="24"/>
              </w:rPr>
              <w:t>(обслуживание заявителей не осуществляется</w:t>
            </w:r>
            <w:r w:rsidRPr="00064BAB">
              <w:rPr>
                <w:rFonts w:eastAsia="Calibri"/>
                <w:color w:val="000000"/>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hd w:val="clear" w:color="auto" w:fill="FFFFFF"/>
              <w:jc w:val="center"/>
              <w:rPr>
                <w:bCs/>
                <w:i/>
                <w:color w:val="000000"/>
                <w:sz w:val="24"/>
                <w:szCs w:val="24"/>
                <w:lang w:eastAsia="ru-RU"/>
              </w:rPr>
            </w:pPr>
            <w:r w:rsidRPr="00064BAB">
              <w:rPr>
                <w:bCs/>
                <w:i/>
                <w:color w:val="000000"/>
                <w:sz w:val="24"/>
                <w:szCs w:val="24"/>
                <w:lang w:eastAsia="ru-RU"/>
              </w:rPr>
              <w:t>Юридический адрес:</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188641, Ленинградская область, Всеволожский район,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дер. Новосаратовка-центр, д.8</w:t>
            </w:r>
          </w:p>
          <w:p w:rsidR="00C42FDA" w:rsidRPr="00064BAB" w:rsidRDefault="00C42FDA">
            <w:pPr>
              <w:shd w:val="clear" w:color="auto" w:fill="FFFFFF"/>
              <w:jc w:val="center"/>
              <w:rPr>
                <w:bCs/>
                <w:i/>
                <w:color w:val="000000"/>
                <w:sz w:val="24"/>
                <w:szCs w:val="24"/>
                <w:lang w:eastAsia="ru-RU"/>
              </w:rPr>
            </w:pPr>
            <w:r w:rsidRPr="00064BAB">
              <w:rPr>
                <w:bCs/>
                <w:i/>
                <w:color w:val="000000"/>
                <w:sz w:val="24"/>
                <w:szCs w:val="24"/>
                <w:lang w:eastAsia="ru-RU"/>
              </w:rPr>
              <w:t>Почтовый адрес:</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191311, г. Санкт-Петербург,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ул. Смольного, д. 3, </w:t>
            </w:r>
            <w:proofErr w:type="gramStart"/>
            <w:r w:rsidRPr="00064BAB">
              <w:rPr>
                <w:color w:val="000000"/>
                <w:sz w:val="24"/>
                <w:szCs w:val="24"/>
                <w:lang w:eastAsia="ru-RU"/>
              </w:rPr>
              <w:t>лит</w:t>
            </w:r>
            <w:proofErr w:type="gramEnd"/>
            <w:r w:rsidRPr="00064BAB">
              <w:rPr>
                <w:color w:val="000000"/>
                <w:sz w:val="24"/>
                <w:szCs w:val="24"/>
                <w:lang w:eastAsia="ru-RU"/>
              </w:rPr>
              <w:t>. А</w:t>
            </w:r>
          </w:p>
          <w:p w:rsidR="00C42FDA" w:rsidRPr="00064BAB" w:rsidRDefault="00C42FDA">
            <w:pPr>
              <w:shd w:val="clear" w:color="auto" w:fill="FFFFFF"/>
              <w:jc w:val="center"/>
              <w:rPr>
                <w:i/>
                <w:color w:val="000000"/>
                <w:sz w:val="24"/>
                <w:szCs w:val="24"/>
                <w:lang w:eastAsia="ru-RU"/>
              </w:rPr>
            </w:pPr>
            <w:r w:rsidRPr="00064BAB">
              <w:rPr>
                <w:bCs/>
                <w:i/>
                <w:color w:val="000000"/>
                <w:sz w:val="24"/>
                <w:szCs w:val="24"/>
                <w:lang w:eastAsia="ru-RU"/>
              </w:rPr>
              <w:t>Фактический адрес</w:t>
            </w:r>
            <w:r w:rsidRPr="00064BAB">
              <w:rPr>
                <w:b/>
                <w:i/>
                <w:color w:val="000000"/>
                <w:sz w:val="24"/>
                <w:szCs w:val="24"/>
                <w:lang w:eastAsia="ru-RU"/>
              </w:rPr>
              <w:t>:</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191024, г. Санкт-Петербург,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пр. Бакунина, д. 5, </w:t>
            </w:r>
            <w:proofErr w:type="gramStart"/>
            <w:r w:rsidRPr="00064BAB">
              <w:rPr>
                <w:color w:val="000000"/>
                <w:sz w:val="24"/>
                <w:szCs w:val="24"/>
                <w:lang w:eastAsia="ru-RU"/>
              </w:rPr>
              <w:t>лит</w:t>
            </w:r>
            <w:proofErr w:type="gramEnd"/>
            <w:r w:rsidRPr="00064BAB">
              <w:rPr>
                <w:color w:val="000000"/>
                <w:sz w:val="24"/>
                <w:szCs w:val="24"/>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rFonts w:eastAsia="Calibri"/>
                <w:color w:val="000000"/>
                <w:sz w:val="24"/>
                <w:szCs w:val="24"/>
              </w:rPr>
            </w:pPr>
            <w:proofErr w:type="spellStart"/>
            <w:r w:rsidRPr="00064BAB">
              <w:rPr>
                <w:rFonts w:eastAsia="Calibri"/>
                <w:color w:val="000000"/>
                <w:sz w:val="24"/>
                <w:szCs w:val="24"/>
              </w:rPr>
              <w:t>пн-чт</w:t>
            </w:r>
            <w:proofErr w:type="spellEnd"/>
            <w:r w:rsidRPr="00064BAB">
              <w:rPr>
                <w:rFonts w:eastAsia="Calibri"/>
                <w:color w:val="000000"/>
                <w:sz w:val="24"/>
                <w:szCs w:val="24"/>
              </w:rPr>
              <w:t xml:space="preserve">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с 9.00 до 18.00,</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пт.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 xml:space="preserve">с 9.00 до 17.00,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 xml:space="preserve">перерыв </w:t>
            </w:r>
            <w:proofErr w:type="gramStart"/>
            <w:r w:rsidRPr="00064BAB">
              <w:rPr>
                <w:rFonts w:eastAsia="Calibri"/>
                <w:color w:val="000000"/>
                <w:sz w:val="24"/>
                <w:szCs w:val="24"/>
              </w:rPr>
              <w:t>с</w:t>
            </w:r>
            <w:proofErr w:type="gramEnd"/>
          </w:p>
          <w:p w:rsidR="00C42FDA" w:rsidRPr="00064BAB" w:rsidRDefault="00C42FDA">
            <w:pPr>
              <w:widowControl w:val="0"/>
              <w:tabs>
                <w:tab w:val="left" w:pos="733"/>
              </w:tabs>
              <w:autoSpaceDN w:val="0"/>
              <w:jc w:val="center"/>
              <w:rPr>
                <w:rFonts w:eastAsia="Calibri"/>
                <w:color w:val="000000"/>
                <w:sz w:val="24"/>
                <w:szCs w:val="24"/>
              </w:rPr>
            </w:pPr>
            <w:r w:rsidRPr="00064BAB">
              <w:rPr>
                <w:rFonts w:eastAsia="Calibri"/>
                <w:color w:val="000000"/>
                <w:sz w:val="24"/>
                <w:szCs w:val="24"/>
              </w:rPr>
              <w:t>13.00 до 13.48, выходные дни -</w:t>
            </w:r>
          </w:p>
          <w:p w:rsidR="00C42FDA" w:rsidRPr="00064BAB" w:rsidRDefault="00C42FDA">
            <w:pPr>
              <w:widowControl w:val="0"/>
              <w:autoSpaceDN w:val="0"/>
              <w:ind w:left="58"/>
              <w:jc w:val="center"/>
              <w:rPr>
                <w:rFonts w:eastAsia="Calibri"/>
                <w:color w:val="000000"/>
                <w:sz w:val="24"/>
                <w:szCs w:val="24"/>
              </w:rPr>
            </w:pPr>
            <w:proofErr w:type="spellStart"/>
            <w:proofErr w:type="gramStart"/>
            <w:r w:rsidRPr="00064BAB">
              <w:rPr>
                <w:rFonts w:eastAsia="Calibri"/>
                <w:color w:val="000000"/>
                <w:sz w:val="24"/>
                <w:szCs w:val="24"/>
              </w:rPr>
              <w:t>сб</w:t>
            </w:r>
            <w:proofErr w:type="spellEnd"/>
            <w:proofErr w:type="gramEnd"/>
            <w:r w:rsidRPr="00064BAB">
              <w:rPr>
                <w:rFonts w:eastAsia="Calibri"/>
                <w:color w:val="000000"/>
                <w:sz w:val="24"/>
                <w:szCs w:val="24"/>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bl>
    <w:p w:rsidR="00C42FDA" w:rsidRPr="00064BAB" w:rsidRDefault="00C42FDA" w:rsidP="00C42FDA">
      <w:pPr>
        <w:tabs>
          <w:tab w:val="left" w:pos="142"/>
          <w:tab w:val="left" w:pos="284"/>
        </w:tabs>
        <w:jc w:val="both"/>
        <w:rPr>
          <w:sz w:val="24"/>
          <w:szCs w:val="24"/>
        </w:rPr>
      </w:pPr>
    </w:p>
    <w:p w:rsidR="00C42FDA" w:rsidRPr="00064BAB" w:rsidRDefault="00C42FDA" w:rsidP="003819F5">
      <w:pPr>
        <w:widowControl w:val="0"/>
        <w:suppressAutoHyphens w:val="0"/>
        <w:autoSpaceDE w:val="0"/>
        <w:autoSpaceDN w:val="0"/>
        <w:adjustRightInd w:val="0"/>
        <w:jc w:val="right"/>
        <w:rPr>
          <w:sz w:val="24"/>
          <w:szCs w:val="24"/>
          <w:lang w:eastAsia="en-US"/>
        </w:rPr>
      </w:pPr>
    </w:p>
    <w:p w:rsidR="00462013" w:rsidRPr="00064BAB" w:rsidRDefault="00462013" w:rsidP="004204DA">
      <w:pPr>
        <w:suppressAutoHyphens w:val="0"/>
        <w:jc w:val="right"/>
        <w:rPr>
          <w:sz w:val="24"/>
          <w:szCs w:val="24"/>
          <w:lang w:eastAsia="en-US"/>
        </w:rPr>
        <w:sectPr w:rsidR="00462013" w:rsidRPr="00064BAB" w:rsidSect="00BC17C1">
          <w:footerReference w:type="default" r:id="rId20"/>
          <w:pgSz w:w="11906" w:h="16838"/>
          <w:pgMar w:top="1134" w:right="567" w:bottom="1134" w:left="1134" w:header="624" w:footer="227" w:gutter="0"/>
          <w:cols w:space="708"/>
          <w:docGrid w:linePitch="381"/>
        </w:sectPr>
      </w:pPr>
    </w:p>
    <w:p w:rsidR="00964970" w:rsidRPr="00064BAB" w:rsidRDefault="004204DA" w:rsidP="004204DA">
      <w:pPr>
        <w:suppressAutoHyphens w:val="0"/>
        <w:jc w:val="right"/>
        <w:rPr>
          <w:sz w:val="24"/>
          <w:szCs w:val="24"/>
          <w:lang w:eastAsia="en-US"/>
        </w:rPr>
      </w:pPr>
      <w:r w:rsidRPr="00064BAB">
        <w:rPr>
          <w:sz w:val="24"/>
          <w:szCs w:val="24"/>
          <w:lang w:eastAsia="en-US"/>
        </w:rPr>
        <w:lastRenderedPageBreak/>
        <w:t>П</w:t>
      </w:r>
      <w:r w:rsidR="00964970" w:rsidRPr="00064BAB">
        <w:rPr>
          <w:sz w:val="24"/>
          <w:szCs w:val="24"/>
          <w:lang w:eastAsia="en-US"/>
        </w:rPr>
        <w:t xml:space="preserve">риложение </w:t>
      </w:r>
      <w:r w:rsidR="00663CE8" w:rsidRPr="00064BAB">
        <w:rPr>
          <w:sz w:val="24"/>
          <w:szCs w:val="24"/>
          <w:lang w:eastAsia="en-US"/>
        </w:rPr>
        <w:t>2</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widowControl w:val="0"/>
        <w:suppressAutoHyphens w:val="0"/>
        <w:autoSpaceDE w:val="0"/>
        <w:autoSpaceDN w:val="0"/>
        <w:adjustRightInd w:val="0"/>
        <w:ind w:firstLine="540"/>
        <w:jc w:val="both"/>
        <w:rPr>
          <w:sz w:val="24"/>
          <w:szCs w:val="24"/>
          <w:lang w:eastAsia="en-US"/>
        </w:rPr>
      </w:pPr>
    </w:p>
    <w:p w:rsidR="00462013" w:rsidRPr="00064BAB" w:rsidRDefault="00462013" w:rsidP="00462013">
      <w:pPr>
        <w:widowControl w:val="0"/>
        <w:suppressAutoHyphens w:val="0"/>
        <w:autoSpaceDE w:val="0"/>
        <w:autoSpaceDN w:val="0"/>
        <w:jc w:val="center"/>
        <w:rPr>
          <w:b/>
          <w:sz w:val="24"/>
          <w:szCs w:val="24"/>
          <w:lang w:eastAsia="ru-RU"/>
        </w:rPr>
      </w:pPr>
      <w:bookmarkStart w:id="20" w:name="Par823"/>
      <w:bookmarkEnd w:id="20"/>
      <w:r w:rsidRPr="00064BAB">
        <w:rPr>
          <w:b/>
          <w:sz w:val="24"/>
          <w:szCs w:val="24"/>
          <w:lang w:eastAsia="ru-RU"/>
        </w:rPr>
        <w:t xml:space="preserve">Схема размещения нестационарных торговых объектов </w:t>
      </w:r>
    </w:p>
    <w:p w:rsidR="00462013" w:rsidRPr="00064BAB" w:rsidRDefault="00462013" w:rsidP="00462013">
      <w:pPr>
        <w:widowControl w:val="0"/>
        <w:suppressAutoHyphens w:val="0"/>
        <w:autoSpaceDE w:val="0"/>
        <w:autoSpaceDN w:val="0"/>
        <w:jc w:val="center"/>
        <w:rPr>
          <w:b/>
          <w:sz w:val="24"/>
          <w:szCs w:val="24"/>
          <w:lang w:eastAsia="ru-RU"/>
        </w:rPr>
      </w:pPr>
      <w:r w:rsidRPr="00064BAB">
        <w:rPr>
          <w:b/>
          <w:sz w:val="24"/>
          <w:szCs w:val="24"/>
          <w:lang w:eastAsia="ru-RU"/>
        </w:rPr>
        <w:t>на территории муниципального образования Ленинградской области</w:t>
      </w:r>
    </w:p>
    <w:p w:rsidR="00462013" w:rsidRPr="00064BAB" w:rsidRDefault="00462013" w:rsidP="00462013">
      <w:pPr>
        <w:widowControl w:val="0"/>
        <w:suppressAutoHyphens w:val="0"/>
        <w:autoSpaceDE w:val="0"/>
        <w:autoSpaceDN w:val="0"/>
        <w:jc w:val="center"/>
        <w:rPr>
          <w:b/>
          <w:sz w:val="24"/>
          <w:szCs w:val="24"/>
          <w:lang w:eastAsia="ru-RU"/>
        </w:rPr>
      </w:pPr>
      <w:r w:rsidRPr="00064BAB">
        <w:rPr>
          <w:b/>
          <w:sz w:val="24"/>
          <w:szCs w:val="24"/>
          <w:lang w:eastAsia="ru-RU"/>
        </w:rPr>
        <w:t>(текстовая часть)</w:t>
      </w:r>
    </w:p>
    <w:p w:rsidR="00462013" w:rsidRPr="00064BAB" w:rsidRDefault="00462013" w:rsidP="00462013">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064BAB" w:rsidTr="00AE24F3">
        <w:trPr>
          <w:trHeight w:val="1701"/>
        </w:trPr>
        <w:tc>
          <w:tcPr>
            <w:tcW w:w="180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Идентификационный номер НТО</w:t>
            </w:r>
          </w:p>
        </w:tc>
        <w:tc>
          <w:tcPr>
            <w:tcW w:w="2268"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Место размещения НТО (адресный ориентир) </w:t>
            </w:r>
          </w:p>
        </w:tc>
        <w:tc>
          <w:tcPr>
            <w:tcW w:w="1276"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Вид НТО </w:t>
            </w:r>
          </w:p>
          <w:p w:rsidR="00AE24F3" w:rsidRPr="00064BAB" w:rsidRDefault="00AE24F3" w:rsidP="00462013">
            <w:pPr>
              <w:suppressAutoHyphens w:val="0"/>
              <w:jc w:val="center"/>
              <w:rPr>
                <w:b/>
                <w:sz w:val="24"/>
                <w:szCs w:val="24"/>
                <w:lang w:eastAsia="ru-RU"/>
              </w:rPr>
            </w:pPr>
          </w:p>
        </w:tc>
        <w:tc>
          <w:tcPr>
            <w:tcW w:w="1276" w:type="dxa"/>
          </w:tcPr>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r w:rsidRPr="00064BAB">
              <w:rPr>
                <w:b/>
                <w:sz w:val="24"/>
                <w:szCs w:val="24"/>
                <w:lang w:eastAsia="ru-RU"/>
              </w:rPr>
              <w:t>Площадь НТО</w:t>
            </w:r>
          </w:p>
        </w:tc>
        <w:tc>
          <w:tcPr>
            <w:tcW w:w="155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Специализация НТО</w:t>
            </w:r>
          </w:p>
        </w:tc>
        <w:tc>
          <w:tcPr>
            <w:tcW w:w="1701"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Правообладатель НТО (наименование, ИНН)</w:t>
            </w:r>
          </w:p>
        </w:tc>
        <w:tc>
          <w:tcPr>
            <w:tcW w:w="1985"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Реквизиты документов на  размещение  НТО</w:t>
            </w:r>
          </w:p>
        </w:tc>
        <w:tc>
          <w:tcPr>
            <w:tcW w:w="2126" w:type="dxa"/>
            <w:shd w:val="clear" w:color="auto" w:fill="auto"/>
            <w:vAlign w:val="center"/>
          </w:tcPr>
          <w:p w:rsidR="00AE24F3" w:rsidRPr="00064BAB" w:rsidRDefault="00AE24F3" w:rsidP="00462013">
            <w:pPr>
              <w:suppressAutoHyphens w:val="0"/>
              <w:jc w:val="center"/>
              <w:rPr>
                <w:b/>
                <w:sz w:val="24"/>
                <w:szCs w:val="24"/>
                <w:lang w:eastAsia="ru-RU"/>
              </w:rPr>
            </w:pPr>
          </w:p>
          <w:p w:rsidR="00AE24F3" w:rsidRPr="00064BAB" w:rsidRDefault="00AE24F3" w:rsidP="00462013">
            <w:pPr>
              <w:suppressAutoHyphens w:val="0"/>
              <w:jc w:val="center"/>
              <w:rPr>
                <w:b/>
                <w:sz w:val="24"/>
                <w:szCs w:val="24"/>
                <w:lang w:eastAsia="ru-RU"/>
              </w:rPr>
            </w:pPr>
            <w:r w:rsidRPr="00064BAB">
              <w:rPr>
                <w:b/>
                <w:sz w:val="24"/>
                <w:szCs w:val="24"/>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Период размещения НТО </w:t>
            </w:r>
          </w:p>
          <w:p w:rsidR="00AE24F3" w:rsidRPr="00064BAB" w:rsidRDefault="00AE24F3" w:rsidP="00462013">
            <w:pPr>
              <w:suppressAutoHyphens w:val="0"/>
              <w:jc w:val="center"/>
              <w:rPr>
                <w:b/>
                <w:sz w:val="24"/>
                <w:szCs w:val="24"/>
                <w:lang w:eastAsia="ru-RU"/>
              </w:rPr>
            </w:pPr>
            <w:r w:rsidRPr="00064BAB">
              <w:rPr>
                <w:b/>
                <w:sz w:val="24"/>
                <w:szCs w:val="24"/>
                <w:lang w:eastAsia="ru-RU"/>
              </w:rPr>
              <w:t>(с __ по __)</w:t>
            </w:r>
          </w:p>
          <w:p w:rsidR="00AE24F3" w:rsidRPr="00064BAB" w:rsidRDefault="00AE24F3" w:rsidP="00462013">
            <w:pPr>
              <w:suppressAutoHyphens w:val="0"/>
              <w:jc w:val="center"/>
              <w:rPr>
                <w:b/>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1</w:t>
            </w:r>
          </w:p>
        </w:tc>
        <w:tc>
          <w:tcPr>
            <w:tcW w:w="2268"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2</w:t>
            </w:r>
          </w:p>
        </w:tc>
        <w:tc>
          <w:tcPr>
            <w:tcW w:w="1276"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3</w:t>
            </w:r>
          </w:p>
        </w:tc>
        <w:tc>
          <w:tcPr>
            <w:tcW w:w="1276" w:type="dxa"/>
          </w:tcPr>
          <w:p w:rsidR="00AE24F3" w:rsidRPr="00064BAB" w:rsidRDefault="00AE24F3" w:rsidP="00462013">
            <w:pPr>
              <w:suppressAutoHyphens w:val="0"/>
              <w:jc w:val="center"/>
              <w:rPr>
                <w:sz w:val="24"/>
                <w:szCs w:val="24"/>
                <w:lang w:eastAsia="ru-RU"/>
              </w:rPr>
            </w:pPr>
            <w:r w:rsidRPr="00064BAB">
              <w:rPr>
                <w:sz w:val="24"/>
                <w:szCs w:val="24"/>
                <w:lang w:eastAsia="ru-RU"/>
              </w:rPr>
              <w:t>4</w:t>
            </w:r>
          </w:p>
        </w:tc>
        <w:tc>
          <w:tcPr>
            <w:tcW w:w="1559"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5</w:t>
            </w:r>
          </w:p>
        </w:tc>
        <w:tc>
          <w:tcPr>
            <w:tcW w:w="1701"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6</w:t>
            </w:r>
          </w:p>
        </w:tc>
        <w:tc>
          <w:tcPr>
            <w:tcW w:w="1985"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7</w:t>
            </w:r>
          </w:p>
        </w:tc>
        <w:tc>
          <w:tcPr>
            <w:tcW w:w="2126"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8</w:t>
            </w:r>
          </w:p>
        </w:tc>
        <w:tc>
          <w:tcPr>
            <w:tcW w:w="1559"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9</w:t>
            </w:r>
          </w:p>
        </w:tc>
      </w:tr>
      <w:tr w:rsidR="00AE24F3" w:rsidRPr="00064BAB" w:rsidTr="00AE24F3">
        <w:tc>
          <w:tcPr>
            <w:tcW w:w="1809" w:type="dxa"/>
            <w:shd w:val="clear" w:color="auto" w:fill="auto"/>
          </w:tcPr>
          <w:p w:rsidR="00AE24F3" w:rsidRPr="00064BAB" w:rsidRDefault="00AE24F3" w:rsidP="00462013">
            <w:pPr>
              <w:suppressAutoHyphens w:val="0"/>
              <w:jc w:val="center"/>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w:t>
            </w:r>
          </w:p>
        </w:tc>
        <w:tc>
          <w:tcPr>
            <w:tcW w:w="1276" w:type="dxa"/>
          </w:tcPr>
          <w:p w:rsidR="00AE24F3" w:rsidRPr="00064BAB" w:rsidRDefault="00AE24F3" w:rsidP="00462013">
            <w:pPr>
              <w:suppressAutoHyphens w:val="0"/>
              <w:jc w:val="center"/>
              <w:rPr>
                <w:sz w:val="24"/>
                <w:szCs w:val="24"/>
                <w:lang w:eastAsia="ru-RU"/>
              </w:rPr>
            </w:pPr>
          </w:p>
        </w:tc>
        <w:tc>
          <w:tcPr>
            <w:tcW w:w="1559" w:type="dxa"/>
            <w:shd w:val="clear" w:color="auto" w:fill="auto"/>
          </w:tcPr>
          <w:p w:rsidR="00AE24F3" w:rsidRPr="00064BAB" w:rsidRDefault="00AE24F3" w:rsidP="00462013">
            <w:pPr>
              <w:suppressAutoHyphens w:val="0"/>
              <w:jc w:val="center"/>
              <w:rPr>
                <w:sz w:val="24"/>
                <w:szCs w:val="24"/>
                <w:lang w:eastAsia="ru-RU"/>
              </w:rPr>
            </w:pPr>
          </w:p>
        </w:tc>
        <w:tc>
          <w:tcPr>
            <w:tcW w:w="1701"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w:t>
            </w: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both"/>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both"/>
              <w:rPr>
                <w:sz w:val="24"/>
                <w:szCs w:val="24"/>
                <w:lang w:eastAsia="ru-RU"/>
              </w:rPr>
            </w:pPr>
          </w:p>
        </w:tc>
        <w:tc>
          <w:tcPr>
            <w:tcW w:w="1276" w:type="dxa"/>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c>
          <w:tcPr>
            <w:tcW w:w="1701" w:type="dxa"/>
            <w:shd w:val="clear" w:color="auto" w:fill="auto"/>
          </w:tcPr>
          <w:p w:rsidR="00AE24F3" w:rsidRPr="00064BAB" w:rsidRDefault="00AE24F3" w:rsidP="00462013">
            <w:pPr>
              <w:suppressAutoHyphens w:val="0"/>
              <w:jc w:val="both"/>
              <w:rPr>
                <w:sz w:val="24"/>
                <w:szCs w:val="24"/>
                <w:lang w:eastAsia="ru-RU"/>
              </w:rPr>
            </w:pP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both"/>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both"/>
              <w:rPr>
                <w:sz w:val="24"/>
                <w:szCs w:val="24"/>
                <w:lang w:eastAsia="ru-RU"/>
              </w:rPr>
            </w:pPr>
          </w:p>
        </w:tc>
        <w:tc>
          <w:tcPr>
            <w:tcW w:w="1276" w:type="dxa"/>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c>
          <w:tcPr>
            <w:tcW w:w="1701" w:type="dxa"/>
            <w:shd w:val="clear" w:color="auto" w:fill="auto"/>
          </w:tcPr>
          <w:p w:rsidR="00AE24F3" w:rsidRPr="00064BAB" w:rsidRDefault="00AE24F3" w:rsidP="00462013">
            <w:pPr>
              <w:suppressAutoHyphens w:val="0"/>
              <w:jc w:val="both"/>
              <w:rPr>
                <w:sz w:val="24"/>
                <w:szCs w:val="24"/>
                <w:lang w:eastAsia="ru-RU"/>
              </w:rPr>
            </w:pP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bl>
    <w:p w:rsidR="00462013" w:rsidRPr="00064BAB" w:rsidRDefault="00462013" w:rsidP="00462013">
      <w:pPr>
        <w:widowControl w:val="0"/>
        <w:suppressAutoHyphens w:val="0"/>
        <w:autoSpaceDE w:val="0"/>
        <w:autoSpaceDN w:val="0"/>
        <w:rPr>
          <w:sz w:val="24"/>
          <w:szCs w:val="24"/>
          <w:lang w:eastAsia="ru-RU"/>
        </w:rPr>
      </w:pPr>
      <w:r w:rsidRPr="00064BAB">
        <w:rPr>
          <w:sz w:val="24"/>
          <w:szCs w:val="24"/>
          <w:lang w:eastAsia="ru-RU"/>
        </w:rPr>
        <w:t xml:space="preserve">*   графа 3 заполняется  в  соответствии с ГОСТ </w:t>
      </w:r>
      <w:proofErr w:type="gramStart"/>
      <w:r w:rsidRPr="00064BAB">
        <w:rPr>
          <w:sz w:val="24"/>
          <w:szCs w:val="24"/>
          <w:lang w:eastAsia="ru-RU"/>
        </w:rPr>
        <w:t>Р</w:t>
      </w:r>
      <w:proofErr w:type="gramEnd"/>
      <w:r w:rsidRPr="00064BAB">
        <w:rPr>
          <w:sz w:val="24"/>
          <w:szCs w:val="24"/>
          <w:lang w:eastAsia="ru-RU"/>
        </w:rPr>
        <w:t xml:space="preserve"> 51303-2013</w:t>
      </w:r>
    </w:p>
    <w:p w:rsidR="00462013" w:rsidRPr="00064BAB" w:rsidRDefault="00462013" w:rsidP="00462013">
      <w:pPr>
        <w:widowControl w:val="0"/>
        <w:suppressAutoHyphens w:val="0"/>
        <w:autoSpaceDE w:val="0"/>
        <w:autoSpaceDN w:val="0"/>
        <w:rPr>
          <w:sz w:val="24"/>
          <w:szCs w:val="24"/>
          <w:lang w:eastAsia="ru-RU"/>
        </w:rPr>
      </w:pPr>
      <w:r w:rsidRPr="00064BAB">
        <w:rPr>
          <w:sz w:val="24"/>
          <w:szCs w:val="24"/>
          <w:lang w:eastAsia="ru-RU"/>
        </w:rPr>
        <w:t>** если место размещения  НТО свободно,  в графе ставится прочерк</w:t>
      </w:r>
    </w:p>
    <w:p w:rsidR="00964970" w:rsidRPr="00064BAB" w:rsidRDefault="00964970">
      <w:pPr>
        <w:suppressAutoHyphens w:val="0"/>
        <w:rPr>
          <w:sz w:val="24"/>
          <w:szCs w:val="24"/>
          <w:lang w:eastAsia="en-US"/>
        </w:rPr>
      </w:pPr>
    </w:p>
    <w:p w:rsidR="00462013" w:rsidRPr="00064BAB" w:rsidRDefault="00462013" w:rsidP="00964970">
      <w:pPr>
        <w:widowControl w:val="0"/>
        <w:suppressAutoHyphens w:val="0"/>
        <w:autoSpaceDE w:val="0"/>
        <w:autoSpaceDN w:val="0"/>
        <w:adjustRightInd w:val="0"/>
        <w:jc w:val="right"/>
        <w:outlineLvl w:val="1"/>
        <w:rPr>
          <w:sz w:val="24"/>
          <w:szCs w:val="24"/>
          <w:lang w:eastAsia="en-US"/>
        </w:rPr>
        <w:sectPr w:rsidR="00462013" w:rsidRPr="00064BAB" w:rsidSect="00462013">
          <w:pgSz w:w="16838" w:h="11906" w:orient="landscape"/>
          <w:pgMar w:top="567" w:right="1134" w:bottom="1134" w:left="1134" w:header="624" w:footer="227" w:gutter="0"/>
          <w:cols w:space="708"/>
          <w:docGrid w:linePitch="381"/>
        </w:sectPr>
      </w:pPr>
    </w:p>
    <w:p w:rsidR="007A6F47" w:rsidRPr="00064BAB" w:rsidRDefault="007A6F47" w:rsidP="007A6F47">
      <w:pPr>
        <w:tabs>
          <w:tab w:val="left" w:pos="2280"/>
        </w:tabs>
        <w:suppressAutoHyphens w:val="0"/>
        <w:spacing w:after="200" w:line="276" w:lineRule="auto"/>
        <w:jc w:val="right"/>
        <w:rPr>
          <w:rFonts w:eastAsia="Calibri"/>
          <w:sz w:val="24"/>
          <w:szCs w:val="24"/>
          <w:lang w:eastAsia="en-US"/>
        </w:rPr>
      </w:pPr>
      <w:r w:rsidRPr="00064BAB">
        <w:rPr>
          <w:rFonts w:eastAsia="Calibri"/>
          <w:sz w:val="24"/>
          <w:szCs w:val="24"/>
          <w:lang w:eastAsia="en-US"/>
        </w:rPr>
        <w:lastRenderedPageBreak/>
        <w:t>Приложение 3</w:t>
      </w: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к административному регламенту</w:t>
      </w:r>
    </w:p>
    <w:p w:rsidR="007A6F47" w:rsidRPr="00064BAB" w:rsidRDefault="007A6F47"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(Форма)</w:t>
      </w:r>
    </w:p>
    <w:p w:rsidR="007A6F47" w:rsidRPr="00064BAB" w:rsidRDefault="007A6F47" w:rsidP="007A6F47">
      <w:pPr>
        <w:suppressAutoHyphens w:val="0"/>
        <w:autoSpaceDE w:val="0"/>
        <w:autoSpaceDN w:val="0"/>
        <w:adjustRightInd w:val="0"/>
        <w:ind w:firstLine="540"/>
        <w:jc w:val="both"/>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В</w:t>
      </w:r>
      <w:r w:rsidR="00170718" w:rsidRPr="00064BAB">
        <w:rPr>
          <w:rFonts w:eastAsia="Calibri"/>
          <w:sz w:val="24"/>
          <w:szCs w:val="24"/>
          <w:lang w:eastAsia="en-US"/>
        </w:rPr>
        <w:t>___</w:t>
      </w:r>
      <w:r w:rsidRPr="00064BAB">
        <w:rPr>
          <w:rFonts w:eastAsia="Calibri"/>
          <w:sz w:val="24"/>
          <w:szCs w:val="24"/>
          <w:lang w:eastAsia="en-US"/>
        </w:rPr>
        <w:t xml:space="preserve"> _</w:t>
      </w:r>
      <w:r w:rsidR="00170718" w:rsidRPr="00064BAB">
        <w:rPr>
          <w:rFonts w:eastAsia="Calibri"/>
          <w:sz w:val="24"/>
          <w:szCs w:val="24"/>
          <w:lang w:eastAsia="en-US"/>
        </w:rPr>
        <w:t>________</w:t>
      </w:r>
      <w:r w:rsidR="00E65CDE" w:rsidRPr="00064BAB">
        <w:rPr>
          <w:rFonts w:eastAsia="Calibri"/>
          <w:sz w:val="24"/>
          <w:szCs w:val="24"/>
          <w:lang w:eastAsia="en-US"/>
        </w:rPr>
        <w:t>____</w:t>
      </w:r>
      <w:r w:rsidR="00170718" w:rsidRPr="00064BAB">
        <w:rPr>
          <w:rFonts w:eastAsia="Calibri"/>
          <w:sz w:val="24"/>
          <w:szCs w:val="24"/>
          <w:lang w:eastAsia="en-US"/>
        </w:rPr>
        <w:t>_</w:t>
      </w:r>
      <w:r w:rsidRPr="00064BAB">
        <w:rPr>
          <w:rFonts w:eastAsia="Calibri"/>
          <w:sz w:val="24"/>
          <w:szCs w:val="24"/>
          <w:lang w:eastAsia="en-US"/>
        </w:rPr>
        <w:t>_____________________________________</w:t>
      </w:r>
    </w:p>
    <w:p w:rsidR="007A6F47" w:rsidRPr="00064BAB" w:rsidRDefault="00170718" w:rsidP="00170718">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 xml:space="preserve">                                                                                                               </w:t>
      </w:r>
      <w:r w:rsidR="007A6F47" w:rsidRPr="00064BAB">
        <w:rPr>
          <w:rFonts w:eastAsia="Calibri"/>
          <w:sz w:val="24"/>
          <w:szCs w:val="24"/>
          <w:lang w:eastAsia="en-US"/>
        </w:rPr>
        <w:t>(наименование органа, предоставляющего</w:t>
      </w:r>
      <w:r w:rsidRPr="00064BAB">
        <w:rPr>
          <w:rFonts w:eastAsia="Calibri"/>
          <w:sz w:val="24"/>
          <w:szCs w:val="24"/>
          <w:lang w:eastAsia="en-US"/>
        </w:rPr>
        <w:t xml:space="preserve"> </w:t>
      </w:r>
      <w:r w:rsidR="007A6F47" w:rsidRPr="00064BAB">
        <w:rPr>
          <w:rFonts w:eastAsia="Calibri"/>
          <w:sz w:val="24"/>
          <w:szCs w:val="24"/>
          <w:lang w:eastAsia="en-US"/>
        </w:rPr>
        <w:t>муниципальную услугу)</w:t>
      </w: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r w:rsidR="00170718" w:rsidRPr="00064BAB">
        <w:rPr>
          <w:rFonts w:eastAsia="Calibri"/>
          <w:sz w:val="24"/>
          <w:szCs w:val="24"/>
          <w:lang w:eastAsia="en-US"/>
        </w:rPr>
        <w:t>___</w:t>
      </w:r>
      <w:r w:rsidR="00E65CDE" w:rsidRPr="00064BAB">
        <w:rPr>
          <w:rFonts w:eastAsia="Calibri"/>
          <w:sz w:val="24"/>
          <w:szCs w:val="24"/>
          <w:lang w:eastAsia="en-US"/>
        </w:rPr>
        <w:t>___</w:t>
      </w:r>
      <w:r w:rsidRPr="00064BAB">
        <w:rPr>
          <w:rFonts w:eastAsia="Calibri"/>
          <w:sz w:val="24"/>
          <w:szCs w:val="24"/>
          <w:lang w:eastAsia="en-US"/>
        </w:rPr>
        <w:t>________________________________________</w:t>
      </w: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от </w:t>
      </w:r>
      <w:r w:rsidR="00170718" w:rsidRPr="00064BAB">
        <w:rPr>
          <w:rFonts w:eastAsia="Calibri"/>
          <w:sz w:val="24"/>
          <w:szCs w:val="24"/>
          <w:lang w:eastAsia="en-US"/>
        </w:rPr>
        <w:t>____</w:t>
      </w:r>
      <w:r w:rsidRPr="00064BAB">
        <w:rPr>
          <w:rFonts w:eastAsia="Calibri"/>
          <w:sz w:val="24"/>
          <w:szCs w:val="24"/>
          <w:lang w:eastAsia="en-US"/>
        </w:rPr>
        <w:t>______</w:t>
      </w:r>
      <w:r w:rsidR="00E65CDE" w:rsidRPr="00064BAB">
        <w:rPr>
          <w:rFonts w:eastAsia="Calibri"/>
          <w:sz w:val="24"/>
          <w:szCs w:val="24"/>
          <w:lang w:eastAsia="en-US"/>
        </w:rPr>
        <w:t>_____</w:t>
      </w:r>
      <w:r w:rsidRPr="00064BAB">
        <w:rPr>
          <w:rFonts w:eastAsia="Calibri"/>
          <w:sz w:val="24"/>
          <w:szCs w:val="24"/>
          <w:lang w:eastAsia="en-US"/>
        </w:rPr>
        <w:t>_______________________________</w:t>
      </w:r>
    </w:p>
    <w:p w:rsidR="00170718" w:rsidRPr="00064BAB" w:rsidRDefault="00E65CDE"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(наименование юридического лица,  ФИО индивидуального предпринимателя)</w:t>
      </w:r>
    </w:p>
    <w:p w:rsidR="00E65CDE" w:rsidRPr="00064BAB" w:rsidRDefault="00E65CDE"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ИНН___________________________</w:t>
      </w:r>
      <w:r w:rsidR="002869E8" w:rsidRPr="00064BAB">
        <w:rPr>
          <w:rFonts w:eastAsia="Calibri"/>
          <w:sz w:val="24"/>
          <w:szCs w:val="24"/>
          <w:lang w:eastAsia="en-US"/>
        </w:rPr>
        <w:t>ОГРН</w:t>
      </w:r>
      <w:r w:rsidRPr="00064BAB">
        <w:rPr>
          <w:rFonts w:eastAsia="Calibri"/>
          <w:sz w:val="24"/>
          <w:szCs w:val="24"/>
          <w:lang w:eastAsia="en-US"/>
        </w:rPr>
        <w:t>_______________________________</w:t>
      </w:r>
    </w:p>
    <w:p w:rsidR="002869E8" w:rsidRPr="00064BAB" w:rsidRDefault="002869E8"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Почтовый адрес___________________________________________________</w:t>
      </w: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Телефон:</w:t>
      </w:r>
      <w:r w:rsidR="002869E8" w:rsidRPr="00064BAB">
        <w:rPr>
          <w:rFonts w:eastAsia="Calibri"/>
          <w:sz w:val="24"/>
          <w:szCs w:val="24"/>
          <w:lang w:eastAsia="en-US"/>
        </w:rPr>
        <w:t>____</w:t>
      </w:r>
      <w:r w:rsidRPr="00064BAB">
        <w:rPr>
          <w:rFonts w:eastAsia="Calibri"/>
          <w:sz w:val="24"/>
          <w:szCs w:val="24"/>
          <w:lang w:eastAsia="en-US"/>
        </w:rPr>
        <w:t>__________</w:t>
      </w:r>
      <w:r w:rsidR="002869E8" w:rsidRPr="00064BAB">
        <w:rPr>
          <w:sz w:val="24"/>
          <w:szCs w:val="24"/>
        </w:rPr>
        <w:t xml:space="preserve"> </w:t>
      </w:r>
      <w:r w:rsidR="002869E8" w:rsidRPr="00064BAB">
        <w:rPr>
          <w:rFonts w:eastAsia="Calibri"/>
          <w:sz w:val="24"/>
          <w:szCs w:val="24"/>
          <w:lang w:eastAsia="en-US"/>
        </w:rPr>
        <w:t xml:space="preserve">Адрес </w:t>
      </w:r>
      <w:proofErr w:type="spellStart"/>
      <w:r w:rsidR="002869E8" w:rsidRPr="00064BAB">
        <w:rPr>
          <w:rFonts w:eastAsia="Calibri"/>
          <w:sz w:val="24"/>
          <w:szCs w:val="24"/>
          <w:lang w:eastAsia="en-US"/>
        </w:rPr>
        <w:t>эл</w:t>
      </w:r>
      <w:proofErr w:type="spellEnd"/>
      <w:r w:rsidR="002869E8" w:rsidRPr="00064BAB">
        <w:rPr>
          <w:rFonts w:eastAsia="Calibri"/>
          <w:sz w:val="24"/>
          <w:szCs w:val="24"/>
          <w:lang w:eastAsia="en-US"/>
        </w:rPr>
        <w:t xml:space="preserve">. почты: </w:t>
      </w:r>
      <w:r w:rsidRPr="00064BAB">
        <w:rPr>
          <w:rFonts w:eastAsia="Calibri"/>
          <w:sz w:val="24"/>
          <w:szCs w:val="24"/>
          <w:lang w:eastAsia="en-US"/>
        </w:rPr>
        <w:t>___________</w:t>
      </w: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Заявление</w:t>
      </w:r>
    </w:p>
    <w:p w:rsidR="007A6F47" w:rsidRPr="00064BAB" w:rsidRDefault="007A6F47" w:rsidP="007A6F47">
      <w:pPr>
        <w:suppressAutoHyphens w:val="0"/>
        <w:autoSpaceDE w:val="0"/>
        <w:autoSpaceDN w:val="0"/>
        <w:adjustRightInd w:val="0"/>
        <w:rPr>
          <w:rFonts w:eastAsia="Calibri"/>
          <w:sz w:val="24"/>
          <w:szCs w:val="24"/>
          <w:lang w:eastAsia="en-US"/>
        </w:rPr>
      </w:pPr>
    </w:p>
    <w:p w:rsidR="007A6F47" w:rsidRPr="00064BAB" w:rsidRDefault="007A6F47"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 xml:space="preserve">Прошу предоставить </w:t>
      </w:r>
      <w:r w:rsidR="009074DA" w:rsidRPr="00064BAB">
        <w:rPr>
          <w:rFonts w:eastAsia="Calibri"/>
          <w:sz w:val="24"/>
          <w:szCs w:val="24"/>
          <w:lang w:eastAsia="en-US"/>
        </w:rPr>
        <w:t xml:space="preserve">право на </w:t>
      </w:r>
      <w:r w:rsidRPr="00064BAB">
        <w:rPr>
          <w:rFonts w:eastAsia="Calibri"/>
          <w:sz w:val="24"/>
          <w:szCs w:val="24"/>
          <w:lang w:eastAsia="en-US"/>
        </w:rPr>
        <w:t xml:space="preserve"> размещени</w:t>
      </w:r>
      <w:r w:rsidR="009074DA" w:rsidRPr="00064BAB">
        <w:rPr>
          <w:rFonts w:eastAsia="Calibri"/>
          <w:sz w:val="24"/>
          <w:szCs w:val="24"/>
          <w:lang w:eastAsia="en-US"/>
        </w:rPr>
        <w:t>е</w:t>
      </w:r>
      <w:r w:rsidRPr="00064BAB">
        <w:rPr>
          <w:rFonts w:eastAsia="Calibri"/>
          <w:sz w:val="24"/>
          <w:szCs w:val="24"/>
          <w:lang w:eastAsia="en-US"/>
        </w:rPr>
        <w:t xml:space="preserve"> нестационарного торгового объекта</w:t>
      </w:r>
      <w:r w:rsidR="00A70A90" w:rsidRPr="00064BAB">
        <w:rPr>
          <w:rFonts w:eastAsia="Calibri"/>
          <w:sz w:val="24"/>
          <w:szCs w:val="24"/>
          <w:lang w:eastAsia="en-US"/>
        </w:rPr>
        <w:t xml:space="preserve"> (НТО)                </w:t>
      </w:r>
      <w:r w:rsidRPr="00064BAB">
        <w:rPr>
          <w:rFonts w:eastAsia="Calibri"/>
          <w:sz w:val="24"/>
          <w:szCs w:val="24"/>
          <w:lang w:eastAsia="en-US"/>
        </w:rPr>
        <w:t xml:space="preserve"> по адресному </w:t>
      </w:r>
      <w:r w:rsidR="00A70A90" w:rsidRPr="00064BAB">
        <w:rPr>
          <w:rFonts w:eastAsia="Calibri"/>
          <w:sz w:val="24"/>
          <w:szCs w:val="24"/>
          <w:lang w:eastAsia="en-US"/>
        </w:rPr>
        <w:t>о</w:t>
      </w:r>
      <w:r w:rsidRPr="00064BAB">
        <w:rPr>
          <w:rFonts w:eastAsia="Calibri"/>
          <w:sz w:val="24"/>
          <w:szCs w:val="24"/>
          <w:lang w:eastAsia="en-US"/>
        </w:rPr>
        <w:t>риентиру</w:t>
      </w:r>
      <w:r w:rsidR="00A70A90" w:rsidRPr="00064BAB">
        <w:rPr>
          <w:rFonts w:eastAsia="Calibri"/>
          <w:sz w:val="24"/>
          <w:szCs w:val="24"/>
          <w:lang w:eastAsia="en-US"/>
        </w:rPr>
        <w:t>__</w:t>
      </w:r>
      <w:r w:rsidRPr="00064BAB">
        <w:rPr>
          <w:rFonts w:eastAsia="Calibri"/>
          <w:sz w:val="24"/>
          <w:szCs w:val="24"/>
          <w:lang w:eastAsia="en-US"/>
        </w:rPr>
        <w:t>___________________________________________________________</w:t>
      </w:r>
    </w:p>
    <w:p w:rsidR="00FE14E2" w:rsidRPr="00064BAB" w:rsidRDefault="00AE526F"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_________________________</w:t>
      </w:r>
      <w:r w:rsidR="007A6F47" w:rsidRPr="00064BAB">
        <w:rPr>
          <w:rFonts w:eastAsia="Calibri"/>
          <w:sz w:val="24"/>
          <w:szCs w:val="24"/>
          <w:lang w:eastAsia="en-US"/>
        </w:rPr>
        <w:t>_________________________________________________________</w:t>
      </w:r>
      <w:r w:rsidR="00FE14E2" w:rsidRPr="00064BAB">
        <w:rPr>
          <w:rFonts w:eastAsia="Calibri"/>
          <w:sz w:val="24"/>
          <w:szCs w:val="24"/>
          <w:lang w:eastAsia="en-US"/>
        </w:rPr>
        <w:t xml:space="preserve"> </w:t>
      </w:r>
      <w:r w:rsidRPr="00064BAB">
        <w:rPr>
          <w:rFonts w:eastAsia="Calibri"/>
          <w:sz w:val="24"/>
          <w:szCs w:val="24"/>
          <w:lang w:eastAsia="en-US"/>
        </w:rPr>
        <w:t xml:space="preserve">Площадь </w:t>
      </w:r>
      <w:r w:rsidR="00A70A90" w:rsidRPr="00064BAB">
        <w:rPr>
          <w:rFonts w:eastAsia="Calibri"/>
          <w:sz w:val="24"/>
          <w:szCs w:val="24"/>
          <w:lang w:eastAsia="en-US"/>
        </w:rPr>
        <w:t>НТО____________</w:t>
      </w:r>
      <w:r w:rsidRPr="00064BAB">
        <w:rPr>
          <w:rFonts w:eastAsia="Calibri"/>
          <w:sz w:val="24"/>
          <w:szCs w:val="24"/>
          <w:lang w:eastAsia="en-US"/>
        </w:rPr>
        <w:t>______________</w:t>
      </w:r>
      <w:r w:rsidR="007A6F47" w:rsidRPr="00064BAB">
        <w:rPr>
          <w:rFonts w:eastAsia="Calibri"/>
          <w:sz w:val="24"/>
          <w:szCs w:val="24"/>
          <w:lang w:eastAsia="en-US"/>
        </w:rPr>
        <w:t>___________________________________________</w:t>
      </w:r>
    </w:p>
    <w:p w:rsidR="00A70A90" w:rsidRPr="00064BAB" w:rsidRDefault="00A70A90"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Вид НТО_________________________________________________________________________</w:t>
      </w:r>
    </w:p>
    <w:p w:rsidR="00A70A90" w:rsidRPr="00064BAB" w:rsidRDefault="00A70A90"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Специализация НТО_______________________________________________________________</w:t>
      </w:r>
    </w:p>
    <w:p w:rsidR="00FE14E2" w:rsidRPr="00064BAB" w:rsidRDefault="00FE14E2" w:rsidP="00477DB3">
      <w:pPr>
        <w:suppressAutoHyphens w:val="0"/>
        <w:autoSpaceDE w:val="0"/>
        <w:autoSpaceDN w:val="0"/>
        <w:adjustRightInd w:val="0"/>
        <w:ind w:left="142"/>
        <w:rPr>
          <w:rFonts w:eastAsia="Calibri"/>
          <w:sz w:val="24"/>
          <w:szCs w:val="24"/>
          <w:lang w:eastAsia="en-US"/>
        </w:rPr>
      </w:pPr>
      <w:r w:rsidRPr="00064BAB">
        <w:rPr>
          <w:rFonts w:eastAsia="Calibri"/>
          <w:sz w:val="24"/>
          <w:szCs w:val="24"/>
          <w:lang w:eastAsia="en-US"/>
        </w:rPr>
        <w:t xml:space="preserve">  Приложение: на ___________ листах.</w:t>
      </w:r>
    </w:p>
    <w:p w:rsidR="00477DB3" w:rsidRPr="00064BAB" w:rsidRDefault="00477DB3" w:rsidP="00477DB3">
      <w:pPr>
        <w:suppressAutoHyphens w:val="0"/>
        <w:autoSpaceDE w:val="0"/>
        <w:autoSpaceDN w:val="0"/>
        <w:adjustRightInd w:val="0"/>
        <w:ind w:left="142"/>
        <w:rPr>
          <w:rFonts w:eastAsia="Calibri"/>
          <w:sz w:val="24"/>
          <w:szCs w:val="24"/>
          <w:lang w:eastAsia="en-US"/>
        </w:rPr>
      </w:pPr>
      <w:r w:rsidRPr="00064BAB">
        <w:rPr>
          <w:rFonts w:eastAsia="Calibri"/>
          <w:sz w:val="24"/>
          <w:szCs w:val="24"/>
          <w:lang w:eastAsia="en-US"/>
        </w:rPr>
        <w:t xml:space="preserve">  1.</w:t>
      </w:r>
      <w:r w:rsidRPr="00064BAB">
        <w:rPr>
          <w:sz w:val="24"/>
          <w:szCs w:val="24"/>
        </w:rPr>
        <w:t xml:space="preserve"> В</w:t>
      </w:r>
      <w:r w:rsidRPr="00064BAB">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Pr="00064BAB" w:rsidRDefault="00477DB3" w:rsidP="00FE14E2">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w:t>
      </w:r>
    </w:p>
    <w:p w:rsidR="00477DB3" w:rsidRPr="00064BAB" w:rsidRDefault="00477DB3" w:rsidP="00FE14E2">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Руководитель</w:t>
      </w:r>
      <w:r w:rsidR="00C4312A" w:rsidRPr="00064BAB">
        <w:rPr>
          <w:rFonts w:eastAsia="Calibri"/>
          <w:sz w:val="24"/>
          <w:szCs w:val="24"/>
          <w:lang w:eastAsia="en-US"/>
        </w:rPr>
        <w:t xml:space="preserve"> юридического лица</w:t>
      </w:r>
      <w:r w:rsidRPr="00064BAB">
        <w:rPr>
          <w:rFonts w:eastAsia="Calibri"/>
          <w:sz w:val="24"/>
          <w:szCs w:val="24"/>
          <w:lang w:eastAsia="en-US"/>
        </w:rPr>
        <w:t xml:space="preserve"> (Индивидуальный предприниматель)</w:t>
      </w:r>
    </w:p>
    <w:p w:rsidR="00251ED1" w:rsidRPr="00064BAB" w:rsidRDefault="00251ED1" w:rsidP="00FE14E2">
      <w:pPr>
        <w:suppressAutoHyphens w:val="0"/>
        <w:autoSpaceDE w:val="0"/>
        <w:autoSpaceDN w:val="0"/>
        <w:adjustRightInd w:val="0"/>
        <w:rPr>
          <w:rFonts w:eastAsia="Calibri"/>
          <w:sz w:val="24"/>
          <w:szCs w:val="24"/>
          <w:lang w:eastAsia="en-US"/>
        </w:rPr>
      </w:pPr>
    </w:p>
    <w:p w:rsidR="00251ED1" w:rsidRPr="00064BAB" w:rsidRDefault="00251ED1" w:rsidP="00FE14E2">
      <w:pPr>
        <w:suppressAutoHyphens w:val="0"/>
        <w:autoSpaceDE w:val="0"/>
        <w:autoSpaceDN w:val="0"/>
        <w:adjustRightInd w:val="0"/>
        <w:rPr>
          <w:rFonts w:eastAsia="Calibri"/>
          <w:sz w:val="24"/>
          <w:szCs w:val="24"/>
          <w:lang w:eastAsia="en-US"/>
        </w:rPr>
      </w:pPr>
    </w:p>
    <w:p w:rsidR="007A6F47"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М.</w:t>
      </w:r>
      <w:proofErr w:type="gramStart"/>
      <w:r w:rsidRPr="00064BAB">
        <w:rPr>
          <w:rFonts w:eastAsia="Calibri"/>
          <w:sz w:val="24"/>
          <w:szCs w:val="24"/>
          <w:lang w:eastAsia="en-US"/>
        </w:rPr>
        <w:t>П</w:t>
      </w:r>
      <w:proofErr w:type="gramEnd"/>
      <w:r w:rsidR="007A6F47" w:rsidRPr="00064BAB">
        <w:rPr>
          <w:rFonts w:eastAsia="Calibri"/>
          <w:sz w:val="24"/>
          <w:szCs w:val="24"/>
          <w:lang w:eastAsia="en-US"/>
        </w:rPr>
        <w:t xml:space="preserve">                         </w:t>
      </w:r>
      <w:r w:rsidRPr="00064BAB">
        <w:rPr>
          <w:rFonts w:eastAsia="Calibri"/>
          <w:sz w:val="24"/>
          <w:szCs w:val="24"/>
          <w:lang w:eastAsia="en-US"/>
        </w:rPr>
        <w:t>«</w:t>
      </w:r>
      <w:r w:rsidR="007A6F47" w:rsidRPr="00064BAB">
        <w:rPr>
          <w:rFonts w:eastAsia="Calibri"/>
          <w:sz w:val="24"/>
          <w:szCs w:val="24"/>
          <w:lang w:eastAsia="en-US"/>
        </w:rPr>
        <w:t xml:space="preserve"> ___</w:t>
      </w:r>
      <w:r w:rsidRPr="00064BAB">
        <w:rPr>
          <w:rFonts w:eastAsia="Calibri"/>
          <w:sz w:val="24"/>
          <w:szCs w:val="24"/>
          <w:lang w:eastAsia="en-US"/>
        </w:rPr>
        <w:t>»</w:t>
      </w:r>
      <w:r w:rsidR="007A6F47" w:rsidRPr="00064BAB">
        <w:rPr>
          <w:rFonts w:eastAsia="Calibri"/>
          <w:sz w:val="24"/>
          <w:szCs w:val="24"/>
          <w:lang w:eastAsia="en-US"/>
        </w:rPr>
        <w:t xml:space="preserve">___________ </w:t>
      </w:r>
      <w:r w:rsidRPr="00064BAB">
        <w:rPr>
          <w:rFonts w:eastAsia="Calibri"/>
          <w:sz w:val="24"/>
          <w:szCs w:val="24"/>
          <w:lang w:eastAsia="en-US"/>
        </w:rPr>
        <w:t>20      г.</w:t>
      </w:r>
      <w:r w:rsidR="007A6F47" w:rsidRPr="00064BAB">
        <w:rPr>
          <w:rFonts w:eastAsia="Calibri"/>
          <w:sz w:val="24"/>
          <w:szCs w:val="24"/>
          <w:lang w:eastAsia="en-US"/>
        </w:rPr>
        <w:t xml:space="preserve">   ________________ (</w:t>
      </w:r>
      <w:r w:rsidRPr="00064BAB">
        <w:rPr>
          <w:rFonts w:eastAsia="Calibri"/>
          <w:sz w:val="24"/>
          <w:szCs w:val="24"/>
          <w:lang w:eastAsia="en-US"/>
        </w:rPr>
        <w:t>Ф.И.О.</w:t>
      </w:r>
      <w:r w:rsidR="007A6F47" w:rsidRPr="00064BAB">
        <w:rPr>
          <w:rFonts w:eastAsia="Calibri"/>
          <w:sz w:val="24"/>
          <w:szCs w:val="24"/>
          <w:lang w:eastAsia="en-US"/>
        </w:rPr>
        <w:t>)</w:t>
      </w:r>
    </w:p>
    <w:p w:rsidR="007A6F47"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(подпись)</w:t>
      </w:r>
    </w:p>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Результат рассмотрения заявления прошу:</w:t>
      </w:r>
    </w:p>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064BAB" w:rsidTr="009F1029">
        <w:tc>
          <w:tcPr>
            <w:tcW w:w="567" w:type="dxa"/>
            <w:tcBorders>
              <w:bottom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выдать на руки</w:t>
            </w:r>
          </w:p>
          <w:p w:rsidR="00251ED1" w:rsidRPr="00064BAB" w:rsidRDefault="00251ED1" w:rsidP="009F1029">
            <w:pPr>
              <w:suppressAutoHyphens w:val="0"/>
              <w:autoSpaceDE w:val="0"/>
              <w:autoSpaceDN w:val="0"/>
              <w:adjustRightInd w:val="0"/>
              <w:ind w:left="33" w:hanging="33"/>
              <w:rPr>
                <w:rFonts w:eastAsia="Calibri"/>
                <w:sz w:val="24"/>
                <w:szCs w:val="24"/>
                <w:lang w:eastAsia="en-US"/>
              </w:rPr>
            </w:pPr>
          </w:p>
        </w:tc>
      </w:tr>
      <w:tr w:rsidR="00251ED1" w:rsidRPr="00064BAB" w:rsidTr="009F1029">
        <w:tc>
          <w:tcPr>
            <w:tcW w:w="567" w:type="dxa"/>
            <w:tcBorders>
              <w:top w:val="single" w:sz="4" w:space="0" w:color="auto"/>
              <w:bottom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p>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выдать на руки в МФЦ</w:t>
            </w:r>
          </w:p>
        </w:tc>
      </w:tr>
      <w:tr w:rsidR="00251ED1" w:rsidRPr="00064BAB" w:rsidTr="009F1029">
        <w:tc>
          <w:tcPr>
            <w:tcW w:w="567" w:type="dxa"/>
            <w:tcBorders>
              <w:top w:val="single" w:sz="4" w:space="0" w:color="auto"/>
              <w:bottom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p>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направить по почте</w:t>
            </w:r>
          </w:p>
        </w:tc>
      </w:tr>
      <w:tr w:rsidR="00251ED1" w:rsidRPr="00064BAB" w:rsidTr="009F1029">
        <w:tc>
          <w:tcPr>
            <w:tcW w:w="567" w:type="dxa"/>
            <w:tcBorders>
              <w:top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p>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направить в электронной форме в личный кабинет на ПГУ ЛО</w:t>
            </w:r>
          </w:p>
        </w:tc>
      </w:tr>
    </w:tbl>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p>
    <w:p w:rsidR="00964970" w:rsidRPr="00064BAB" w:rsidRDefault="00964970" w:rsidP="00964970">
      <w:pPr>
        <w:widowControl w:val="0"/>
        <w:suppressAutoHyphens w:val="0"/>
        <w:autoSpaceDE w:val="0"/>
        <w:autoSpaceDN w:val="0"/>
        <w:adjustRightInd w:val="0"/>
        <w:jc w:val="right"/>
        <w:outlineLvl w:val="1"/>
        <w:rPr>
          <w:sz w:val="24"/>
          <w:szCs w:val="24"/>
          <w:lang w:eastAsia="en-US"/>
        </w:rPr>
      </w:pPr>
      <w:r w:rsidRPr="00064BAB">
        <w:rPr>
          <w:sz w:val="24"/>
          <w:szCs w:val="24"/>
          <w:lang w:eastAsia="en-US"/>
        </w:rPr>
        <w:t xml:space="preserve">Приложение </w:t>
      </w:r>
      <w:r w:rsidR="005050E3" w:rsidRPr="00064BAB">
        <w:rPr>
          <w:sz w:val="24"/>
          <w:szCs w:val="24"/>
          <w:lang w:eastAsia="en-US"/>
        </w:rPr>
        <w:t>4</w:t>
      </w:r>
      <w:r w:rsidRPr="00064BAB">
        <w:rPr>
          <w:sz w:val="24"/>
          <w:szCs w:val="24"/>
          <w:lang w:eastAsia="en-US"/>
        </w:rPr>
        <w:t xml:space="preserve"> </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widowControl w:val="0"/>
        <w:suppressAutoHyphens w:val="0"/>
        <w:autoSpaceDE w:val="0"/>
        <w:autoSpaceDN w:val="0"/>
        <w:adjustRightInd w:val="0"/>
        <w:ind w:firstLine="540"/>
        <w:jc w:val="both"/>
        <w:rPr>
          <w:sz w:val="24"/>
          <w:szCs w:val="24"/>
          <w:lang w:eastAsia="en-US"/>
        </w:rPr>
      </w:pPr>
    </w:p>
    <w:p w:rsidR="00964970" w:rsidRPr="00064BAB" w:rsidRDefault="00964970" w:rsidP="00964970">
      <w:pPr>
        <w:widowControl w:val="0"/>
        <w:suppressAutoHyphens w:val="0"/>
        <w:autoSpaceDE w:val="0"/>
        <w:autoSpaceDN w:val="0"/>
        <w:adjustRightInd w:val="0"/>
        <w:rPr>
          <w:sz w:val="24"/>
          <w:szCs w:val="24"/>
          <w:lang w:eastAsia="ru-RU"/>
        </w:rPr>
      </w:pPr>
      <w:bookmarkStart w:id="21" w:name="Par826"/>
      <w:bookmarkEnd w:id="21"/>
      <w:r w:rsidRPr="00064BAB">
        <w:rPr>
          <w:sz w:val="24"/>
          <w:szCs w:val="24"/>
          <w:lang w:eastAsia="ru-RU"/>
        </w:rPr>
        <w:t>(Форма)</w:t>
      </w: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Администрация муниципального образования 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_____________________________________________________________________________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Адрес администрации муниципального образования: 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_____________________________________________________________________________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ИНН _________________ КПП __________________ Время работы ____________________</w:t>
      </w:r>
    </w:p>
    <w:p w:rsidR="00964970" w:rsidRPr="00064BA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64BA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64BAB" w:rsidRDefault="00964970" w:rsidP="00964970">
      <w:pPr>
        <w:widowControl w:val="0"/>
        <w:suppressAutoHyphens w:val="0"/>
        <w:autoSpaceDE w:val="0"/>
        <w:autoSpaceDN w:val="0"/>
        <w:adjustRightInd w:val="0"/>
        <w:jc w:val="center"/>
        <w:rPr>
          <w:sz w:val="24"/>
          <w:szCs w:val="24"/>
          <w:lang w:eastAsia="ru-RU"/>
        </w:rPr>
      </w:pPr>
      <w:r w:rsidRPr="00064BAB">
        <w:rPr>
          <w:b/>
          <w:bCs/>
          <w:color w:val="26282F"/>
          <w:sz w:val="24"/>
          <w:szCs w:val="24"/>
          <w:lang w:eastAsia="ru-RU"/>
        </w:rPr>
        <w:t>Уведомление</w:t>
      </w:r>
    </w:p>
    <w:p w:rsidR="00964970" w:rsidRPr="00064BAB" w:rsidRDefault="0056653B" w:rsidP="00964970">
      <w:pPr>
        <w:widowControl w:val="0"/>
        <w:suppressAutoHyphens w:val="0"/>
        <w:autoSpaceDE w:val="0"/>
        <w:autoSpaceDN w:val="0"/>
        <w:adjustRightInd w:val="0"/>
        <w:jc w:val="center"/>
        <w:rPr>
          <w:b/>
          <w:bCs/>
          <w:color w:val="26282F"/>
          <w:sz w:val="24"/>
          <w:szCs w:val="24"/>
          <w:lang w:eastAsia="ru-RU"/>
        </w:rPr>
      </w:pPr>
      <w:r w:rsidRPr="00064BAB">
        <w:rPr>
          <w:b/>
          <w:bCs/>
          <w:color w:val="26282F"/>
          <w:sz w:val="24"/>
          <w:szCs w:val="24"/>
          <w:lang w:eastAsia="ru-RU"/>
        </w:rPr>
        <w:t xml:space="preserve">О предоставлении (об </w:t>
      </w:r>
      <w:r w:rsidR="00964970" w:rsidRPr="00064BAB">
        <w:rPr>
          <w:b/>
          <w:bCs/>
          <w:color w:val="26282F"/>
          <w:sz w:val="24"/>
          <w:szCs w:val="24"/>
          <w:lang w:eastAsia="ru-RU"/>
        </w:rPr>
        <w:t xml:space="preserve">отказе в </w:t>
      </w:r>
      <w:r w:rsidRPr="00064BAB">
        <w:rPr>
          <w:b/>
          <w:bCs/>
          <w:color w:val="26282F"/>
          <w:sz w:val="24"/>
          <w:szCs w:val="24"/>
          <w:lang w:eastAsia="ru-RU"/>
        </w:rPr>
        <w:t>предоставлении</w:t>
      </w:r>
      <w:r w:rsidR="00964970" w:rsidRPr="00064BAB">
        <w:rPr>
          <w:b/>
          <w:bCs/>
          <w:color w:val="26282F"/>
          <w:sz w:val="24"/>
          <w:szCs w:val="24"/>
          <w:lang w:eastAsia="ru-RU"/>
        </w:rPr>
        <w:t>)  прав</w:t>
      </w:r>
      <w:r w:rsidRPr="00064BAB">
        <w:rPr>
          <w:b/>
          <w:bCs/>
          <w:color w:val="26282F"/>
          <w:sz w:val="24"/>
          <w:szCs w:val="24"/>
          <w:lang w:eastAsia="ru-RU"/>
        </w:rPr>
        <w:t xml:space="preserve">а на размещение нестационарного торгового объекта </w:t>
      </w:r>
      <w:r w:rsidR="00964970" w:rsidRPr="00064BAB">
        <w:rPr>
          <w:b/>
          <w:bCs/>
          <w:color w:val="26282F"/>
          <w:sz w:val="24"/>
          <w:szCs w:val="24"/>
          <w:lang w:eastAsia="ru-RU"/>
        </w:rPr>
        <w:t xml:space="preserve"> на территории</w:t>
      </w:r>
      <w:r w:rsidRPr="00064BAB">
        <w:rPr>
          <w:b/>
          <w:bCs/>
          <w:color w:val="26282F"/>
          <w:sz w:val="24"/>
          <w:szCs w:val="24"/>
          <w:lang w:eastAsia="ru-RU"/>
        </w:rPr>
        <w:t xml:space="preserve"> муниципального образования ___________________</w:t>
      </w:r>
      <w:r w:rsidR="00964970" w:rsidRPr="00064BAB">
        <w:rPr>
          <w:b/>
          <w:bCs/>
          <w:color w:val="26282F"/>
          <w:sz w:val="24"/>
          <w:szCs w:val="24"/>
          <w:lang w:eastAsia="ru-RU"/>
        </w:rPr>
        <w:t xml:space="preserve"> Ленинградской области</w:t>
      </w:r>
    </w:p>
    <w:p w:rsidR="0056653B" w:rsidRPr="00064BAB" w:rsidRDefault="0056653B" w:rsidP="00964970">
      <w:pPr>
        <w:widowControl w:val="0"/>
        <w:suppressAutoHyphens w:val="0"/>
        <w:autoSpaceDE w:val="0"/>
        <w:autoSpaceDN w:val="0"/>
        <w:adjustRightInd w:val="0"/>
        <w:jc w:val="center"/>
        <w:rPr>
          <w:b/>
          <w:bCs/>
          <w:color w:val="26282F"/>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Наименование юридического лица</w:t>
      </w:r>
      <w:r w:rsidR="005B3754" w:rsidRPr="00064BAB">
        <w:rPr>
          <w:sz w:val="24"/>
          <w:szCs w:val="24"/>
          <w:lang w:eastAsia="ru-RU"/>
        </w:rPr>
        <w:t xml:space="preserve"> (индивидуального предпринимателя)</w:t>
      </w:r>
      <w:r w:rsidRPr="00064BAB">
        <w:rPr>
          <w:sz w:val="24"/>
          <w:szCs w:val="24"/>
          <w:lang w:eastAsia="ru-RU"/>
        </w:rPr>
        <w:t>_______________ ИНН ___________________</w:t>
      </w:r>
      <w:r w:rsidR="005B3754" w:rsidRPr="00064BAB">
        <w:rPr>
          <w:sz w:val="24"/>
          <w:szCs w:val="24"/>
          <w:lang w:eastAsia="ru-RU"/>
        </w:rPr>
        <w:t>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Адрес юридического лица</w:t>
      </w:r>
      <w:r w:rsidR="005B3754" w:rsidRPr="00064BAB">
        <w:rPr>
          <w:sz w:val="24"/>
          <w:szCs w:val="24"/>
          <w:lang w:eastAsia="ru-RU"/>
        </w:rPr>
        <w:t xml:space="preserve"> (индивидуального предпринимателя)</w:t>
      </w:r>
      <w:r w:rsidRPr="00064BAB">
        <w:rPr>
          <w:sz w:val="24"/>
          <w:szCs w:val="24"/>
          <w:lang w:eastAsia="ru-RU"/>
        </w:rPr>
        <w:t>: 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На основании _________________________________________________________________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 xml:space="preserve">                   </w:t>
      </w:r>
      <w:r w:rsidR="009535AC" w:rsidRPr="00064BAB">
        <w:rPr>
          <w:sz w:val="24"/>
          <w:szCs w:val="24"/>
          <w:lang w:eastAsia="ru-RU"/>
        </w:rPr>
        <w:t xml:space="preserve">                       </w:t>
      </w:r>
      <w:r w:rsidRPr="00064BAB">
        <w:rPr>
          <w:sz w:val="24"/>
          <w:szCs w:val="24"/>
          <w:lang w:eastAsia="ru-RU"/>
        </w:rPr>
        <w:t xml:space="preserve"> (наименование, дата и номер правового акта)</w:t>
      </w:r>
    </w:p>
    <w:p w:rsidR="00964970" w:rsidRPr="00064BAB" w:rsidRDefault="00964970" w:rsidP="00964970">
      <w:pPr>
        <w:widowControl w:val="0"/>
        <w:suppressAutoHyphens w:val="0"/>
        <w:autoSpaceDE w:val="0"/>
        <w:autoSpaceDN w:val="0"/>
        <w:adjustRightInd w:val="0"/>
        <w:jc w:val="both"/>
        <w:rPr>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 xml:space="preserve">Вам </w:t>
      </w:r>
      <w:r w:rsidR="0056653B" w:rsidRPr="00064BAB">
        <w:rPr>
          <w:sz w:val="24"/>
          <w:szCs w:val="24"/>
          <w:lang w:eastAsia="ru-RU"/>
        </w:rPr>
        <w:t xml:space="preserve">предоставлено </w:t>
      </w:r>
      <w:r w:rsidRPr="00064BAB">
        <w:rPr>
          <w:sz w:val="24"/>
          <w:szCs w:val="24"/>
          <w:lang w:eastAsia="ru-RU"/>
        </w:rPr>
        <w:t xml:space="preserve"> (отказано в </w:t>
      </w:r>
      <w:r w:rsidR="0056653B" w:rsidRPr="00064BAB">
        <w:rPr>
          <w:sz w:val="24"/>
          <w:szCs w:val="24"/>
          <w:lang w:eastAsia="ru-RU"/>
        </w:rPr>
        <w:t>предоставлении</w:t>
      </w:r>
      <w:r w:rsidRPr="00064BAB">
        <w:rPr>
          <w:sz w:val="24"/>
          <w:szCs w:val="24"/>
          <w:lang w:eastAsia="ru-RU"/>
        </w:rPr>
        <w:t xml:space="preserve">) </w:t>
      </w:r>
      <w:r w:rsidR="0056653B" w:rsidRPr="00064BAB">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064BAB">
        <w:rPr>
          <w:sz w:val="24"/>
          <w:szCs w:val="24"/>
          <w:lang w:eastAsia="ru-RU"/>
        </w:rPr>
        <w:t xml:space="preserve"> (ненужное зачеркнуть)</w:t>
      </w:r>
      <w:r w:rsidR="0056653B" w:rsidRPr="00064BAB">
        <w:rPr>
          <w:sz w:val="24"/>
          <w:szCs w:val="24"/>
          <w:lang w:eastAsia="ru-RU"/>
        </w:rPr>
        <w:t xml:space="preserve"> </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_____________________________________________________________________________</w:t>
      </w:r>
    </w:p>
    <w:p w:rsidR="00964970" w:rsidRPr="00064BAB" w:rsidRDefault="00964970" w:rsidP="00964970">
      <w:pPr>
        <w:widowControl w:val="0"/>
        <w:suppressAutoHyphens w:val="0"/>
        <w:autoSpaceDE w:val="0"/>
        <w:autoSpaceDN w:val="0"/>
        <w:adjustRightInd w:val="0"/>
        <w:jc w:val="center"/>
        <w:rPr>
          <w:sz w:val="24"/>
          <w:szCs w:val="24"/>
          <w:lang w:eastAsia="ru-RU"/>
        </w:rPr>
      </w:pPr>
      <w:r w:rsidRPr="00064BAB">
        <w:rPr>
          <w:sz w:val="24"/>
          <w:szCs w:val="24"/>
          <w:lang w:eastAsia="ru-RU"/>
        </w:rPr>
        <w:t>(</w:t>
      </w:r>
      <w:r w:rsidR="0056653B" w:rsidRPr="00064BAB">
        <w:rPr>
          <w:sz w:val="24"/>
          <w:szCs w:val="24"/>
          <w:lang w:eastAsia="ru-RU"/>
        </w:rPr>
        <w:t>в случае отказа указать  причину отказа, в случае невозможности предоставления запрашиваемого места</w:t>
      </w:r>
      <w:r w:rsidR="009535AC" w:rsidRPr="00064BAB">
        <w:rPr>
          <w:sz w:val="24"/>
          <w:szCs w:val="24"/>
          <w:lang w:eastAsia="ru-RU"/>
        </w:rPr>
        <w:t>, сведения о наличии свободных мест размещения</w:t>
      </w:r>
      <w:r w:rsidRPr="00064BAB">
        <w:rPr>
          <w:sz w:val="24"/>
          <w:szCs w:val="24"/>
          <w:lang w:eastAsia="ru-RU"/>
        </w:rPr>
        <w:t>)</w:t>
      </w:r>
    </w:p>
    <w:p w:rsidR="007E1CAE" w:rsidRPr="00064BAB" w:rsidRDefault="007E1CAE" w:rsidP="00964970">
      <w:pPr>
        <w:widowControl w:val="0"/>
        <w:suppressAutoHyphens w:val="0"/>
        <w:autoSpaceDE w:val="0"/>
        <w:autoSpaceDN w:val="0"/>
        <w:adjustRightInd w:val="0"/>
        <w:jc w:val="center"/>
        <w:rPr>
          <w:sz w:val="24"/>
          <w:szCs w:val="24"/>
          <w:lang w:eastAsia="ru-RU"/>
        </w:rPr>
      </w:pPr>
    </w:p>
    <w:p w:rsidR="00920BE4" w:rsidRPr="00064BAB" w:rsidRDefault="00920BE4" w:rsidP="00964970">
      <w:pPr>
        <w:widowControl w:val="0"/>
        <w:suppressAutoHyphens w:val="0"/>
        <w:autoSpaceDE w:val="0"/>
        <w:autoSpaceDN w:val="0"/>
        <w:adjustRightInd w:val="0"/>
        <w:jc w:val="center"/>
        <w:rPr>
          <w:sz w:val="24"/>
          <w:szCs w:val="24"/>
          <w:lang w:eastAsia="ru-RU"/>
        </w:rPr>
      </w:pPr>
    </w:p>
    <w:tbl>
      <w:tblPr>
        <w:tblW w:w="10314" w:type="dxa"/>
        <w:tblLook w:val="04A0"/>
      </w:tblPr>
      <w:tblGrid>
        <w:gridCol w:w="4077"/>
        <w:gridCol w:w="2117"/>
        <w:gridCol w:w="1994"/>
        <w:gridCol w:w="2126"/>
      </w:tblGrid>
      <w:tr w:rsidR="007E1CAE" w:rsidRPr="00064BAB" w:rsidTr="009F1029">
        <w:tc>
          <w:tcPr>
            <w:tcW w:w="4077"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 _____________ 20 ____ г.</w:t>
            </w:r>
          </w:p>
        </w:tc>
        <w:tc>
          <w:tcPr>
            <w:tcW w:w="2117" w:type="dxa"/>
            <w:shd w:val="clear" w:color="auto" w:fill="auto"/>
          </w:tcPr>
          <w:p w:rsidR="007E1CAE" w:rsidRPr="00064BAB" w:rsidRDefault="005B3754"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___________</w:t>
            </w:r>
          </w:p>
        </w:tc>
        <w:tc>
          <w:tcPr>
            <w:tcW w:w="1994" w:type="dxa"/>
            <w:shd w:val="clear" w:color="auto" w:fill="auto"/>
          </w:tcPr>
          <w:p w:rsidR="007E1CAE" w:rsidRPr="00064BAB" w:rsidRDefault="005B3754"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_____________</w:t>
            </w:r>
          </w:p>
        </w:tc>
        <w:tc>
          <w:tcPr>
            <w:tcW w:w="2126" w:type="dxa"/>
            <w:shd w:val="clear" w:color="auto" w:fill="auto"/>
          </w:tcPr>
          <w:p w:rsidR="007E1CAE" w:rsidRPr="00064BAB" w:rsidRDefault="005B3754"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_______________</w:t>
            </w:r>
          </w:p>
        </w:tc>
      </w:tr>
      <w:tr w:rsidR="007E1CAE" w:rsidRPr="00064BAB" w:rsidTr="009F1029">
        <w:tc>
          <w:tcPr>
            <w:tcW w:w="4077"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p>
        </w:tc>
        <w:tc>
          <w:tcPr>
            <w:tcW w:w="2117"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r w:rsidRPr="00064BAB">
              <w:rPr>
                <w:sz w:val="24"/>
                <w:szCs w:val="24"/>
                <w:lang w:eastAsia="ru-RU"/>
              </w:rPr>
              <w:t xml:space="preserve">(должность)          </w:t>
            </w:r>
          </w:p>
        </w:tc>
        <w:tc>
          <w:tcPr>
            <w:tcW w:w="1994"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r w:rsidRPr="00064BAB">
              <w:rPr>
                <w:sz w:val="24"/>
                <w:szCs w:val="24"/>
                <w:lang w:eastAsia="ru-RU"/>
              </w:rPr>
              <w:t xml:space="preserve">(подпись)                    </w:t>
            </w:r>
          </w:p>
        </w:tc>
        <w:tc>
          <w:tcPr>
            <w:tcW w:w="2126" w:type="dxa"/>
            <w:shd w:val="clear" w:color="auto" w:fill="auto"/>
          </w:tcPr>
          <w:p w:rsidR="007E1CAE" w:rsidRPr="00064BAB" w:rsidRDefault="007E1CAE" w:rsidP="007E1CAE">
            <w:pPr>
              <w:rPr>
                <w:sz w:val="24"/>
                <w:szCs w:val="24"/>
                <w:lang w:eastAsia="ru-RU"/>
              </w:rPr>
            </w:pPr>
            <w:r w:rsidRPr="00064BAB">
              <w:rPr>
                <w:sz w:val="24"/>
                <w:szCs w:val="24"/>
                <w:lang w:eastAsia="ru-RU"/>
              </w:rPr>
              <w:t>(расшифровка подписи)</w:t>
            </w:r>
          </w:p>
          <w:p w:rsidR="007E1CAE" w:rsidRPr="00064BAB" w:rsidRDefault="007E1CAE" w:rsidP="009F1029">
            <w:pPr>
              <w:widowControl w:val="0"/>
              <w:suppressAutoHyphens w:val="0"/>
              <w:autoSpaceDE w:val="0"/>
              <w:autoSpaceDN w:val="0"/>
              <w:adjustRightInd w:val="0"/>
              <w:jc w:val="center"/>
              <w:rPr>
                <w:sz w:val="24"/>
                <w:szCs w:val="24"/>
                <w:lang w:eastAsia="ru-RU"/>
              </w:rPr>
            </w:pPr>
          </w:p>
        </w:tc>
      </w:tr>
    </w:tbl>
    <w:p w:rsidR="00920BE4" w:rsidRPr="00064BAB" w:rsidRDefault="00920BE4" w:rsidP="00964970">
      <w:pPr>
        <w:widowControl w:val="0"/>
        <w:suppressAutoHyphens w:val="0"/>
        <w:autoSpaceDE w:val="0"/>
        <w:autoSpaceDN w:val="0"/>
        <w:adjustRightInd w:val="0"/>
        <w:jc w:val="center"/>
        <w:rPr>
          <w:sz w:val="24"/>
          <w:szCs w:val="24"/>
          <w:lang w:eastAsia="ru-RU"/>
        </w:rPr>
      </w:pPr>
    </w:p>
    <w:p w:rsidR="00964970" w:rsidRPr="00064BAB" w:rsidRDefault="00964970" w:rsidP="00964970">
      <w:pPr>
        <w:widowControl w:val="0"/>
        <w:suppressAutoHyphens w:val="0"/>
        <w:autoSpaceDE w:val="0"/>
        <w:autoSpaceDN w:val="0"/>
        <w:adjustRightInd w:val="0"/>
        <w:ind w:firstLine="720"/>
        <w:jc w:val="both"/>
        <w:rPr>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5050E3" w:rsidRPr="00064BAB" w:rsidRDefault="00964970" w:rsidP="00964970">
      <w:pPr>
        <w:widowControl w:val="0"/>
        <w:suppressAutoHyphens w:val="0"/>
        <w:autoSpaceDE w:val="0"/>
        <w:autoSpaceDN w:val="0"/>
        <w:adjustRightInd w:val="0"/>
        <w:jc w:val="right"/>
        <w:outlineLvl w:val="1"/>
        <w:rPr>
          <w:sz w:val="24"/>
          <w:szCs w:val="24"/>
          <w:lang w:eastAsia="en-US"/>
        </w:rPr>
      </w:pPr>
      <w:bookmarkStart w:id="22" w:name="Par880"/>
      <w:bookmarkStart w:id="23" w:name="Par883"/>
      <w:bookmarkStart w:id="24" w:name="Par937"/>
      <w:bookmarkEnd w:id="22"/>
      <w:bookmarkEnd w:id="23"/>
      <w:bookmarkEnd w:id="24"/>
      <w:r w:rsidRPr="00064BAB">
        <w:rPr>
          <w:sz w:val="24"/>
          <w:szCs w:val="24"/>
          <w:lang w:eastAsia="en-US"/>
        </w:rPr>
        <w:t xml:space="preserve">Приложение </w:t>
      </w:r>
      <w:r w:rsidR="005050E3" w:rsidRPr="00064BAB">
        <w:rPr>
          <w:sz w:val="24"/>
          <w:szCs w:val="24"/>
          <w:lang w:eastAsia="en-US"/>
        </w:rPr>
        <w:t>5</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suppressAutoHyphens w:val="0"/>
        <w:jc w:val="right"/>
        <w:rPr>
          <w:sz w:val="24"/>
          <w:szCs w:val="24"/>
          <w:lang w:eastAsia="ru-RU"/>
        </w:rPr>
      </w:pPr>
      <w:bookmarkStart w:id="25" w:name="Par984"/>
      <w:bookmarkEnd w:id="25"/>
    </w:p>
    <w:p w:rsidR="00964970" w:rsidRPr="00064BAB" w:rsidRDefault="00964970" w:rsidP="00964970">
      <w:pPr>
        <w:suppressAutoHyphens w:val="0"/>
        <w:jc w:val="center"/>
        <w:rPr>
          <w:b/>
          <w:sz w:val="24"/>
          <w:szCs w:val="24"/>
          <w:lang w:eastAsia="ru-RU"/>
        </w:rPr>
      </w:pPr>
      <w:r w:rsidRPr="00064BAB">
        <w:rPr>
          <w:b/>
          <w:sz w:val="24"/>
          <w:szCs w:val="24"/>
          <w:lang w:eastAsia="ru-RU"/>
        </w:rPr>
        <w:t xml:space="preserve">БЛОК – СХЕМА </w:t>
      </w:r>
    </w:p>
    <w:p w:rsidR="00964970" w:rsidRPr="00064BAB" w:rsidRDefault="00CD7164" w:rsidP="00CD7164">
      <w:pPr>
        <w:suppressAutoHyphens w:val="0"/>
        <w:jc w:val="center"/>
        <w:rPr>
          <w:b/>
          <w:sz w:val="24"/>
          <w:szCs w:val="24"/>
          <w:lang w:eastAsia="ru-RU"/>
        </w:rPr>
      </w:pPr>
      <w:r w:rsidRPr="00064BAB">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7106EA">
        <w:rPr>
          <w:b/>
          <w:sz w:val="24"/>
          <w:szCs w:val="24"/>
          <w:lang w:eastAsia="ru-RU"/>
        </w:rPr>
        <w:t xml:space="preserve">Петровское сельское поселение МО </w:t>
      </w:r>
      <w:proofErr w:type="spellStart"/>
      <w:r w:rsidR="007106EA">
        <w:rPr>
          <w:b/>
          <w:sz w:val="24"/>
          <w:szCs w:val="24"/>
          <w:lang w:eastAsia="ru-RU"/>
        </w:rPr>
        <w:t>Приозерский</w:t>
      </w:r>
      <w:proofErr w:type="spellEnd"/>
      <w:r w:rsidR="007106EA">
        <w:rPr>
          <w:b/>
          <w:sz w:val="24"/>
          <w:szCs w:val="24"/>
          <w:lang w:eastAsia="ru-RU"/>
        </w:rPr>
        <w:t xml:space="preserve"> муниципальный район </w:t>
      </w:r>
      <w:r w:rsidRPr="00064BAB">
        <w:rPr>
          <w:b/>
          <w:sz w:val="24"/>
          <w:szCs w:val="24"/>
          <w:lang w:eastAsia="ru-RU"/>
        </w:rPr>
        <w:t>Ленинградской области»</w:t>
      </w:r>
    </w:p>
    <w:p w:rsidR="00964970" w:rsidRPr="00064BAB" w:rsidRDefault="00964970" w:rsidP="00964970">
      <w:pPr>
        <w:suppressAutoHyphens w:val="0"/>
        <w:jc w:val="center"/>
        <w:rPr>
          <w:b/>
          <w:sz w:val="24"/>
          <w:szCs w:val="24"/>
          <w:lang w:eastAsia="ru-RU"/>
        </w:rPr>
      </w:pP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01D3B" w:rsidRDefault="00801D3B" w:rsidP="00964970">
                  <w:pPr>
                    <w:jc w:val="center"/>
                  </w:pPr>
                  <w:r w:rsidRPr="004760BA">
                    <w:t xml:space="preserve">Прием и регистрация заявления и прилагаемых к нему документов в </w:t>
                  </w:r>
                  <w:r>
                    <w:t>ОМСУ</w:t>
                  </w:r>
                </w:p>
                <w:p w:rsidR="00801D3B" w:rsidRPr="007D7B73" w:rsidRDefault="00801D3B"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801D3B" w:rsidRDefault="00801D3B"/>
              </w:txbxContent>
            </v:textbox>
          </v:shape>
        </w:pic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801D3B" w:rsidRPr="00B75621" w:rsidRDefault="00801D3B"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064BAB" w:rsidRDefault="00964970" w:rsidP="00964970">
      <w:pPr>
        <w:suppressAutoHyphens w:val="0"/>
        <w:autoSpaceDE w:val="0"/>
        <w:autoSpaceDN w:val="0"/>
        <w:adjustRightInd w:val="0"/>
        <w:spacing w:line="360" w:lineRule="auto"/>
        <w:jc w:val="both"/>
        <w:rPr>
          <w:sz w:val="24"/>
          <w:szCs w:val="24"/>
          <w:lang w:eastAsia="ru-RU"/>
        </w:rPr>
      </w:pP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801D3B" w:rsidRPr="00B75621" w:rsidRDefault="00801D3B"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sz w:val="24"/>
          <w:szCs w:val="24"/>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064BAB" w:rsidRDefault="00964970" w:rsidP="00964970">
      <w:pPr>
        <w:suppressAutoHyphens w:val="0"/>
        <w:autoSpaceDE w:val="0"/>
        <w:autoSpaceDN w:val="0"/>
        <w:adjustRightInd w:val="0"/>
        <w:spacing w:line="360" w:lineRule="auto"/>
        <w:jc w:val="both"/>
        <w:rPr>
          <w:sz w:val="24"/>
          <w:szCs w:val="24"/>
          <w:lang w:eastAsia="ru-RU"/>
        </w:rPr>
      </w:pPr>
      <w:r w:rsidRPr="00064BAB">
        <w:rPr>
          <w:sz w:val="24"/>
          <w:szCs w:val="24"/>
          <w:lang w:eastAsia="ru-RU"/>
        </w:rPr>
        <w:t xml:space="preserve">                                                                                                                                                               </w: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064BAB">
        <w:rPr>
          <w:sz w:val="24"/>
          <w:szCs w:val="24"/>
          <w:lang w:eastAsia="ru-RU"/>
        </w:rPr>
        <w:t xml:space="preserve">                                                                                                                                                                                                                                                                                                    </w:t>
      </w:r>
    </w:p>
    <w:p w:rsidR="00964970" w:rsidRPr="00064BAB" w:rsidRDefault="00366685" w:rsidP="00964970">
      <w:pPr>
        <w:tabs>
          <w:tab w:val="center" w:pos="4677"/>
        </w:tabs>
        <w:suppressAutoHyphens w:val="0"/>
        <w:autoSpaceDE w:val="0"/>
        <w:autoSpaceDN w:val="0"/>
        <w:adjustRightInd w:val="0"/>
        <w:spacing w:line="360" w:lineRule="auto"/>
        <w:jc w:val="both"/>
        <w:rPr>
          <w:sz w:val="24"/>
          <w:szCs w:val="24"/>
          <w:lang w:eastAsia="ru-RU"/>
        </w:rPr>
      </w:pPr>
      <w:r>
        <w:rPr>
          <w:noProof/>
          <w:sz w:val="24"/>
          <w:szCs w:val="24"/>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801D3B" w:rsidRPr="00DC575D" w:rsidRDefault="00801D3B" w:rsidP="00964970">
                  <w:pPr>
                    <w:jc w:val="center"/>
                  </w:pPr>
                  <w:r>
                    <w:t xml:space="preserve">Рассмотрение заявления </w:t>
                  </w:r>
                </w:p>
                <w:p w:rsidR="00801D3B" w:rsidRPr="00713C98" w:rsidRDefault="00801D3B" w:rsidP="00964970">
                  <w:pPr>
                    <w:rPr>
                      <w:szCs w:val="26"/>
                    </w:rPr>
                  </w:pPr>
                </w:p>
              </w:txbxContent>
            </v:textbox>
          </v:shape>
        </w:pict>
      </w:r>
      <w:r w:rsidR="00964970" w:rsidRPr="00064BAB">
        <w:rPr>
          <w:sz w:val="24"/>
          <w:szCs w:val="24"/>
          <w:lang w:eastAsia="ru-RU"/>
        </w:rPr>
        <w:tab/>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801D3B" w:rsidRDefault="00801D3B" w:rsidP="00040B29">
                  <w:pPr>
                    <w:jc w:val="center"/>
                  </w:pPr>
                  <w:r>
                    <w:t>Запрашиваемое место размещения НТО включено в Схему</w:t>
                  </w:r>
                </w:p>
              </w:txbxContent>
            </v:textbox>
          </v:shape>
        </w:pict>
      </w:r>
      <w:r>
        <w:rPr>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sz w:val="24"/>
          <w:szCs w:val="24"/>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sz w:val="24"/>
          <w:szCs w:val="24"/>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801D3B" w:rsidRDefault="00801D3B"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064BAB">
        <w:rPr>
          <w:sz w:val="24"/>
          <w:szCs w:val="24"/>
          <w:lang w:eastAsia="ru-RU"/>
        </w:rPr>
        <w:tab/>
      </w:r>
      <w:r w:rsidR="00964970" w:rsidRPr="00064BAB">
        <w:rPr>
          <w:sz w:val="24"/>
          <w:szCs w:val="24"/>
          <w:lang w:eastAsia="ru-RU"/>
        </w:rPr>
        <w:tab/>
      </w:r>
      <w:r w:rsidR="00964970" w:rsidRPr="00064BAB">
        <w:rPr>
          <w:sz w:val="24"/>
          <w:szCs w:val="24"/>
          <w:lang w:eastAsia="ru-RU"/>
        </w:rPr>
        <w:tab/>
      </w:r>
      <w:r w:rsidR="00964970" w:rsidRPr="00064BAB">
        <w:rPr>
          <w:sz w:val="24"/>
          <w:szCs w:val="24"/>
          <w:lang w:eastAsia="ru-RU"/>
        </w:rPr>
        <w:tab/>
        <w:t xml:space="preserve">      </w:t>
      </w:r>
    </w:p>
    <w:p w:rsidR="00964970" w:rsidRPr="00064BAB" w:rsidRDefault="00964970" w:rsidP="00964970">
      <w:pPr>
        <w:suppressAutoHyphens w:val="0"/>
        <w:autoSpaceDE w:val="0"/>
        <w:autoSpaceDN w:val="0"/>
        <w:adjustRightInd w:val="0"/>
        <w:spacing w:line="360" w:lineRule="auto"/>
        <w:jc w:val="both"/>
        <w:rPr>
          <w:sz w:val="24"/>
          <w:szCs w:val="24"/>
          <w:lang w:eastAsia="ru-RU"/>
        </w:rPr>
      </w:pP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sz w:val="24"/>
          <w:szCs w:val="24"/>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064BAB">
        <w:rPr>
          <w:sz w:val="24"/>
          <w:szCs w:val="24"/>
          <w:lang w:eastAsia="ru-RU"/>
        </w:rPr>
        <w:t xml:space="preserve">                                                                                                                                 </w: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801D3B" w:rsidRDefault="00801D3B" w:rsidP="00A0470A">
                  <w:pPr>
                    <w:jc w:val="center"/>
                  </w:pPr>
                  <w:r>
                    <w:t>Принятие решения о включении места размещения НТО      в Схему</w:t>
                  </w:r>
                </w:p>
              </w:txbxContent>
            </v:textbox>
          </v:shape>
        </w:pict>
      </w:r>
      <w:r>
        <w:rPr>
          <w:noProof/>
          <w:sz w:val="24"/>
          <w:szCs w:val="24"/>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801D3B" w:rsidRDefault="00801D3B" w:rsidP="00A57BC9">
                  <w:pPr>
                    <w:jc w:val="center"/>
                  </w:pPr>
                  <w:r>
                    <w:t xml:space="preserve">Принятие решения о предоставлении права на размещение НТО </w:t>
                  </w:r>
                </w:p>
              </w:txbxContent>
            </v:textbox>
          </v:shape>
        </w:pic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35" o:spid="_x0000_s1039" type="#_x0000_t32" style="position:absolute;left:0;text-align:left;margin-left:95.55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sz w:val="24"/>
          <w:szCs w:val="24"/>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sz w:val="24"/>
          <w:szCs w:val="24"/>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sz w:val="24"/>
          <w:szCs w:val="24"/>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Pr="00064BAB" w:rsidRDefault="00A57BC9" w:rsidP="00A57BC9">
      <w:pPr>
        <w:suppressAutoHyphens w:val="0"/>
        <w:autoSpaceDE w:val="0"/>
        <w:autoSpaceDN w:val="0"/>
        <w:adjustRightInd w:val="0"/>
        <w:spacing w:line="360" w:lineRule="auto"/>
        <w:ind w:left="-709"/>
        <w:jc w:val="both"/>
        <w:rPr>
          <w:sz w:val="24"/>
          <w:szCs w:val="24"/>
          <w:lang w:eastAsia="ru-RU"/>
        </w:rPr>
      </w:pPr>
      <w:r w:rsidRPr="00064BAB">
        <w:rPr>
          <w:sz w:val="24"/>
          <w:szCs w:val="24"/>
          <w:lang w:eastAsia="ru-RU"/>
        </w:rPr>
        <w:t xml:space="preserve"> Положительное       </w:t>
      </w:r>
      <w:r w:rsidR="00D37024" w:rsidRPr="00064BAB">
        <w:rPr>
          <w:sz w:val="24"/>
          <w:szCs w:val="24"/>
          <w:lang w:eastAsia="ru-RU"/>
        </w:rPr>
        <w:t xml:space="preserve">     </w:t>
      </w:r>
      <w:r w:rsidRPr="00064BAB">
        <w:rPr>
          <w:sz w:val="24"/>
          <w:szCs w:val="24"/>
          <w:lang w:eastAsia="ru-RU"/>
        </w:rPr>
        <w:t xml:space="preserve">   Отрицательное                           </w:t>
      </w:r>
      <w:proofErr w:type="spellStart"/>
      <w:proofErr w:type="gramStart"/>
      <w:r w:rsidRPr="00064BAB">
        <w:rPr>
          <w:sz w:val="24"/>
          <w:szCs w:val="24"/>
          <w:lang w:eastAsia="ru-RU"/>
        </w:rPr>
        <w:t>Отрицательное</w:t>
      </w:r>
      <w:proofErr w:type="spellEnd"/>
      <w:proofErr w:type="gramEnd"/>
      <w:r w:rsidRPr="00064BAB">
        <w:rPr>
          <w:sz w:val="24"/>
          <w:szCs w:val="24"/>
          <w:lang w:eastAsia="ru-RU"/>
        </w:rPr>
        <w:t xml:space="preserve">                Положительное  </w:t>
      </w:r>
    </w:p>
    <w:p w:rsidR="00A57BC9"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16" o:spid="_x0000_s1035"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801D3B" w:rsidRPr="00BB2392" w:rsidRDefault="00801D3B"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4"/>
          <w:szCs w:val="24"/>
        </w:rPr>
        <w:pict>
          <v:shape id="Блок-схема: процесс 26" o:spid="_x0000_s1034"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801D3B" w:rsidRDefault="00801D3B"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4"/>
          <w:szCs w:val="24"/>
        </w:rPr>
        <w:pict>
          <v:shape id="Блок-схема: процесс 11" o:spid="_x0000_s1033" type="#_x0000_t109" style="position:absolute;left:0;text-align:left;margin-left:250.05pt;margin-top:6.2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801D3B" w:rsidRDefault="00801D3B" w:rsidP="00AB6514">
                  <w:pPr>
                    <w:jc w:val="center"/>
                  </w:pPr>
                  <w:r>
                    <w:t>Мотивированный отказ</w:t>
                  </w:r>
                </w:p>
                <w:p w:rsidR="00801D3B" w:rsidRDefault="00801D3B" w:rsidP="00AB6514">
                  <w:pPr>
                    <w:jc w:val="center"/>
                  </w:pPr>
                  <w:r>
                    <w:t xml:space="preserve"> о включении места размещения НТО в Схему</w:t>
                  </w:r>
                </w:p>
              </w:txbxContent>
            </v:textbox>
          </v:shape>
        </w:pict>
      </w:r>
    </w:p>
    <w:p w:rsidR="001F5BFC" w:rsidRPr="00064BAB" w:rsidRDefault="001F5BFC" w:rsidP="00964970">
      <w:pPr>
        <w:suppressAutoHyphens w:val="0"/>
        <w:autoSpaceDE w:val="0"/>
        <w:autoSpaceDN w:val="0"/>
        <w:adjustRightInd w:val="0"/>
        <w:spacing w:line="360" w:lineRule="auto"/>
        <w:jc w:val="both"/>
        <w:rPr>
          <w:sz w:val="24"/>
          <w:szCs w:val="24"/>
          <w:lang w:eastAsia="ru-RU"/>
        </w:rPr>
      </w:pPr>
    </w:p>
    <w:p w:rsidR="001F5BFC"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9" o:spid="_x0000_s1032" type="#_x0000_t32" style="position:absolute;left:0;text-align:left;margin-left:298.05pt;margin-top:12.4pt;width:0;height:3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801D3B" w:rsidRDefault="00801D3B"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064BAB" w:rsidRDefault="00964970" w:rsidP="00964970">
      <w:pPr>
        <w:suppressAutoHyphens w:val="0"/>
        <w:autoSpaceDE w:val="0"/>
        <w:autoSpaceDN w:val="0"/>
        <w:adjustRightInd w:val="0"/>
        <w:spacing w:line="360" w:lineRule="auto"/>
        <w:jc w:val="both"/>
        <w:rPr>
          <w:sz w:val="24"/>
          <w:szCs w:val="24"/>
          <w:lang w:eastAsia="ru-RU"/>
        </w:rPr>
      </w:pPr>
    </w:p>
    <w:p w:rsidR="00964970" w:rsidRPr="00064BAB" w:rsidRDefault="00366685" w:rsidP="00964970">
      <w:pPr>
        <w:tabs>
          <w:tab w:val="left" w:pos="2190"/>
          <w:tab w:val="left" w:pos="7755"/>
        </w:tabs>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15" o:spid="_x0000_s1030" type="#_x0000_t32" style="position:absolute;left:0;text-align:left;margin-left:37.8pt;margin-top:18.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064BAB">
        <w:rPr>
          <w:sz w:val="24"/>
          <w:szCs w:val="24"/>
          <w:lang w:eastAsia="ru-RU"/>
        </w:rPr>
        <w:tab/>
      </w:r>
    </w:p>
    <w:p w:rsidR="00964970" w:rsidRPr="00064BAB" w:rsidRDefault="00366685" w:rsidP="00964970">
      <w:pPr>
        <w:tabs>
          <w:tab w:val="left" w:pos="2190"/>
          <w:tab w:val="left" w:pos="8415"/>
        </w:tabs>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14" o:spid="_x0000_s1029" type="#_x0000_t32" style="position:absolute;left:0;text-align:left;margin-left:420.45pt;margin-top:12.2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Блок-схема: процесс 36" o:spid="_x0000_s1028" type="#_x0000_t109" style="position:absolute;left:0;text-align:left;margin-left:16.8pt;margin-top:14.5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801D3B" w:rsidRDefault="00801D3B" w:rsidP="00A31B92">
                  <w:pPr>
                    <w:jc w:val="center"/>
                  </w:pPr>
                  <w:r w:rsidRPr="00A609BE">
                    <w:t>Вручение результата при личном приеме, по электронной почте, по почте или в МФЦ</w:t>
                  </w:r>
                </w:p>
              </w:txbxContent>
            </v:textbox>
          </v:shape>
        </w:pict>
      </w:r>
    </w:p>
    <w:p w:rsidR="00964970" w:rsidRPr="00064BAB" w:rsidRDefault="00366685" w:rsidP="00964970">
      <w:pPr>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1" o:spid="_x0000_s1027" type="#_x0000_t32" style="position:absolute;left:0;text-align:left;margin-left:254.55pt;margin-top:13.85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064BAB" w:rsidRDefault="00366685" w:rsidP="00964970">
      <w:pPr>
        <w:suppressAutoHyphens w:val="0"/>
        <w:rPr>
          <w:sz w:val="24"/>
          <w:szCs w:val="24"/>
          <w:lang w:eastAsia="ru-RU"/>
        </w:rPr>
      </w:pPr>
      <w:r>
        <w:rPr>
          <w:noProof/>
          <w:sz w:val="24"/>
          <w:szCs w:val="24"/>
        </w:rPr>
        <w:pict>
          <v:shape id="Блок-схема: процесс 37" o:spid="_x0000_s1026" type="#_x0000_t109" style="position:absolute;margin-left:16.8pt;margin-top:7.95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801D3B" w:rsidRDefault="00801D3B"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064BAB" w:rsidRDefault="00964970" w:rsidP="00964970">
      <w:pPr>
        <w:suppressAutoHyphens w:val="0"/>
        <w:autoSpaceDE w:val="0"/>
        <w:autoSpaceDN w:val="0"/>
        <w:adjustRightInd w:val="0"/>
        <w:spacing w:line="360" w:lineRule="auto"/>
        <w:jc w:val="both"/>
        <w:rPr>
          <w:sz w:val="24"/>
          <w:szCs w:val="24"/>
          <w:lang w:eastAsia="ru-RU"/>
        </w:rPr>
      </w:pPr>
      <w:r w:rsidRPr="00064BAB">
        <w:rPr>
          <w:sz w:val="24"/>
          <w:szCs w:val="24"/>
          <w:lang w:eastAsia="ru-RU"/>
        </w:rPr>
        <w:t xml:space="preserve"> </w:t>
      </w:r>
    </w:p>
    <w:p w:rsidR="00964970" w:rsidRPr="00064BAB" w:rsidRDefault="00964970" w:rsidP="00964970">
      <w:pPr>
        <w:suppressAutoHyphens w:val="0"/>
        <w:rPr>
          <w:sz w:val="24"/>
          <w:szCs w:val="24"/>
          <w:lang w:eastAsia="ru-RU"/>
        </w:rPr>
      </w:pPr>
    </w:p>
    <w:p w:rsidR="00964970" w:rsidRPr="00064BAB" w:rsidRDefault="00964970" w:rsidP="00964970">
      <w:pPr>
        <w:widowControl w:val="0"/>
        <w:suppressAutoHyphens w:val="0"/>
        <w:autoSpaceDE w:val="0"/>
        <w:autoSpaceDN w:val="0"/>
        <w:adjustRightInd w:val="0"/>
        <w:rPr>
          <w:sz w:val="24"/>
          <w:szCs w:val="24"/>
          <w:lang w:eastAsia="en-US"/>
        </w:rPr>
      </w:pPr>
    </w:p>
    <w:p w:rsidR="00964970" w:rsidRPr="00064BAB" w:rsidRDefault="00964970" w:rsidP="00964970">
      <w:pPr>
        <w:suppressAutoHyphens w:val="0"/>
        <w:spacing w:after="200" w:line="276" w:lineRule="auto"/>
        <w:rPr>
          <w:sz w:val="24"/>
          <w:szCs w:val="24"/>
          <w:lang w:eastAsia="en-US"/>
        </w:rPr>
      </w:pPr>
    </w:p>
    <w:p w:rsidR="005B3754" w:rsidRPr="00064BAB" w:rsidRDefault="005B3754" w:rsidP="00964970">
      <w:pPr>
        <w:suppressAutoHyphens w:val="0"/>
        <w:spacing w:after="200" w:line="276" w:lineRule="auto"/>
        <w:rPr>
          <w:sz w:val="24"/>
          <w:szCs w:val="24"/>
          <w:lang w:eastAsia="en-US"/>
        </w:rPr>
      </w:pPr>
    </w:p>
    <w:p w:rsidR="004204DA" w:rsidRPr="00064BAB" w:rsidRDefault="00964970" w:rsidP="0067212E">
      <w:pPr>
        <w:tabs>
          <w:tab w:val="left" w:pos="2280"/>
        </w:tabs>
        <w:suppressAutoHyphens w:val="0"/>
        <w:spacing w:after="200" w:line="276" w:lineRule="auto"/>
        <w:jc w:val="right"/>
        <w:rPr>
          <w:rFonts w:eastAsia="Calibri"/>
          <w:sz w:val="24"/>
          <w:szCs w:val="24"/>
          <w:lang w:eastAsia="en-US"/>
        </w:rPr>
      </w:pPr>
      <w:r w:rsidRPr="00064BAB">
        <w:rPr>
          <w:sz w:val="24"/>
          <w:szCs w:val="24"/>
          <w:lang w:eastAsia="en-US"/>
        </w:rPr>
        <w:tab/>
      </w:r>
      <w:r w:rsidR="004204DA" w:rsidRPr="00064BAB">
        <w:rPr>
          <w:rFonts w:eastAsia="Calibri"/>
          <w:sz w:val="24"/>
          <w:szCs w:val="24"/>
          <w:lang w:eastAsia="en-US"/>
        </w:rPr>
        <w:t>Приложение</w:t>
      </w:r>
      <w:r w:rsidR="005050E3" w:rsidRPr="00064BAB">
        <w:rPr>
          <w:rFonts w:eastAsia="Calibri"/>
          <w:sz w:val="24"/>
          <w:szCs w:val="24"/>
          <w:lang w:eastAsia="en-US"/>
        </w:rPr>
        <w:t xml:space="preserve"> 6</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к административному регламенту</w:t>
      </w: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(Форма)</w:t>
      </w:r>
    </w:p>
    <w:p w:rsidR="004204DA" w:rsidRPr="00064BAB" w:rsidRDefault="004204DA" w:rsidP="004204DA">
      <w:pPr>
        <w:suppressAutoHyphens w:val="0"/>
        <w:autoSpaceDE w:val="0"/>
        <w:autoSpaceDN w:val="0"/>
        <w:adjustRightInd w:val="0"/>
        <w:ind w:firstLine="540"/>
        <w:jc w:val="both"/>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В ______________________________________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proofErr w:type="gramStart"/>
      <w:r w:rsidRPr="00064BAB">
        <w:rPr>
          <w:rFonts w:eastAsia="Calibri"/>
          <w:sz w:val="24"/>
          <w:szCs w:val="24"/>
          <w:lang w:eastAsia="en-US"/>
        </w:rPr>
        <w:t>(наименование органа, предоставляющего</w:t>
      </w:r>
      <w:proofErr w:type="gramEnd"/>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муниципальную услугу)</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________________________________________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proofErr w:type="gramStart"/>
      <w:r w:rsidRPr="00064BAB">
        <w:rPr>
          <w:rFonts w:eastAsia="Calibri"/>
          <w:sz w:val="24"/>
          <w:szCs w:val="24"/>
          <w:lang w:eastAsia="en-US"/>
        </w:rPr>
        <w:t>(должностное лицо органа,</w:t>
      </w:r>
      <w:proofErr w:type="gramEnd"/>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proofErr w:type="gramStart"/>
      <w:r w:rsidRPr="00064BAB">
        <w:rPr>
          <w:rFonts w:eastAsia="Calibri"/>
          <w:sz w:val="24"/>
          <w:szCs w:val="24"/>
          <w:lang w:eastAsia="en-US"/>
        </w:rPr>
        <w:t>предоставляющего</w:t>
      </w:r>
      <w:proofErr w:type="gramEnd"/>
      <w:r w:rsidRPr="00064BAB">
        <w:rPr>
          <w:rFonts w:eastAsia="Calibri"/>
          <w:sz w:val="24"/>
          <w:szCs w:val="24"/>
          <w:lang w:eastAsia="en-US"/>
        </w:rPr>
        <w:t xml:space="preserve"> муниципальную услугу,</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решения и действия (бездействие)</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которого обжалуется)</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от 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адрес проживания: 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________________________________________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Телефон: 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Адрес </w:t>
      </w:r>
      <w:proofErr w:type="spellStart"/>
      <w:r w:rsidRPr="00064BAB">
        <w:rPr>
          <w:rFonts w:eastAsia="Calibri"/>
          <w:sz w:val="24"/>
          <w:szCs w:val="24"/>
          <w:lang w:eastAsia="en-US"/>
        </w:rPr>
        <w:t>эл</w:t>
      </w:r>
      <w:proofErr w:type="spellEnd"/>
      <w:r w:rsidRPr="00064BAB">
        <w:rPr>
          <w:rFonts w:eastAsia="Calibri"/>
          <w:sz w:val="24"/>
          <w:szCs w:val="24"/>
          <w:lang w:eastAsia="en-US"/>
        </w:rPr>
        <w:t>. почты: 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ЖАЛОБА</w:t>
      </w: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(указать причину жалобы, дату и т.д.)</w:t>
      </w:r>
    </w:p>
    <w:p w:rsidR="004204DA" w:rsidRPr="00064BAB" w:rsidRDefault="004204DA" w:rsidP="004204DA">
      <w:pPr>
        <w:suppressAutoHyphens w:val="0"/>
        <w:autoSpaceDE w:val="0"/>
        <w:autoSpaceDN w:val="0"/>
        <w:adjustRightInd w:val="0"/>
        <w:jc w:val="center"/>
        <w:rPr>
          <w:rFonts w:eastAsia="Calibri"/>
          <w:sz w:val="24"/>
          <w:szCs w:val="24"/>
          <w:lang w:eastAsia="en-US"/>
        </w:rPr>
      </w:pP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 xml:space="preserve">В подтверждение </w:t>
      </w:r>
      <w:proofErr w:type="gramStart"/>
      <w:r w:rsidRPr="00064BAB">
        <w:rPr>
          <w:rFonts w:eastAsia="Calibri"/>
          <w:sz w:val="24"/>
          <w:szCs w:val="24"/>
          <w:lang w:eastAsia="en-US"/>
        </w:rPr>
        <w:t>вышеизложенного</w:t>
      </w:r>
      <w:proofErr w:type="gramEnd"/>
      <w:r w:rsidRPr="00064BAB">
        <w:rPr>
          <w:rFonts w:eastAsia="Calibri"/>
          <w:sz w:val="24"/>
          <w:szCs w:val="24"/>
          <w:lang w:eastAsia="en-US"/>
        </w:rPr>
        <w:t xml:space="preserve"> прилагаю следующие документы:</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1. 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2. 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3. ________________________________________________________________________</w:t>
      </w: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______________ (дата)   ________________ (подпись)</w:t>
      </w: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Жалобу принял:</w:t>
      </w: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Дата ____________ </w:t>
      </w:r>
      <w:proofErr w:type="spellStart"/>
      <w:r w:rsidRPr="00064BAB">
        <w:rPr>
          <w:rFonts w:eastAsia="Calibri"/>
          <w:sz w:val="24"/>
          <w:szCs w:val="24"/>
          <w:lang w:eastAsia="en-US"/>
        </w:rPr>
        <w:t>вх</w:t>
      </w:r>
      <w:proofErr w:type="spellEnd"/>
      <w:r w:rsidRPr="00064BAB">
        <w:rPr>
          <w:rFonts w:eastAsia="Calibri"/>
          <w:sz w:val="24"/>
          <w:szCs w:val="24"/>
          <w:lang w:eastAsia="en-US"/>
        </w:rPr>
        <w:t>. N __________</w:t>
      </w: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специалист</w:t>
      </w:r>
      <w:proofErr w:type="gramStart"/>
      <w:r w:rsidRPr="00064BAB">
        <w:rPr>
          <w:rFonts w:eastAsia="Calibri"/>
          <w:sz w:val="24"/>
          <w:szCs w:val="24"/>
          <w:lang w:eastAsia="en-US"/>
        </w:rPr>
        <w:t xml:space="preserve"> (________________) ___________</w:t>
      </w:r>
      <w:proofErr w:type="gramEnd"/>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Ф.И.О.             подпись</w:t>
      </w:r>
    </w:p>
    <w:p w:rsidR="004204DA" w:rsidRPr="00064BAB" w:rsidRDefault="004204DA" w:rsidP="004204DA">
      <w:pPr>
        <w:suppressAutoHyphens w:val="0"/>
        <w:autoSpaceDE w:val="0"/>
        <w:autoSpaceDN w:val="0"/>
        <w:adjustRightInd w:val="0"/>
        <w:ind w:firstLine="540"/>
        <w:jc w:val="both"/>
        <w:rPr>
          <w:rFonts w:eastAsia="Calibri"/>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1F5BFC" w:rsidRPr="00064BAB" w:rsidRDefault="001F5BFC"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color w:val="FF0000"/>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sectPr w:rsidR="004204DA" w:rsidRPr="00064BAB"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F9" w:rsidRDefault="005914F9" w:rsidP="00BC17C1">
      <w:r>
        <w:separator/>
      </w:r>
    </w:p>
  </w:endnote>
  <w:endnote w:type="continuationSeparator" w:id="0">
    <w:p w:rsidR="005914F9" w:rsidRDefault="005914F9"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3B" w:rsidRDefault="00366685">
    <w:pPr>
      <w:pStyle w:val="a7"/>
      <w:jc w:val="right"/>
    </w:pPr>
    <w:fldSimple w:instr="PAGE   \* MERGEFORMAT">
      <w:r w:rsidR="008121BA">
        <w:rPr>
          <w:noProof/>
        </w:rPr>
        <w:t>1</w:t>
      </w:r>
    </w:fldSimple>
  </w:p>
  <w:p w:rsidR="00801D3B" w:rsidRDefault="00801D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F9" w:rsidRDefault="005914F9" w:rsidP="00BC17C1">
      <w:r>
        <w:separator/>
      </w:r>
    </w:p>
  </w:footnote>
  <w:footnote w:type="continuationSeparator" w:id="0">
    <w:p w:rsidR="005914F9" w:rsidRDefault="005914F9"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24EF"/>
    <w:rsid w:val="00005DD1"/>
    <w:rsid w:val="00007BF9"/>
    <w:rsid w:val="00014A5A"/>
    <w:rsid w:val="00021A40"/>
    <w:rsid w:val="00022BC2"/>
    <w:rsid w:val="00040B29"/>
    <w:rsid w:val="00041679"/>
    <w:rsid w:val="0004526C"/>
    <w:rsid w:val="0005107E"/>
    <w:rsid w:val="00053020"/>
    <w:rsid w:val="00053E4B"/>
    <w:rsid w:val="00061A3E"/>
    <w:rsid w:val="00064BAB"/>
    <w:rsid w:val="0007013B"/>
    <w:rsid w:val="00076699"/>
    <w:rsid w:val="000A55B8"/>
    <w:rsid w:val="000A6A02"/>
    <w:rsid w:val="000B2652"/>
    <w:rsid w:val="000D4759"/>
    <w:rsid w:val="000E53A9"/>
    <w:rsid w:val="000F4245"/>
    <w:rsid w:val="000F6920"/>
    <w:rsid w:val="000F73BC"/>
    <w:rsid w:val="00104268"/>
    <w:rsid w:val="0013775B"/>
    <w:rsid w:val="00151A68"/>
    <w:rsid w:val="00153BF9"/>
    <w:rsid w:val="00166277"/>
    <w:rsid w:val="00170718"/>
    <w:rsid w:val="00191B00"/>
    <w:rsid w:val="001971F5"/>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4015E"/>
    <w:rsid w:val="00245960"/>
    <w:rsid w:val="00247279"/>
    <w:rsid w:val="00251ED1"/>
    <w:rsid w:val="002574A6"/>
    <w:rsid w:val="00263A62"/>
    <w:rsid w:val="002726BF"/>
    <w:rsid w:val="00275484"/>
    <w:rsid w:val="00280B29"/>
    <w:rsid w:val="002869E8"/>
    <w:rsid w:val="00290474"/>
    <w:rsid w:val="00294758"/>
    <w:rsid w:val="00296AD7"/>
    <w:rsid w:val="002975C9"/>
    <w:rsid w:val="002A6B0F"/>
    <w:rsid w:val="002C1247"/>
    <w:rsid w:val="002D55A0"/>
    <w:rsid w:val="002E1AA0"/>
    <w:rsid w:val="002F6502"/>
    <w:rsid w:val="00312D09"/>
    <w:rsid w:val="00312F86"/>
    <w:rsid w:val="00321FBD"/>
    <w:rsid w:val="0032353E"/>
    <w:rsid w:val="003339D5"/>
    <w:rsid w:val="0033608D"/>
    <w:rsid w:val="00347DC3"/>
    <w:rsid w:val="00351CD1"/>
    <w:rsid w:val="00357441"/>
    <w:rsid w:val="00363274"/>
    <w:rsid w:val="00366685"/>
    <w:rsid w:val="003679A4"/>
    <w:rsid w:val="00370E2B"/>
    <w:rsid w:val="003819F5"/>
    <w:rsid w:val="0038237B"/>
    <w:rsid w:val="00391670"/>
    <w:rsid w:val="003A0329"/>
    <w:rsid w:val="003A0703"/>
    <w:rsid w:val="003B0E62"/>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45EA"/>
    <w:rsid w:val="00477DB3"/>
    <w:rsid w:val="00481578"/>
    <w:rsid w:val="00483E67"/>
    <w:rsid w:val="004A201E"/>
    <w:rsid w:val="004B26F2"/>
    <w:rsid w:val="004B4516"/>
    <w:rsid w:val="004D762C"/>
    <w:rsid w:val="004E04D5"/>
    <w:rsid w:val="004F7B49"/>
    <w:rsid w:val="005050E3"/>
    <w:rsid w:val="00511FE8"/>
    <w:rsid w:val="00530B79"/>
    <w:rsid w:val="00533B68"/>
    <w:rsid w:val="00537D6F"/>
    <w:rsid w:val="0054691D"/>
    <w:rsid w:val="00551232"/>
    <w:rsid w:val="00554D3B"/>
    <w:rsid w:val="0055753E"/>
    <w:rsid w:val="0056653B"/>
    <w:rsid w:val="00570AEE"/>
    <w:rsid w:val="0057351D"/>
    <w:rsid w:val="005842A2"/>
    <w:rsid w:val="005867D5"/>
    <w:rsid w:val="00587C3D"/>
    <w:rsid w:val="005914F9"/>
    <w:rsid w:val="005B320D"/>
    <w:rsid w:val="005B3754"/>
    <w:rsid w:val="005F6686"/>
    <w:rsid w:val="0060415A"/>
    <w:rsid w:val="00606944"/>
    <w:rsid w:val="00614427"/>
    <w:rsid w:val="00616483"/>
    <w:rsid w:val="00616CB5"/>
    <w:rsid w:val="006209D2"/>
    <w:rsid w:val="006341A0"/>
    <w:rsid w:val="006432AD"/>
    <w:rsid w:val="0064642B"/>
    <w:rsid w:val="006503FC"/>
    <w:rsid w:val="00651AAE"/>
    <w:rsid w:val="00654ABD"/>
    <w:rsid w:val="00655D53"/>
    <w:rsid w:val="00657005"/>
    <w:rsid w:val="00663CE8"/>
    <w:rsid w:val="006703FA"/>
    <w:rsid w:val="0067212E"/>
    <w:rsid w:val="00684345"/>
    <w:rsid w:val="006B2ADE"/>
    <w:rsid w:val="006B4350"/>
    <w:rsid w:val="006C23EC"/>
    <w:rsid w:val="006C71F8"/>
    <w:rsid w:val="006D4420"/>
    <w:rsid w:val="006D735F"/>
    <w:rsid w:val="006D7CF4"/>
    <w:rsid w:val="006F2903"/>
    <w:rsid w:val="006F7C16"/>
    <w:rsid w:val="0070617C"/>
    <w:rsid w:val="007106EA"/>
    <w:rsid w:val="007212E2"/>
    <w:rsid w:val="00721C98"/>
    <w:rsid w:val="00727F98"/>
    <w:rsid w:val="00730ED2"/>
    <w:rsid w:val="00731429"/>
    <w:rsid w:val="00732893"/>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A3325"/>
    <w:rsid w:val="007A6F47"/>
    <w:rsid w:val="007C3713"/>
    <w:rsid w:val="007C5866"/>
    <w:rsid w:val="007D224E"/>
    <w:rsid w:val="007D7B73"/>
    <w:rsid w:val="007E16C1"/>
    <w:rsid w:val="007E1CAE"/>
    <w:rsid w:val="007F4271"/>
    <w:rsid w:val="007F71E7"/>
    <w:rsid w:val="00801D3B"/>
    <w:rsid w:val="008073C4"/>
    <w:rsid w:val="008121BA"/>
    <w:rsid w:val="00825282"/>
    <w:rsid w:val="00827CF9"/>
    <w:rsid w:val="008310CE"/>
    <w:rsid w:val="0083565C"/>
    <w:rsid w:val="0084091C"/>
    <w:rsid w:val="008460D9"/>
    <w:rsid w:val="00850916"/>
    <w:rsid w:val="00880688"/>
    <w:rsid w:val="00882E05"/>
    <w:rsid w:val="0089113C"/>
    <w:rsid w:val="00892749"/>
    <w:rsid w:val="00892FE2"/>
    <w:rsid w:val="008964FB"/>
    <w:rsid w:val="00897728"/>
    <w:rsid w:val="00897CF8"/>
    <w:rsid w:val="008A79A0"/>
    <w:rsid w:val="008C62CD"/>
    <w:rsid w:val="008D2226"/>
    <w:rsid w:val="008D7216"/>
    <w:rsid w:val="008E098B"/>
    <w:rsid w:val="008E2477"/>
    <w:rsid w:val="008E4443"/>
    <w:rsid w:val="008F1420"/>
    <w:rsid w:val="008F4731"/>
    <w:rsid w:val="008F6644"/>
    <w:rsid w:val="0090069A"/>
    <w:rsid w:val="009074DA"/>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2C67"/>
    <w:rsid w:val="00994456"/>
    <w:rsid w:val="00994743"/>
    <w:rsid w:val="009951B5"/>
    <w:rsid w:val="009A2C79"/>
    <w:rsid w:val="009C33CA"/>
    <w:rsid w:val="009C7252"/>
    <w:rsid w:val="009F1029"/>
    <w:rsid w:val="00A0470A"/>
    <w:rsid w:val="00A0611B"/>
    <w:rsid w:val="00A179C0"/>
    <w:rsid w:val="00A17BF2"/>
    <w:rsid w:val="00A2381F"/>
    <w:rsid w:val="00A31B92"/>
    <w:rsid w:val="00A37F91"/>
    <w:rsid w:val="00A4593D"/>
    <w:rsid w:val="00A47316"/>
    <w:rsid w:val="00A47605"/>
    <w:rsid w:val="00A54658"/>
    <w:rsid w:val="00A57BC9"/>
    <w:rsid w:val="00A60334"/>
    <w:rsid w:val="00A609BE"/>
    <w:rsid w:val="00A67065"/>
    <w:rsid w:val="00A70A90"/>
    <w:rsid w:val="00A761CD"/>
    <w:rsid w:val="00A84F89"/>
    <w:rsid w:val="00AA69F9"/>
    <w:rsid w:val="00AB6514"/>
    <w:rsid w:val="00AC39A4"/>
    <w:rsid w:val="00AC7D4D"/>
    <w:rsid w:val="00AD51C5"/>
    <w:rsid w:val="00AE0B5E"/>
    <w:rsid w:val="00AE21BB"/>
    <w:rsid w:val="00AE24F3"/>
    <w:rsid w:val="00AE2EF0"/>
    <w:rsid w:val="00AE526F"/>
    <w:rsid w:val="00B044F4"/>
    <w:rsid w:val="00B05BE3"/>
    <w:rsid w:val="00B3258A"/>
    <w:rsid w:val="00B32AAE"/>
    <w:rsid w:val="00B41CE8"/>
    <w:rsid w:val="00B505CC"/>
    <w:rsid w:val="00B56468"/>
    <w:rsid w:val="00B65377"/>
    <w:rsid w:val="00BA33EF"/>
    <w:rsid w:val="00BC17C1"/>
    <w:rsid w:val="00BC381C"/>
    <w:rsid w:val="00BD559C"/>
    <w:rsid w:val="00BD6634"/>
    <w:rsid w:val="00BD6D7B"/>
    <w:rsid w:val="00BF14B5"/>
    <w:rsid w:val="00BF42C7"/>
    <w:rsid w:val="00C15543"/>
    <w:rsid w:val="00C22CDF"/>
    <w:rsid w:val="00C30859"/>
    <w:rsid w:val="00C32319"/>
    <w:rsid w:val="00C332D4"/>
    <w:rsid w:val="00C376E1"/>
    <w:rsid w:val="00C42FDA"/>
    <w:rsid w:val="00C4312A"/>
    <w:rsid w:val="00C63062"/>
    <w:rsid w:val="00C66834"/>
    <w:rsid w:val="00C7486B"/>
    <w:rsid w:val="00C835C8"/>
    <w:rsid w:val="00C83CB3"/>
    <w:rsid w:val="00CA3A2B"/>
    <w:rsid w:val="00CA40E8"/>
    <w:rsid w:val="00CA54C0"/>
    <w:rsid w:val="00CB0A09"/>
    <w:rsid w:val="00CB58D0"/>
    <w:rsid w:val="00CD7164"/>
    <w:rsid w:val="00CE3FCF"/>
    <w:rsid w:val="00CF3C02"/>
    <w:rsid w:val="00CF6139"/>
    <w:rsid w:val="00CF679A"/>
    <w:rsid w:val="00CF7A49"/>
    <w:rsid w:val="00D04AC1"/>
    <w:rsid w:val="00D06BD7"/>
    <w:rsid w:val="00D1054C"/>
    <w:rsid w:val="00D10808"/>
    <w:rsid w:val="00D12B0F"/>
    <w:rsid w:val="00D12CAA"/>
    <w:rsid w:val="00D132DA"/>
    <w:rsid w:val="00D14931"/>
    <w:rsid w:val="00D21764"/>
    <w:rsid w:val="00D22512"/>
    <w:rsid w:val="00D2543D"/>
    <w:rsid w:val="00D279F1"/>
    <w:rsid w:val="00D346B3"/>
    <w:rsid w:val="00D37024"/>
    <w:rsid w:val="00D42443"/>
    <w:rsid w:val="00D426BB"/>
    <w:rsid w:val="00D512EE"/>
    <w:rsid w:val="00D5798F"/>
    <w:rsid w:val="00D60944"/>
    <w:rsid w:val="00D70464"/>
    <w:rsid w:val="00D73CD2"/>
    <w:rsid w:val="00D81C25"/>
    <w:rsid w:val="00DA2E5E"/>
    <w:rsid w:val="00DA736E"/>
    <w:rsid w:val="00DB30B2"/>
    <w:rsid w:val="00DC178C"/>
    <w:rsid w:val="00DC2A1C"/>
    <w:rsid w:val="00DD75B2"/>
    <w:rsid w:val="00DF0A08"/>
    <w:rsid w:val="00DF29C1"/>
    <w:rsid w:val="00DF4E8D"/>
    <w:rsid w:val="00DF5C6E"/>
    <w:rsid w:val="00E05583"/>
    <w:rsid w:val="00E178A4"/>
    <w:rsid w:val="00E332F0"/>
    <w:rsid w:val="00E3365C"/>
    <w:rsid w:val="00E43D36"/>
    <w:rsid w:val="00E4611C"/>
    <w:rsid w:val="00E53BD2"/>
    <w:rsid w:val="00E60B43"/>
    <w:rsid w:val="00E64029"/>
    <w:rsid w:val="00E65CDE"/>
    <w:rsid w:val="00E82D4B"/>
    <w:rsid w:val="00E86525"/>
    <w:rsid w:val="00E921F6"/>
    <w:rsid w:val="00EA2BD4"/>
    <w:rsid w:val="00EC2AFD"/>
    <w:rsid w:val="00ED29FE"/>
    <w:rsid w:val="00ED789C"/>
    <w:rsid w:val="00EE180E"/>
    <w:rsid w:val="00EE75B3"/>
    <w:rsid w:val="00F059AE"/>
    <w:rsid w:val="00F15475"/>
    <w:rsid w:val="00F24243"/>
    <w:rsid w:val="00F3040D"/>
    <w:rsid w:val="00F371AC"/>
    <w:rsid w:val="00F378FF"/>
    <w:rsid w:val="00F40AB8"/>
    <w:rsid w:val="00F63B36"/>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Прямая со стрелкой 1"/>
        <o:r id="V:Rule14" type="connector" idref="#Прямая со стрелкой 14"/>
        <o:r id="V:Rule15" type="connector" idref="#Прямая со стрелкой 33"/>
        <o:r id="V:Rule16" type="connector" idref="#Прямая со стрелкой 15"/>
        <o:r id="V:Rule17" type="connector" idref="#Прямая со стрелкой 35"/>
        <o:r id="V:Rule18" type="connector" idref="#Прямая со стрелкой 9"/>
        <o:r id="V:Rule19" type="connector" idref="#Прямая со стрелкой 7"/>
        <o:r id="V:Rule20" type="connector" idref="#Прямая со стрелкой 27"/>
        <o:r id="V:Rule21" type="connector" idref="#Прямая со стрелкой 8"/>
        <o:r id="V:Rule22" type="connector" idref="#Прямая со стрелкой 38"/>
        <o:r id="V:Rule23" type="connector" idref="#Прямая со стрелкой 34"/>
        <o:r id="V:Rule24"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link w:val="ad"/>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ConsPlusTitle">
    <w:name w:val="ConsPlusTitle"/>
    <w:rsid w:val="007106EA"/>
    <w:pPr>
      <w:widowControl w:val="0"/>
      <w:autoSpaceDE w:val="0"/>
      <w:autoSpaceDN w:val="0"/>
      <w:adjustRightInd w:val="0"/>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5689D7D866923443E45B940CF9761615A31C89F23A4414A2E9B946111CED449CA649E166UEsCI" TargetMode="External"/><Relationship Id="rId2" Type="http://schemas.openxmlformats.org/officeDocument/2006/relationships/styles" Target="style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43F2452E53FB222F7211264CE9152A254C4EAB20ADE0D2B1B91F5O84DL" TargetMode="External"/><Relationship Id="rId5" Type="http://schemas.openxmlformats.org/officeDocument/2006/relationships/footnotes" Target="footnotes.xml"/><Relationship Id="rId15" Type="http://schemas.openxmlformats.org/officeDocument/2006/relationships/hyperlink" Target="consultantplus://offline/ref=5689D7D866923443E45B940CF9761615A41085F9314849A8E1E04A13U1sBI"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BC48-3D48-4267-B4D4-7C7B8153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30</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81460</CharactersWithSpaces>
  <SharedDoc>false</SharedDoc>
  <HLinks>
    <vt:vector size="114" baseType="variant">
      <vt:variant>
        <vt:i4>5177433</vt:i4>
      </vt:variant>
      <vt:variant>
        <vt:i4>54</vt:i4>
      </vt:variant>
      <vt:variant>
        <vt:i4>0</vt:i4>
      </vt:variant>
      <vt:variant>
        <vt:i4>5</vt:i4>
      </vt:variant>
      <vt:variant>
        <vt:lpwstr>http://www.mfc47.ru/</vt:lpwstr>
      </vt:variant>
      <vt:variant>
        <vt:lpwstr/>
      </vt:variant>
      <vt:variant>
        <vt:i4>7012411</vt:i4>
      </vt:variant>
      <vt:variant>
        <vt:i4>51</vt:i4>
      </vt:variant>
      <vt:variant>
        <vt:i4>0</vt:i4>
      </vt:variant>
      <vt:variant>
        <vt:i4>5</vt:i4>
      </vt:variant>
      <vt:variant>
        <vt:lpwstr/>
      </vt:variant>
      <vt:variant>
        <vt:lpwstr>Par399</vt:lpwstr>
      </vt:variant>
      <vt:variant>
        <vt:i4>7012411</vt:i4>
      </vt:variant>
      <vt:variant>
        <vt:i4>48</vt:i4>
      </vt:variant>
      <vt:variant>
        <vt:i4>0</vt:i4>
      </vt:variant>
      <vt:variant>
        <vt:i4>5</vt:i4>
      </vt:variant>
      <vt:variant>
        <vt:lpwstr/>
      </vt:variant>
      <vt:variant>
        <vt:lpwstr>Par399</vt:lpwstr>
      </vt:variant>
      <vt:variant>
        <vt:i4>6553649</vt:i4>
      </vt:variant>
      <vt:variant>
        <vt:i4>45</vt:i4>
      </vt:variant>
      <vt:variant>
        <vt:i4>0</vt:i4>
      </vt:variant>
      <vt:variant>
        <vt:i4>5</vt:i4>
      </vt:variant>
      <vt:variant>
        <vt:lpwstr/>
      </vt:variant>
      <vt:variant>
        <vt:lpwstr>Par134</vt:lpwstr>
      </vt:variant>
      <vt:variant>
        <vt:i4>4653144</vt:i4>
      </vt:variant>
      <vt:variant>
        <vt:i4>42</vt:i4>
      </vt:variant>
      <vt:variant>
        <vt:i4>0</vt:i4>
      </vt:variant>
      <vt:variant>
        <vt:i4>5</vt:i4>
      </vt:variant>
      <vt:variant>
        <vt:lpwstr>consultantplus://offline/ref=5689D7D866923443E45B940CF9761615A31C89F23A4414A2E9B946111CED449CA649E16FEEUEs0I</vt:lpwstr>
      </vt:variant>
      <vt:variant>
        <vt:lpwstr/>
      </vt:variant>
      <vt:variant>
        <vt:i4>2228286</vt:i4>
      </vt:variant>
      <vt:variant>
        <vt:i4>39</vt:i4>
      </vt:variant>
      <vt:variant>
        <vt:i4>0</vt:i4>
      </vt:variant>
      <vt:variant>
        <vt:i4>5</vt:i4>
      </vt:variant>
      <vt:variant>
        <vt:lpwstr>consultantplus://offline/ref=5689D7D866923443E45B940CF9761615A31C89F23A4414A2E9B946111CED449CA649E166UEsCI</vt:lpwstr>
      </vt:variant>
      <vt:variant>
        <vt:lpwstr/>
      </vt:variant>
      <vt:variant>
        <vt:i4>6422582</vt:i4>
      </vt:variant>
      <vt:variant>
        <vt:i4>36</vt:i4>
      </vt:variant>
      <vt:variant>
        <vt:i4>0</vt:i4>
      </vt:variant>
      <vt:variant>
        <vt:i4>5</vt:i4>
      </vt:variant>
      <vt:variant>
        <vt:lpwstr/>
      </vt:variant>
      <vt:variant>
        <vt:lpwstr>Par447</vt:lpwstr>
      </vt:variant>
      <vt:variant>
        <vt:i4>6488115</vt:i4>
      </vt:variant>
      <vt:variant>
        <vt:i4>33</vt:i4>
      </vt:variant>
      <vt:variant>
        <vt:i4>0</vt:i4>
      </vt:variant>
      <vt:variant>
        <vt:i4>5</vt:i4>
      </vt:variant>
      <vt:variant>
        <vt:lpwstr/>
      </vt:variant>
      <vt:variant>
        <vt:lpwstr>Par113</vt:lpwstr>
      </vt:variant>
      <vt:variant>
        <vt:i4>786521</vt:i4>
      </vt:variant>
      <vt:variant>
        <vt:i4>30</vt:i4>
      </vt:variant>
      <vt:variant>
        <vt:i4>0</vt:i4>
      </vt:variant>
      <vt:variant>
        <vt:i4>5</vt:i4>
      </vt:variant>
      <vt:variant>
        <vt:lpwstr>consultantplus://offline/ref=18BCCD2EB540BD4976DB0BA2B843A0ACC041576FC7D29610F1D3261584e5U5L</vt:lpwstr>
      </vt:variant>
      <vt:variant>
        <vt:lpwstr/>
      </vt:variant>
      <vt:variant>
        <vt:i4>8323183</vt:i4>
      </vt:variant>
      <vt:variant>
        <vt:i4>27</vt:i4>
      </vt:variant>
      <vt:variant>
        <vt:i4>0</vt:i4>
      </vt:variant>
      <vt:variant>
        <vt:i4>5</vt:i4>
      </vt:variant>
      <vt:variant>
        <vt:lpwstr>consultantplus://offline/ref=5689D7D866923443E45B940CF9761615A41085F9314849A8E1E04A13U1sBI</vt:lpwstr>
      </vt:variant>
      <vt:variant>
        <vt:lpwstr/>
      </vt:variant>
      <vt:variant>
        <vt:i4>2424941</vt:i4>
      </vt:variant>
      <vt:variant>
        <vt:i4>24</vt:i4>
      </vt:variant>
      <vt:variant>
        <vt:i4>0</vt:i4>
      </vt:variant>
      <vt:variant>
        <vt:i4>5</vt:i4>
      </vt:variant>
      <vt:variant>
        <vt:lpwstr>consultantplus://offline/ref=5689D7D866923443E45B940CF9761615A31C89F23A4414A2E9B946111CED449CA649E16FEAE33541UFs5I</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4587609</vt:i4>
      </vt:variant>
      <vt:variant>
        <vt:i4>15</vt:i4>
      </vt:variant>
      <vt:variant>
        <vt:i4>0</vt:i4>
      </vt:variant>
      <vt:variant>
        <vt:i4>5</vt:i4>
      </vt:variant>
      <vt:variant>
        <vt:lpwstr>consultantplus://offline/ref=343F2452E53FB222F7211264CE9152A254C4EAB20ADE0D2B1B91F5O84DL</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11</cp:revision>
  <cp:lastPrinted>2016-10-21T07:24:00Z</cp:lastPrinted>
  <dcterms:created xsi:type="dcterms:W3CDTF">2017-02-10T12:28:00Z</dcterms:created>
  <dcterms:modified xsi:type="dcterms:W3CDTF">2017-03-03T13:39:00Z</dcterms:modified>
</cp:coreProperties>
</file>