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9155E5" w:rsidRDefault="009155E5" w:rsidP="009155E5">
      <w:r>
        <w:t xml:space="preserve">График проведения семинаров со страхователями в Управлении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ЛО</w:t>
      </w:r>
      <w:r>
        <w:br/>
        <w:t>в августе 2019 года</w:t>
      </w:r>
      <w:r>
        <w:br/>
      </w:r>
      <w:r>
        <w:br/>
        <w:t>Дата и время Адрес проведения Тема</w:t>
      </w:r>
      <w:r>
        <w:br/>
        <w:t xml:space="preserve">07.08.19 в 14:30 Г. Приозерск, ул. Ленина 15а Реализация ПФР комплекса мер по противодействию коррупционным проявлениям. </w:t>
      </w:r>
      <w:proofErr w:type="gramStart"/>
      <w:r>
        <w:t>Представление отчетности в ПФР.</w:t>
      </w:r>
      <w:r>
        <w:br/>
        <w:t>14.08.19 в 14:30 Г. Приозерск, ул. Ленина 15а Организация и проведение заблаговременной работы с лицами, выходящими на пенсию в ближайшие 5 лет.</w:t>
      </w:r>
      <w:proofErr w:type="gramEnd"/>
      <w:r>
        <w:br/>
        <w:t>Представление отчетности в ПФР.</w:t>
      </w:r>
      <w:r>
        <w:br/>
        <w:t>21.08.19 в 11:30 Г. Приозерск, ул. Ленина 15а Перерасчет пенсии работающим пенсионерам. Представление отчетности в ПФР.</w:t>
      </w:r>
      <w:r>
        <w:br/>
        <w:t>21.08.19 в 14:30 Г. Приозерск, ул. Ленина 15а Правила выплаты средств пенсионных накоплений правопреемникам умерших застрахованных лиц. Инвестирование сре</w:t>
      </w:r>
      <w:proofErr w:type="gramStart"/>
      <w:r>
        <w:t>дств дл</w:t>
      </w:r>
      <w:proofErr w:type="gramEnd"/>
      <w:r>
        <w:t>я финансирования накопительной пенсии в РФ. Представление отчетности в ПФР.</w:t>
      </w:r>
      <w:r>
        <w:br/>
        <w:t xml:space="preserve">28.08.19 в 13:00 Г. Приозерск, ул. Ленина 15а Вручение уведомления о регистрации и памяток с реквизитами. Сроки уплаты </w:t>
      </w:r>
      <w:proofErr w:type="gramStart"/>
      <w:r>
        <w:t>СВ</w:t>
      </w:r>
      <w:proofErr w:type="gramEnd"/>
      <w:r>
        <w:t xml:space="preserve">, порядок предоставления отчетности. </w:t>
      </w:r>
      <w:proofErr w:type="spellStart"/>
      <w:r>
        <w:t>Предпенсионеры</w:t>
      </w:r>
      <w:proofErr w:type="spellEnd"/>
      <w:r>
        <w:t>. Обязанности работодателя. Порядок взаимодействия с ПФР</w:t>
      </w:r>
      <w:r>
        <w:br/>
      </w:r>
      <w:r>
        <w:br/>
        <w:t xml:space="preserve">Управление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</w:t>
      </w:r>
      <w:r>
        <w:br/>
        <w:t>Ленинградской области</w:t>
      </w:r>
      <w:bookmarkStart w:id="0" w:name="_GoBack"/>
      <w:bookmarkEnd w:id="0"/>
    </w:p>
    <w:sectPr w:rsidR="000D733D" w:rsidRPr="0091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D733D"/>
    <w:rsid w:val="00686179"/>
    <w:rsid w:val="009155E5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2019-08-06T18:57:00Z</dcterms:created>
  <dcterms:modified xsi:type="dcterms:W3CDTF">2019-08-06T18:57:00Z</dcterms:modified>
</cp:coreProperties>
</file>